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Угода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про виконання положень Конвенції Організац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ії О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б'єднаних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Націй  з морського  права від 10 грудня 1982 року, які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стосуються збереження транскордонних рибних запасів та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запасів далеко мігруючих риб і управління ними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(укр/рос)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   ( Угоду ратифіковано Законом </w:t>
      </w:r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N 319-IV </w:t>
      </w:r>
      <w:proofErr w:type="gramStart"/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"http://zakon4.rada.gov.ua/laws/show/319-15" \t "_blank" </w:instrText>
      </w:r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319-15</w:t>
      </w:r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28.11.2002 ) </w:t>
      </w:r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B0683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Офіційний переклад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Держави-учасниці 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годи,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на  відповідні  положення  Конвенції  Організації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Об'єднаних  Націй  з  морського  права  від  10  грудня  1982 року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маючи твердий намі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забезпечити довгострокове  збереження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стале використання транскордонних рибних запасів та запасів далеко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мігруючих риб,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сповнені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ішучості    удосконалювати    співробітництво   між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державами з цією метою,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закликаючи до того,  щоб держави прапора,  держави  порту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прибережні держави більш ефективно забезпечували виконання заходів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збереження та управління, прийнятих для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запасів,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прагнучи вирішувати,    зокрема,    проблеми,   зазначені   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програмній галузі C глави 17  Порядку  денного  на  XXI  століття,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прийнятого  на  Конференції  Організац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ії О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 з питань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 та розвитку, а саме недоліки в управлінні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рибальством  у  відкритому  морі  в  багатьох регіонах та надмірну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експлуатацію  деяких  ресурсів;  відзначаючи   наявність   проблем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нерегульованого    рибальства,    надлишкових    капіталовкладень,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надмірного розміру флоту,  зміни прапора судна з  метою  уникнення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контролю, недостатньої вибірковості знарядь лову, ненадійності баз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даних та недостатнього співробітництва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між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державами,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зобов'язуючись дотримуватися відповідального рибальства,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необхідність  уникати  негативного   впливу   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морське    середовище,   зберігати   біологічну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ізноманітність,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підтримувати  цілісність   морських   екосистем   та   максимально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скорочувати   ризик   довгострокових   або  необоротних  наслідків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риболовних операцій,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необхідність надавати конкретну допомогу,  включаючи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фінансову,  наукову  та  технічну,  для  того,  щоб  держави,  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 мали  змогу  ефективно  брати  участь  у збереженні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транскордонних рибних запасів та 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далеко  мігруючих  риб,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управлінні ними та їх сталому використанні,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переконаними в тому,  що найбільш  оптимальним  шляхом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досягнення  зазначених  цілей  та  сприяння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ідтримці міжнародного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миру та безпеки була б угода про  виконання  відповідних  положень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Конвенції,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ідтверджуючи, що питання,  які не регулюються Конвенцією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 Угодою,  продовжують  регламентуватись нормами та принципами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загального міжнародного права,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погодились про таке: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Частина I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Використання термі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ів та сфера застосування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Для цілей 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годи: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a) "Конвенція" означає Конвенцію Організації Об'єднаних Націй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морського права від 10 грудня 1982 року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"заходи щодо збереження та управління" означає  спрямовані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збереження  одного або більше видів живих морських ресурсів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ними заходи,  які приймаються або вживаються відповідно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норм міжнародного права,  відображених у Конвенції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цій Угоді;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"риби" включає молюсків та ракоподібних,  за винятком тих,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належать до "сидячих видів" відповідно до визначення у статті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77 Конвенції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"домовленість"   означає  механізм  співробітництва,  який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запроваджується згідно з Конвенцією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та  цією  Угодою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двома або більше державами з метою,  зокрема, встановлення заходів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збереження та управління в субрегіоні або регіоні для  одного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більше  транскордонних  рибних  запасів  або  запасів  далеко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мігруючих риб.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a)  "Держави-учасниці" означає держави,  які дали згоду 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обов'язковість для себе  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ієї  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та  для  яких  Угода  набула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чинності;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ця Угода застосовується mutatis mutandis: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до  будь-якого  з перелічених у пункті 1 c,  d та e статті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305 Конвенції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суб'єктів права та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за  умови  дотримання  статті  47  до будь-якого суб'єкта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права, згаданого як "міжнародна організація" у статті 1 Додатка IX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які стають   учасниками   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ієї   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  і    такою    мірою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"держави-учасниці" означає цих суб'єктів права.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Ця  Угода  застосовується  mutatis  mutandis    до   інших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суб'єктів права, які займаються рибним промислом і проводять вилов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риби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відкритому морі.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Мета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 цієї Угоди -  забезпечити  довгострокове  збереження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стале  використання транскордонних рибних запасів і запасів далеко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мігруючих  риб  за  допомогою  ефективного  виконання  відповідних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Конвенції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Застосування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Якщо  не  передбачено  інше,  ця  Угода застосовується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 транскордонних  рибних  запасів  та   запасів   далеко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мігруючих риб і управління ними за межами районів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національною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юрисдикцією,  за тим винятком,  що статті 6  та  7  застосовуються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для збереження таких запасів і управління ними у районах під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національною  юрисдикцією  за  умови  дотримання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 правових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режимів, які  застосовуються відповідно до Конвенції ( </w:t>
      </w:r>
      <w:hyperlink r:id="rId4" w:tgtFrame="_blank" w:history="1">
        <w:r w:rsidRPr="000B06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995_057</w:t>
        </w:r>
      </w:hyperlink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районах під національною юрисдикцією  та  у  районах  поза  межами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національної юрисдикції.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здійсненні своїх суверенних прав з метою розвідування,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експлуатації,  збереження транскордонних рибних запасів та запасів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далеко мігруючих риб і управління ними в районах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національною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   прибережна   держава  застосовує  mutatis   mutandis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загальні принципи, перелічені у статті 5.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Держави належним чином беруть до уваги наявні у держав, що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відповідні можливості застосовувати статті 5, 6 та 7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районах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національною юрисдикцією та їх потребу в допомозі,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передбаченій цією Угодою.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цією метою Частина VII застосовується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mutatis  mutandis   по  відношенню  до  районів  під  національною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юрисдикцією.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Спі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вв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ідношення між цією Угодою та Конвенцією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Ніщо у цій  Угоді  не  завдає  шкоди  правам,  юрисдикції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обов'язкам держав  відповідно  до Конвенції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 Ця Угода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тлумачиться та застосовується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контексті Конвенції  та  згідно  з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нею.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Частина II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Збереження транскордонних рибних запасів та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запасі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далеко мігруючих риб і управління ними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Загальні принципи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збереження   транскордонних  рибних  запасів  та  запасів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далеко мігруючих риб  і  управління  ними  прибережні  держави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держави,  які ведуть рибний промисел у відкритому морі,  в порядку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реалізації  свого  обов'язку  співробітничати  згідно з Конвенцією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вживають заходів щодо забезпечення довгострокової сталості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транскордонних рибних запасів та запасів далеко  мігруючих  риб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сприяння меті ї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оптимального використання;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забезпечують,  щоб такі заходи  грунтувались  на  найбільш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достовірних наявних наукових даних та були спрямовані на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відновлення запасів на рівнях або до рівнів,  за яких може бути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забезпечений  максимальний  стабільний  вилов,  який  визначається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відповідними екологічними  та  економічними  факторами,  включаючи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особливі потреби держав, що розвиваються, та з урахуванням методів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ведення  рибного  промислу,  взаємозалежності  запасів,  а   також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    загальнорекомендованих    міжнародних    мінімальних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стандарті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 субрегіональних і регіональних, так і всесвітніх;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застосовують обережний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ідхід згідно зі статтею 6;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d) оцінюють вплив рибальства, інших видів людської діяльності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екологічних  факторів  на  запаси  та  види,  які  є  об'єктом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спеціалізованого промислу,  а також на запаси та види, що належать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тієї  ж екосистеми або асоційовані з запасами,  які є об'єктом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спеціалізованого промислу або залежать від них;</w:t>
      </w:r>
      <w:proofErr w:type="gramEnd"/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вживають,  у разі необхідності, заходів щодо збереження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 по  відношенню  до  видів,  які  належать  до  тієї  ж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екосистеми   або   асоційовані   з   запасами,   які   є  об'єктом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спеціалізованого промислу або залежать від них,  з метою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відновлення  популяцій таких видів вище рівнів,  на яких їхнє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відтворення може наражатись на серйозну небезпеку;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максимально   скорочують   забруднення,  відходи,  викиди,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попадання риби у загублені чи кинуті знаряддя  лову,  виловлювання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видів, які не є об'єктом спеціалізованого промислу, як рибних, так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нерибних (далі -  "види,  які  не  є  об'єктом  спеціалізованого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промислу"),  - і вплив на асоційовані або залежні види, зокрема 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види, що знаходяться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загрозою зникнення, за допомогою заходів,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 включають,   наскільки  це  практично  можливо,  розробку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 вибіркових,  екологічно  безпечних  та   економічних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знарядь і методів вилову;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охороняють    біологічну  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ізноманітність     морського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середовища;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h) вживають заходів щодо попередження чи  усунення  надмірної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 та   надлишкового  рибопромислового  потенціалу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того,  щоб  інтенсивність  промислового  зусилля  не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перевищувала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івнів,  сумірних  зі  сталим  використанням  рибних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ресурсів;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беруть до уваги інтереси рибалок, які займаються кустарним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натуральним промислом;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j) своєчасно  збирають  та  взаємно  обмінюються  повними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точними  даними   щодо   риболовної   діяльності,   зокрема 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місцезнаходження  судна,  вилову  видів,  які  є  і  не є об'єктом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спеціалізованого  промислу,  і   промислового   зусилля,   як   це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передбачено  в  Додатку I,  а також інформацією,  що одержується 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межах національних і міжнародних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ідницьких програм;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k) заохочують  та проводять наукові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ідження і розробляють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технології,  які допомагають  зберігати  рибальство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управляти ним;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l) вживають  заходів  щодо   збереження   та   управління 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забезпечують  їхнє виконання за допомогою ефективного моніторингу,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 та спостереження.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Застосування обережного 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ідходу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Держави широко застосовують обережний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ідхід до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транскордонних  рибних  запасів  і  запасів  далеко мігруючих риб,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ними  та  їхнього  використання  з  тим,  щоб  захищати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морські живі ресурси та зберігати морське середовище.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Якщо   інформація   має   невизначений,   ненадійний 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недостатній  характер,  то  держави  діють  з більшою обережністю.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Відсутність достатньої наукової інформації не використовується  як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ідстава  для  того,  щоб  відкладати  або не вживати заходів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збереження та управління.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 здійсненні обережного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ідходу держави: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удосконалюють процес прийняття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у галузі 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рибних  ресурсів  і  управління  ними  шляхом  одержання  найбільш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достовірної наявної наукової інформації,  взаємного обміну нею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впровадження   удосконалених   методів   регулювання   ризику 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невизначеності;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застосовують  керівні  принципи,  викладені  у Додатку II,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  на  основі  найбільш  достовірної   наявної   наукової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опорні критерії щодо конкретних запасів та заходи, яких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вживати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разі їх перевищення;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беруть  до  уваги,  зокрема,  фактори  невизначеності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розміру та продуктивності запасу (запасів),  опорні критерії, стан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запасів   з   точки   зору  таких  критеріїв,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 та  розподіл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промислової смертності та вплив риболовної діяльності на види, 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є  об'єктом  спеціалізованого  промислу,  та  асоційовані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залежні види,  а також існуючі та прогнозовані океанічні, природні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іально-економічні умови;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розробляють програми збору даних та проведення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оцінки   впливу   рибальства  на  види,  що  не  є  об'єктом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спеціалізованого промислу, та асоційовані або залежні види та їхнє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середовище,   і   приймають   плани,  необхідні  для  забезпечення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таких видів та охорони місць існування,  які викликають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особливе занепокоєння.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Держави вживають заходів для забезпечення  того,  щоб  при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наближенні до опорних критерії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виникало їхнє перевищення.  При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їхньому перевищенні держави негайно вживають заходів, передбачених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пунктом 3b, з метою відновлення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Коли  стан  запасів,  які  є   об'єктом   спеціалізованого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промислу,  або  видів,  які  не  є  об'єктом такого промислу,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асоційованих чи залежних  видів,  викликає  занепокоєння,  держави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ведуть  посилений моніторинг таких запасів і видів,  щоб проводити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огляд  їхнього  стану   і   діє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вост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 заходів   щодо  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управління.  Вони  регулярно  переглядають такі заходи у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ітлі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нової інформації.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 Для  нових  промислів  або  рибопромислового  розвідування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в можливо короткі терміни вживають обережних заходів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та управління, включаючи, зокрема, обмеження щодо улову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промислового зусилля.  Такі заходи  залишаються  чинними  доти,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доки  не  надійдуть  достатні  дані,  що  дозволяють оцінити вплив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промислу на довгострокову сталість запасів,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чого вживаються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щодо збереження та управління на підставі цієї оцінки.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останні  заходи  у  відповідних  випадках   дозволяють   поступово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розвивати промисел.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Якщо на стан транскордонних  рибних  запасів  або  запасів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далеко  мігруючих  риб  в  значній мі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негативно впливає будь-яке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природне явище,  то держави вживають заходів  щодо  збереження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 на надзвичайній основі з метою забезпечення того,  щоб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такий  негативний  вплив  не  посилювався  риболовною  діяльністю.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 також  вживають таких заходів на надзвичайній основі там,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 промислова діяльність являє  собою  серйозну  загрозу  сталості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таких 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Заходи,  що вживаються на надзвичайній основі,  є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тимчасовими і грунтуються на наявних найбільш достовірних наукових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даних.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Порівнянність заходів щодо збереження та управління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Без   шкоди   для  передбачених  Конвенцією  (  </w:t>
      </w:r>
      <w:hyperlink r:id="rId5" w:tgtFrame="_blank" w:history="1">
        <w:r w:rsidRPr="000B06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995_057</w:t>
        </w:r>
      </w:hyperlink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суверенних  прав  прибережних  держав  у  питаннях   розвідування,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експлуатації,  збереження  живих  морських  ресурсів та управління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ними в районах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національною  юрисдикцією  і  для  права  всіх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  надавати своїм громадянам можливість займатися рибальством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відкритому морі згідно з Конвенцією: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щодо  транскордонних  рибних запасів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ідповідні прибережні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та держави, громадяни яких ведуть промисел таких запасів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прилеглому  районі відкритого моря,  намагаються безпосередньо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відповідні механізми співробітництва,  передбачені  Частиною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III,  узгоджувати  заходи,  необхідні для збереження цих запасів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прилеглому районі відкритого моря;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щодо  запасів далеко мігруючих риб,  відповідні прибережні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та інші держави,  громадяни яких ведуть у регіоні промисел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   запасів,   співпрацюють   або   безпосередньо,  або  через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механізми співробітництва,  передбачені Частиною III,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справі  забезпечення  збереження  та  сприяння  меті  оптимального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таких запасів на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території регіону як  у  межах,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 і за межами районів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ід національною юрисдикцією.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Заходи щодо збереження та управління,  які  вводяться 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відкритого   моря   та   вживаються  у  районах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національною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юрисдикцією,    є    порівнянними,     забезпечуючи    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транскордонних  рибних  запасів  і запасів далеко мігруючих риб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ними в цілому. Для цього прибережні держави та держави,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ведуть промисел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відкритому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мор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і, зобов'язані співробітничати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справі розробки порівнянних  заходів  щодо  таких  запасів.  При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визначенні  порівнянних  заходів  щодо  збереження  та  управління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держави: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беруть до уваги заходи щодо збереження та управління,  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прийняті  та   вживаються   відповідно   до  статті  61  Конвенції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6" w:tgtFrame="_blank" w:history="1">
        <w:r w:rsidRPr="000B06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995_057</w:t>
        </w:r>
      </w:hyperlink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щодо тих же запасів прибережними державами у районах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національною юрисдикцією,  та забезпечують,  щоб  заходи,  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запроваджуються  по відношенню до цих запасів для відкритого моря,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підривали ефективність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заходів;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беруть до уваги узгоджені раніше заходи,  які запроваджені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застосовуються для відкритого моря відповідно до Конвенції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цих  же  запасів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ідповідними прибережними державами та державами,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які ведуть промисел у відкритому морі;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беруть до уваги узгоджені раніше заходи,  які запроваджені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застосовуються відповідно до Конвенції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щодо тих  же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запасів   субрегіональною   або   регіональною   рибогосподарською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організацією або домовленістю;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беруть  до  уваги  біологічну  єдність  та інші біологічні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характеристики запасів і  взаємозв'язок  між  розподілом  запасів,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рибними  промислами  та  географічними  особливостями відповідного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регіону,  включаючи наявність  запасів  та  інтенсивність  їхнього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промислу в районах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ід національною юрисдикцією;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беруть  до  уваги   залежність   прибережних   держав   і,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відповідно,  держав,  які  ведуть промисел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відкритому морі,  від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запасів, про які йде мова,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забезпечують, щоб такі заходи не призводили до негативного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впливу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живі морські ресурси в цілому.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Реалізуючи 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   обов'язок   співпрацювати,   держави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докладають усіх зусиль для того,  щоб узгодити  порівнянні  заходи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щодо збереження та управління у розумний термін.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Якщо протягом розумного терміну  не  може  бути  досягнуто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згоди,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будь-яка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із заінтересованих держав може вдатися до процедур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врегулювання спорів, передбачених Частиною VIII.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До  укладення  угоди про порівнянні заходи щодо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управління заінтересовані держави  в  дусі  взаєморозуміння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співробітництва   докладають   усіх  зусиль  з  тим,  щоб  досягти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тимчасової домовленості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практичного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характеру.  В тому разі,  якщо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вони   не   можуть   узгодити   таку   домовленість,  будь-яка  із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заінтересованих держав з метою приписання тимчасових заходів  може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передати  цей  спі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розгляд  суду або трибуналу відповідно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 урегулювання спорів, передбачених Частиною VIII.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Тимчасові  домовленості  або  заходи,  що  вживаються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приписуються на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  пункту  5,  враховують  положення  цієї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Частини,  належним  чином  беруть до уваги права та обов'язки усіх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заінтересованих держав,  не ставлять під загрозу та не ускладнюють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досягнення  остаточної згоди про порівнянні заходи щодо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управління  та  не  завдають  шкоди  остаточному  результатові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будь-якої процедури урегулювання спорі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Діючи   або   безпосередньо,    або    через    відповідні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субрегіональні  чи  регіональні  рибогосподарські  організації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домовленості,  або  за   допомогою   інших   відповідних   засобів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прибережні   держави  регулярно  інформують  держави,  які  ведуть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промисел у відкритому морі в цьому  субрегіоні  або  регіоні,  про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заходи,  вжиті  ними  щодо транскордонних рибних запасів і запасів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далеко  м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ігруючих  риб   у   районах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їхньою   національною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юрисдикцією.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Діючи   або   безпосередньо,    або    через    відповідні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субрегіональні  чи  регіональні  рибогосподарські  організації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домовленості, або за допомогою інших відповідних засобів, держави,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ведуть промисел у відкритому морі,  регулярно інформують інші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заінтересовані держави про заходи,  вжиті ними з метою регулювання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суден, що плавають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їхнім прапором і ведуть промисел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запасів у відкритому морі.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Частина III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Механізми міжнародного співробітництва щодо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транскордонних рибних запасів і запасі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далеко мігруючих риб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Співробітництво в інтересах збереження та управління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Прибережні держави та держави,  які ведуть рибний промисел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відкритому   морі,   налагоджують   відповідно   до   Конвенції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співробітництво щодо транскордонних рибних запасів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запасів  далеко  мігруючих  риб  або  безпосередньо,   або   через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   субрегіональні   чи   регіональні   рибогосподарські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 або  домовленості,  беручи   до   уваги   особливості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субрегіону   або   регіону,   з   метою  забезпечення  ефективного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збереження цих запасів і управління ними.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Держави сумлінно та без зволікання проводять консультації,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  у  випадках,  коли  є  дані  про   те,   що   відповідні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транскордонні  рибні  запаси та запаси далеко мігруючих риб можуть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опинитись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загрозою   надмірної   експлуатації,   або   коли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організується  новий  промисел цих запасів.  Для цього на прохання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  заінтересованої   держави   можуть   бути    розпочаті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консультації,  які  мають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мет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досягти відповідної домовленості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забезпечення  збереження  запасів  і  управління  ними.  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узгодження  такої  домовленості держави дотримуються положень 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і діють сумлінно та з належним урахуванням прав, інтересів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обов'язків інших держав.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Там,  де субрегіональна або  регіональна  рибогосподарська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  або  домовленість  компетентна  запроваджувати заходи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збереження  та  управління  щодо  конкретних  транскордонних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рибних  запасів  або  запасів далеко мігруючих риб,  держави,  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ведуть  промисел  запасів  у  відкритому   морі,   та   відповідні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прибережні  держави  виконують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обов'язок співпрацювати шляхом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вступу  до  такої  організації   або   стаючи   учасницями   такої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домовленості,  або  шляхом  висловлення  згоди  на вжиття введених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такою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організацією або домовленістю  заходів  щодо  збереження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управління.   Держави,   що   проявляють   реальний   інтерес  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відповідного промислу,  можуть стати членами такої організації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учасницями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домовленостей.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Умови участі у такій організації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домовленості не виключають можливості приєднання таких  держав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числа  членів  або учасниць;  крім того,  вони не вживаються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такий спосіб,  який призводить до дискримінації по  відношенню 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держави або групи держав, які виявляють реальний інтерес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відповідного промислу.</w:t>
      </w:r>
      <w:proofErr w:type="gramEnd"/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Тільки  ті  держави,  які  є  членами такої організації 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учасницями такої домовленості або згодні на  вжиття  заходів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та управління,  які запроваджені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такою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організацією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домовленістю,  мають  доступ  до  промислових  ресурсів,  до  яких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застосовуються ці заходи щодо збереження та управління.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Там,   де   відсутня   субрегіональна   або    регіональна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рибогосподарська   організація   або  домовленість,  яка  могла  б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запровадити заходи для збереження та управління  щодо  конкретного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транскордонного  рибного  запасу  або запасу далеко мігруючих риб,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прибережні  держави  і  держави,  які  ведуть  промисел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 запасу  у  відкритому морі у цьому субрегіоні або регіоні,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івпрацюють у справі заснування такої організації  або  укладення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відповідних домовленостей з тим,  щоб забезпечити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запасу та управління ним,  та беруть участь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роботі  цієї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організації або домовленості.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Будь-яка держава,  що має  намі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внести  пропозицію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 дій міжурядової організації,  яка компетентна займатися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питаннями живих ресурсів,  повинна в тих випадках,  коли такі  дії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значно  позначилися б на заходах щодо збереження та управління вже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запроваджених  компетентною   субрегіональною   або   регіональною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організацією    або   домовленістю,   консультуватися   через   цю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організацію або домовленість з її  членами  або  учасниками.  Такі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консультації   повинні,   наскільки  це  можливо,  проводитись 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внесення пропозиції до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іжурядової організації.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Субрегіональні та регіональні рибогосподарські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організації та домовленості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При    заснуванні    субрегіональних    або   регіональних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рибогосподарських організацій або при укладенні субрегіональних 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регіональних   рибогосподарських   домовленостей   для 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транскордонних рибних запасів і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далеко  мігруючих  риб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управління ними держави, зокрема, узгоджують: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запаси,  до  яких  вживають  заходів  щодо  збереження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управління,  з  урахуванням  біологічних характеристик відповідних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 характеру відповідного промислу;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галузь  застосування  з  урахуванням  пункту  1 статті 7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характеристик     субрегіону      або      регіону,      включаючи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іально-економічні, географічні та природні фактори;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спі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ідношення   між   роботою   нової   організації 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 та роллю,  цілями та діяльністю будь-яких відповідних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рибогосподарських організацій або домовленостей;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механізми,  за допомогою яких організація або домовленість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буде одержувати наукові  рекомендації  та  проводити  огляд  стану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запасів,     включаючи     в     належних    випадках    створення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науково-консультативного органу.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Держави,  які співробітничають у створенні субрегіональної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регіональної рибогосподарської організації  або  домовленості,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інформують  інші держави,  які,  як ї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відомо,  виявляють реальний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 до роботи пропонованої організації або  домовленості,  про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таке співробітництво.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Функції субрегіональних та регіональних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рибогосподарських організацій і домовленостей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Виконуючи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   обов'язок    співробітничати    по    лінії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субрегіональних або регіональних рибогосподарських організацій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домовленостей, держави: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узгоджують  та  дотримуються  заходів  щодо  збереження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 з  тим,   щоб   забезпечити   довгострокову   сталість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транскордонних рибних запасів і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далеко мігруючих риб;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належним  чином  узгоджують  права  участі,  як-то   квоти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допустимого улову або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івні промислового зусилля;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приймають та застосовують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загальнорекомендовані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міжнародні мінімальні стандарти відповідального ведення риболовної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діяльності;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одержують  та  оцінюють  наукові  рекомендації,  проводять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огляд стану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оцінюють вплив рибальства на види, які не є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об'єктом  спеціалізованого  промислу,  та  асоційовані або залежні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види;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узгоджують стандарти збору,  повідомлення, перевірки даних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щодо промислу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обміну ними;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збирають  та  поширюють  точні  та повні статистичні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дан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описані у Додатку I,  забезпечуючи тим  самим  наявність  найбільш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достовірних  наукових  даних  з дотриманням у відповідних випадках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конфіденційності;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заохочують і проводять наукові оцінки запасів 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дослідження та розповсюджують їхні результати;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h) створюють    належні    механізми    співробітництва  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ефективного  моніторингу,  контролю,   нагляду   та   забезпечення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узгоджують способи,  за допомогою  яких  враховуватимуться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промислові  інтереси  нових членів організації або нових учасників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домовленості;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j) узгоджують   процедури   прийняття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ішень,  які  сприяють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своєчасному та  ефективному  вжиттю  заходів  щодо  збереження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управління;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k) сприяють мирному врегулюванню спорів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Частини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VIII;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l) забезпечують всебічне  співробітництво  своїх  відповідних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національних  установ  та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  у виконанні рекомендацій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рішень організації або домовленості;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m) належним  чином  опубліковують  інформацію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заходи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управління,  що  запроваджуються  організацією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домовленістю.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Нові члени або учасники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визначенні  характеру  та  обсягу  прав  участі для нових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членів   субрегіональної   або   регіональної    рибогосподарської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  чи   для   нових   учасників   субрегіональної 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регіональної  рибогосподарської  домовленості  держави  беруть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уваги, зокрема: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стан  транскордонних  рибних  запасів  і 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далеко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мігруючих  риб  і  теперішню інтенсивність промислового зусилля 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промислі;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відповідні  інтереси,  схеми  ведення промислу та практику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рибальства нових та вже існуючих членів або учасникі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відповідний  внесок  нових  та  вже  існуючих  членів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учасників у збереження  запасів  і  управління  ними,  у  збі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точних  даних  і  у  проведення  наукових досліджень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запасів;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потреби прибережних рибальських общин,  які головним чином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залежать від промислу цих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потреби  прибережних  держав,  чия економіка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великою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мірою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залежить від експлуатації морських живих ресурсів;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інтереси держав субрегіону або регіону, що розвиваються,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районах яких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національною юрисдикцією також  зустрічаються  ці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запаси.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Гласність у діяльності субрегіональних і регіональних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рибогосподарських організацій або домовленостей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Держави забезпечують гласність в ході прийняття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іншої діяльності субрегіональних та регіональних рибогосподарських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організацій і домовленостей.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Представникам    інших    міжурядових    організацій  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представникам    неурядових    організацій,     які     займаються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транскордонними рибними запасами та запасами далеко мігруючих риб,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надається   можливість   брати   участь    у    роботі    засідань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субрегіональних  або  регіональних рибогосподарських організацій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домовленостей спостерігачами або,  залежно від обставин,  в  іншій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якості   згідно   з   процедурами   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ідповідної   організації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домовленості.  Такі процедури не мають неадекватно  обмежувального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  в  цьому  відношенні.  Такі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іжурядові  організації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неурядові організації одержують своєчасний доступ до  документації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звітності  таких  організацій  і  домовленостей  з дотриманням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процедурних норм доступу до них.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Зміцнення існуючих організацій і домовленостей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Держави співробітничають   у   справі   зміцнення    існуючих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субрегіональних  та  регіональних  рибогосподарських організацій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домовленостей для того,  щоб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ідвищувати  їхню  ефективність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введення  та  здійснення  заходів  щодо  збереження транскордонних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рибних запасів і запасів далеко мігруючих риб та управління ними.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Збі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і надання інформації та співробітництво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у галузі наукових досліджень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Держави забезпечують, щоб риболовні судна, що плавають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їхнім прапором,  надавали  таку  інформацію,  яка  може  виявитись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необхідною  для  виконання  їхніх зобов'язань за цією Угодою. 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цього відповідно до Додатка І держави: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збирають   наукові,  технічні  та  статистичні  дані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промислу транскордонних рибних запасів і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далеко  мігруючих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риб та обмінюються цими даними;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забезпечують достатньо докладний збі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даних для того,  щоб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сприяти  ефективній  оцінці  запасів,  і  їх своєчасне надання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дотримання     вимог     субрегіональних     або      регіональних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рибогосподарських організацій чи домовленостей;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вживають відповідних заходів щодо перевірки точності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даних.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Діючи  або  безпосередньо,  або  через  субрегіональні  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регіональні   рибогосподарські   організації,   або  домовленості,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співпрацюють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тому, щоб: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узгоджувати  параметри  даних  і  форму  їх  подання таким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 або домовленостям,  враховуючи  характер  запасів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промислу цих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розробляти техніку аналізу і методики  оцінки  запасів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взаємно   обмінюватися   ними   для   вдосконалення  заходів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збереження  транскордонних  рибних  запасів   і  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далеко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мігруючих риб і управління ними.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Діючи або безпосередньо,  або через компетентні міжнародні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держави   відповідно   до   Частини   XIII  Конвенції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7" w:tgtFrame="_blank" w:history="1">
        <w:r w:rsidRPr="000B06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995_057</w:t>
        </w:r>
      </w:hyperlink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співпрацюють  заради  загального  блага   у   справі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зміцнення  науково-дослідного  потенціалу  в  галузі рибальства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заохочення  наукових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іджень,   які   стосуються  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транскордонних  рибних  запасів  і запасів далеко мігруючих риб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ними.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цією метою держава або компетентна  міжнародна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організація,  що  веде  такі  дослідження  за  межами  районів під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національною юрисдикцією, активно сприяють публікації та поширенню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   будь-яких   заінтересованих   держав   результатів   таких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досліджень,  а  також  інформації  про  їхні  цілі  та  методи 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полегшують,  наскільки  це можливо,  участь учених із цих держав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ідженнях.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Замкнуті та напівзамкнуті моря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виконанні  цієї  Угоди  у  замкнутому або напівзамкнутому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морі держави враховують природні особливості цього  моря  і  діють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відповідно до Частини IX Конвенції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та  інших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її положень.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Райони відкритого моря, що повністю оточені районом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</w:t>
      </w:r>
      <w:proofErr w:type="gramStart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 національною юрисдикцією однієї держави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Держави,  які  здійснюють  промисел  транскордонних рибних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запасів та запасів далеко мігруючих риб у районі відкритого  моря,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 повністю   оточений   районом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національною  юрисдикцією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однієї держави,  і ця  держава  співпрацюють  у  питанні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запровадження  заходів  щодо  збереження  цих запасів і управління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ними  у  цьому  районі  відкритого   моря.   Враховуючи   природні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особливості   цього  району,  держави  приділяють  особливу  увагу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запровадженню порівнянних заходів щодо збереження  цих  запасів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ними відповідно до статті 7.  Заходи, запроваджені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відкритого  моря,  враховують   права,   обов'язки   та   інтереси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прибережної держави за Конвенцією  (  </w:t>
      </w:r>
      <w:hyperlink r:id="rId8" w:tgtFrame="_blank" w:history="1">
        <w:r w:rsidRPr="000B06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995_057</w:t>
        </w:r>
      </w:hyperlink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грунтуються  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найбільш  достовірних  наявних наукових даних,  а також враховують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будь-які заходи щодо збереження  та  управління,  що  прийняті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 прибережною  державою в районі під її національною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  щодо  тих  самих  запасів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 до  статті  61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 Держави  домовляються  також щодо заходів моніторингу,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контролю, нагляду за здійсненням і забезпеченням виконання заході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збереження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управління щодо відкритого моря.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виконання статті 8 держави діють сумлінно і докладають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зусиль для негайного досягнення домовленості  про  згадані 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1 заходи для збереження та управління, які будуть вживатися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час ведення промислових операцій у цьому районі. Якщо протягом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розумного періоду часу відповідні держави, які ведуть промисел,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прибережна держава не в  змозі  досягти  домовленості  щодо  таких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вони з урахуванням пункту 1 застосовують пункти 4, 5 та 6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7,  які стосуються тимчасових домовленостей або заходів.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набуття  чинності  такими  тимчасовими домовленостями або заходами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держави вживають заходів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ідносно суден,  які  плавають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їхнім прапором,  з тим,  щоб вони не вели промисел,  який може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завдати шкоди запасам,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які йде мова.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Частина IV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Сторони, які не є членами або учасницями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Сторони, які не є членами організацій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або учасницями домовленостей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Держава,  яка не є членом субрегіональної або регіональної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рибогосподарської організації  або  учасницею  субрегіональної  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регіональної   рибогосподарської   домовленості   та  яка  не  дає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яким-небудь  іншим  чином  своєї  згоди  на  вжиття  заходів  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 та управління,  що запроваджені такою організацією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домовленістю,  не   звільняється   від   обов'язку   співпрацювати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ідно до Конвенції ( </w:t>
      </w:r>
      <w:hyperlink r:id="rId9" w:tgtFrame="_blank" w:history="1">
        <w:r w:rsidRPr="000B06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995_057</w:t>
        </w:r>
      </w:hyperlink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 і  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ієї  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годи  у  збереженні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 транскордонних  рибних  запасів  та  запасів  далеко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мігруючих риб і управління ними.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Така держава не  дозволяє  суднам,  які  плавають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прапором,  проводити  операції  з  промислу  транскордонних рибних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запасів або запасів  далеко  мігруючих  риб,  які  підпадають  під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вжиття  заходів  щодо  збереження та управління,  які запроваджені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такою організацією або домовленістю.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Держави,  які  є  членами субрегіональної або регіональної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рибогосподарської організації або учасницями  субрегіональної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регіональної  рибогосподарської  домовленості,  індивідуально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спільно пропонують зазначеним у пункті 3 статті 1 суб'єктам права,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займаються  рибним  промислом  і  мають у відповідному районі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рибальські судна,  повною мірою співпрацювати з такою організацією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 домовленістю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здійсненні  запроваджених  нею  заходів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збереження та  управління,  з  тим  щоб  досягти  якомога  ширшого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фактичного  вжиття  таких  заходів  до  рибальської  діяльності 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відповідному районі.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ільги  участі  у  рибному  промислі,  якими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користуються такі суб'єкти права,  що займаються рибним промислом,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пропорційні їхній відданості дотриманню заходів для збереження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управління, які запроваджені щодо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Держави,  які є членами такої організації  або  учасницями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такої   домовленості,   обмінюються   інформацією  про  діяльність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риболовних суден,  які плавають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прапорами держав,  що не є  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членами організації,  ні учасницями домовленості і ведуть операції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промислу відповідних запасів.  Вони вживають,  за цією Угодою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міжнародним  правом,  заходів  щодо  запобігання  діяльності таких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суден,  яка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ідриває ефективність субрегіональних або регіональних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заходів для збереження та управління.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Частина V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Обов'язки держави прапора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Обов'язки держави прапора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Держава,  судна  якої  ведуть рибний промисел у відкритому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морі,  вживає необхідних заходів для забезпечення того, щоб судна,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плавають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її  прапором,  дотримувались  субрегіональних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регіональних заходів для збереження та управління і щоб такі судна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займались будь-якою діяльністю, яка підриває ефективність таких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заходів.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Держава  дозволяє  використання суден,  що плавають під її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прапором,  для рибальства у відкритому морі тільки у тому випадку,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 вона  здатна  ефективно  нести свою відповідальність за такі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судна відповідно до Конвенції ( </w:t>
      </w:r>
      <w:hyperlink r:id="rId10" w:tgtFrame="_blank" w:history="1">
        <w:r w:rsidRPr="000B068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995_057</w:t>
        </w:r>
      </w:hyperlink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і 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ієї 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годи.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Заходи,  які  мають  вживатися  державою  по відношенню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суден, що плавають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ід її прапором, включають: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контроль  за такими суднами у відкритому морі за допомогою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риболовних ліцензій,  дозволів або дозвільних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ідоцтв  відповідно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будь-яких застосовних процедур, узгоджених на субрегіональному,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регіональному або світовому рівні;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встановлення правил з метою: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домовитися щодо термінів використання  та  умов  ліцензій,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повноважень  або дозволі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які  необхідні для виконання будь-яких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субрегіональних,  регіональних або всесвітніх зобов'язань  держави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прапора;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заборонити рибний промисел у відкритому морі  для  суден,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не мають необхідних ліцензій або дозволів на вилов риби чи 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рибний промисел для суден у  відкритому  морі,  що  не  відповідає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вимогам ліцензії, дозволу або дозвільного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ідоцтва;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приписувати  суднам,  які  ведуть  рибний   промисел  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відкритому  морі,  постійно  мати  на  борту ліцензію,  дозвіл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дозвільне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ідоцтво і пред'являти їх належним чином для огляду  на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вимогу уповноваженій особі;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забезпечити,  щоб судна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її  прапором  не  займались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недозволеним   рибним   промислом   у   районах  під  національною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юрисдикцією інших держав;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заснування  національного  реєстру риболовних суден,  яким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вести  промисел  у  відкритому   морі,   і   надання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заінтересованим державам на їхнє прохання доступу 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інформації,  яка  міститься  в  такому  реє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і,   з   урахуванням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 національних  законів держави прапора щодо розголошення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такої інформації;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вимоги  щодо маркірування рибальських суден і знарядь лову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розпізнавання  відповідно  до  єдиних  і  міжнародно  визнаних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  маркірування  суден  та  знарядь  лову,  а саме Нормативів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Продовольчої  і  сільськогосподарської   організації   Організац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б'єднаних Націй з маркірування та ідентифікації риболовних суден;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вимоги щодо реєстрації  та  своєчасного  повідомлення  про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місцезнаходження  судна,  улов  видів,  які  є  або  не є об'єктом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спеціалізованого промислу, промислове зусилля та інших відповідних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промислових  даних  згідно  з  субрегіональними,  регіональними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ітовими стандартами збору таких даних;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вимоги щодо перевірки улову видів, які є або не є об'єктом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спеціалізованого промислу, за допомогою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заходів, як програми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спостерігачів,   інспекційні   схеми,   звіти   про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вивантаження,  нагляд за перевалкою  і  моніторинг  вивантажуваних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уловів, ринкова статистика;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g) моніторинг,  контроль та нагляд за такими суднами,  їхніми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промисловими  операціями  і  супутньою  діяльністю  за  допомогою,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зокрема: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здійснення     національних     інспекційних     схем  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субрегіональних   та   регіональних   схем    співробітництва   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забезпеченні  виконання статей 21 та 22,  включаючи вимоги про те,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 такі  судна  дозволяли  доступ  належним  чином  уповноваженим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інспекторам з інших держав;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здійснення     національних     програм      використання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спостерігачів    і   субрегіональних   та   регіональних   програм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спостерігачів,  в яких бере участь  держава  прапора,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 вимоги   про  те,  щоб  такі  судна  дозволяли  доступ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спостерігачам з інших держав для виконання функцій,  узгоджених за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програмою; і</w:t>
      </w:r>
      <w:proofErr w:type="gramEnd"/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розробки та впровадження систем моніторингу за  суднами,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в  разі  необхідності системи супутникових передавачів,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тими або іншими національними програмами  та  програмами,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узгодженими  між  заінтересованими  державами  на субрегіональній,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регіональній та всесвітній основі;</w:t>
      </w:r>
      <w:proofErr w:type="gramEnd"/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h) регулювання  перевалочних  операцій  у відкритому морі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того,  щоб не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ідривалась  ефективність  заходів  для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збереження та управління;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регулювання риболовної  діяльності  з  метою  забезпечення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субрегіональних,  регіональних або всесвітніх заходів,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числі спрямованих на максимальне скорочення вилову видів,  що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є об'єктом спеціалізованого промислу.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За  наявності  діючої  субрегіонально,   регіональне  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всесвітньо  узгодженої  системи  моніторингу,  контролю та нагляду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забезпечують,  щоб заходи,  які ними запроваджуються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суден,  що  плавають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їхнім  прапором,  були сумісними з цією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системою.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Частина VI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Дотримання та забезпечення виконання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Дотримання та забезпечення виконання державою прапора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Держава забезпечує виконання суднами,  які плавають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її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прапором,  субрегіональних та регіональних заходів щодо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транскордонних рибних запасів і запасів далеко  мігруючих  риб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ними.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цією метою ця держава: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забезпечує виконання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заходів незалежно від того,  де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відбуваються порушення;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b) негайно   і   в   повному   обсязі   розслідує    будь-які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передбачувані  порушення  субрегіональних або регіональних заходів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збереження та управління,  що може включати огляд відповідних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суден,   і   оперативно   інформує  державу,  яка  повідомила  про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порушення, і відповідну субрегіональну або регіональну організацію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домовленість про хід і результати розслідування;</w:t>
      </w:r>
      <w:proofErr w:type="gramEnd"/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вимагає від будь-якого судна,  яке плаває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її прапором,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надавати  слідчому  органу  інформацію про місцезнаходження судна,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улови,  знаряддя лову,  риболовні  операції  та  пов'язану  з  цим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діяльність у районі передбачуваного порушення;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пересвідчившись  у  наявності   достатніх   доказів 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передбачуваного  порушення передає справу своїм властям на предмет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негайного порушення  розгляду  згідно  зі  своїми  законами,  а  в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належних випадках затримує відповідне судно; і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забезпечу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у тих випадках, коли згідно з її законами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було   встановлено,   що  судно  причетне  до  скоєння  серйозного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таких заходів,  це судно не вело риболовних  операцій  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відкритому  морі  доти,  доки не будуть виконані всі санкції,  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введені державою прапора за це порушення.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Будь-яке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розслідування   та   судочинство   проводиться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оперативно.  Санкції,  які застосовуються в разі порушень, повинні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достатньо  суворими,  щоб  ефективно забезпечувати виконання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і  бути  фактором  стримування  порушень,  де  б  вони  не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відбувалися,  а  також  позбавляти  порушників  доходів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їхньої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незаконної діяльності.  Заходи,  які вживаються щодо капітанів  та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 осіб   командного   складу  рибальських  суден,  включають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положення,  які можуть допускати,  зокрема, ненадання, позбавлення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тимчасове  вилучення  дозволу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роботу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якості капітана або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командного складу на таких суднах.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Міжнародне співробітництво щодо забезпечення виконання </w:t>
      </w:r>
      <w:r w:rsidRPr="000B068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Діючи  або  безпосередньо,  або  через  субрегіональні  чи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регіональні     організації,     або     домовленості,     держави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співробітничають   у   забезпеченні   дотримання   та    виконання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субрегіональних    і    регіональних   заходів   щодо   збереження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транскордонних рибних запасів та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далеко  мігруючих  риб  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управління ними.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Держава    прапора,    яка     проводить     розслідування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передбачуваного  порушення  заходів щодо збереження транскордонних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рибних запасів і запасі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далеко мігруючих риб та управління  ними,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 звернутися  по  допомогу  до  будь-якої  іншої держави,  чиє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співробітництво   може   бути   корисним   у   проведенні    цього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розслідування.  Усі держави прагнуть задовольняти розумні прохання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прапора у зв'язку з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такими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розслідуваннями.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Держава   прапора   може   проводити   такі  розслідування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безпосередньо,  у  співробітництві   з   іншими   заінтересованими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державами  або  через  відповідну  субрегіональну  чи  регіональну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рибогосподарську організацію або домовленість.  Інформація про хід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результати   розслідування   надається  усім  заінтересованим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державам та державам, яких зачіпає таке передбачуване порушення.</w:t>
      </w:r>
      <w:proofErr w:type="gramEnd"/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Держави  сприяють  одна  одній у розпізнаванні суден,  які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   займались   діяльністю,   яка  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ідриває    ефективність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субрегіональних,   регіональних   або   всесвітніх   заходів  щодо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збереження та управління.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обсязі, дозволеному національними законами та правилами,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досягають домовленості про надання правоохоронним  органам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інших держав доказів щодо передбачуваних порушень таких заході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B0683" w:rsidRPr="000B0683" w:rsidRDefault="000B0683" w:rsidP="000B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Якщо є вагомі </w:t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ідстави вважати, що судно у відкритому морі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займалось   недозволеним   промислом   у  районі  під  юрисдикцією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прибережної держави,  держава  прапора  цього  судна  на  прохання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відповідної   прибережної   держави   проводить  негайне  і  повне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розслідування  цього  питання.  Держава   прапора   співпрацює   з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прибережною  державою  щодо  вжиття  в  таких випадках відповідних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для забезпечення виконання і може уповноважити  відповідні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власті прибережної держави провести висадку на судно та його огляд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відкритому морі. Цей пункт не  завдає шкоди статті III Конвенції 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"http://zakon4.rada.gov.ua/laws/show/995_057" \t "_blank" </w:instrTex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B0683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995_057</w:t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B06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0B0683" w:rsidRDefault="000B0683" w:rsidP="000B0683">
      <w:pPr>
        <w:pStyle w:val="HTML"/>
      </w:pPr>
      <w:r>
        <w:t xml:space="preserve">7. Держави-учасниці,   які   є  членами  субрегіональної  або </w:t>
      </w:r>
      <w:r>
        <w:br/>
        <w:t xml:space="preserve">регіональної   рибогосподарської   організації,   або   учасницями </w:t>
      </w:r>
      <w:r>
        <w:br/>
        <w:t xml:space="preserve">субрегіональної  чи  регіональної  рибогосподарської домовленості, </w:t>
      </w:r>
      <w:r>
        <w:br/>
        <w:t xml:space="preserve">можуть вживати заходів згідно з міжнародним правом,  у тому  числі </w:t>
      </w:r>
      <w:r>
        <w:br/>
        <w:t xml:space="preserve">через посередництво субрегіональних або регіональних процедур, які </w:t>
      </w:r>
      <w:r>
        <w:br/>
        <w:t xml:space="preserve">встановлені з цією метою,  для того щоб не  допускати  судна,  які </w:t>
      </w:r>
      <w:r>
        <w:br/>
        <w:t xml:space="preserve">займаються   діяльністю,  що  </w:t>
      </w:r>
      <w:proofErr w:type="gramStart"/>
      <w:r>
        <w:t>п</w:t>
      </w:r>
      <w:proofErr w:type="gramEnd"/>
      <w:r>
        <w:t xml:space="preserve">ідриває  ефективність  вжитих  цією </w:t>
      </w:r>
      <w:r>
        <w:br/>
        <w:t xml:space="preserve">організацією  або   домовленістю   заходів   щодо   збереження   і </w:t>
      </w:r>
      <w:r>
        <w:br/>
        <w:t xml:space="preserve">управління,  або іншим чином порушують ці заходи, вести промисел у </w:t>
      </w:r>
      <w:r>
        <w:br/>
        <w:t xml:space="preserve">відкритому морі у цьому субрегіоні або регіоні до  тих  </w:t>
      </w:r>
      <w:proofErr w:type="gramStart"/>
      <w:r>
        <w:t>п</w:t>
      </w:r>
      <w:proofErr w:type="gramEnd"/>
      <w:r>
        <w:t xml:space="preserve">ір,  поки </w:t>
      </w:r>
      <w:r>
        <w:br/>
      </w:r>
      <w:r>
        <w:lastRenderedPageBreak/>
        <w:t xml:space="preserve">відповідні заходи не будуть вжиті державою прапора. </w:t>
      </w:r>
      <w:r>
        <w:br/>
      </w:r>
    </w:p>
    <w:p w:rsidR="000B0683" w:rsidRDefault="000B0683" w:rsidP="000B0683">
      <w:pPr>
        <w:pStyle w:val="HTML"/>
      </w:pPr>
      <w:bookmarkStart w:id="206" w:name="o209"/>
      <w:bookmarkEnd w:id="206"/>
      <w:r>
        <w:t xml:space="preserve">                            </w:t>
      </w:r>
      <w:r>
        <w:rPr>
          <w:b/>
          <w:bCs/>
        </w:rPr>
        <w:t>Стаття 21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07" w:name="o210"/>
      <w:bookmarkEnd w:id="207"/>
      <w:r>
        <w:rPr>
          <w:b/>
          <w:bCs/>
        </w:rPr>
        <w:t xml:space="preserve">         Субрегіональне та регіональне співробітництво у </w:t>
      </w:r>
      <w:r>
        <w:rPr>
          <w:b/>
          <w:bCs/>
        </w:rPr>
        <w:br/>
        <w:t xml:space="preserve">                      забезпеченні виконання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08" w:name="o211"/>
      <w:bookmarkEnd w:id="208"/>
      <w:r>
        <w:t xml:space="preserve">     1. У  будь-якому  районі  відкритого  моря,  що   охоплюється </w:t>
      </w:r>
      <w:r>
        <w:br/>
        <w:t xml:space="preserve">субрегіональною або регіональною рибогосподарською організацією чи </w:t>
      </w:r>
      <w:r>
        <w:br/>
        <w:t xml:space="preserve">домовленістю,  держава-учасниця, що є членом такої організації або </w:t>
      </w:r>
      <w:r>
        <w:br/>
        <w:t xml:space="preserve">учасницею  такої  домовленості,  може  через  своїх належним чином </w:t>
      </w:r>
      <w:r>
        <w:br/>
        <w:t xml:space="preserve">уповноважених інспекторів проводити згідно з пунктом 2 висадку  на </w:t>
      </w:r>
      <w:r>
        <w:br/>
        <w:t xml:space="preserve">борт  і  огляд рибальських суден,  які плавають </w:t>
      </w:r>
      <w:proofErr w:type="gramStart"/>
      <w:r>
        <w:t>п</w:t>
      </w:r>
      <w:proofErr w:type="gramEnd"/>
      <w:r>
        <w:t xml:space="preserve">ід прапором іншої </w:t>
      </w:r>
      <w:r>
        <w:br/>
        <w:t xml:space="preserve">держави-учасниці цієї  Угоди,  незалежно  від  того,  чи  є   така </w:t>
      </w:r>
      <w:r>
        <w:br/>
        <w:t xml:space="preserve">держава-учасниця членом  такої  організації  або  учасницею  такої </w:t>
      </w:r>
      <w:r>
        <w:br/>
        <w:t xml:space="preserve">домовленості,  з  метою  забезпечити   дотримання   заходів   щодо </w:t>
      </w:r>
      <w:r>
        <w:br/>
        <w:t>збереження   транскордонних   рибних  запасі</w:t>
      </w:r>
      <w:proofErr w:type="gramStart"/>
      <w:r>
        <w:t>в</w:t>
      </w:r>
      <w:proofErr w:type="gramEnd"/>
      <w:r>
        <w:t xml:space="preserve">  </w:t>
      </w:r>
      <w:proofErr w:type="gramStart"/>
      <w:r>
        <w:t>та</w:t>
      </w:r>
      <w:proofErr w:type="gramEnd"/>
      <w:r>
        <w:t xml:space="preserve">  запасів  далеко </w:t>
      </w:r>
      <w:r>
        <w:br/>
        <w:t xml:space="preserve">мігруючих  риб  і   управління   ними,   які   запроваджені   цією </w:t>
      </w:r>
      <w:r>
        <w:br/>
        <w:t>організацією або домовленістю.</w:t>
      </w:r>
    </w:p>
    <w:p w:rsidR="000B0683" w:rsidRDefault="000B0683" w:rsidP="000B0683">
      <w:pPr>
        <w:pStyle w:val="HTML"/>
      </w:pPr>
      <w:bookmarkStart w:id="209" w:name="o212"/>
      <w:bookmarkEnd w:id="209"/>
      <w:r>
        <w:t xml:space="preserve">     2. Діючи     через     субрегіональні     або     регіональні </w:t>
      </w:r>
      <w:r>
        <w:br/>
        <w:t xml:space="preserve">рибогосподарські    організації    або    домовленості,    держави </w:t>
      </w:r>
      <w:r>
        <w:br/>
        <w:t xml:space="preserve">встановлюють процедури висадки  на  борт  і  огляду  на  виконання </w:t>
      </w:r>
      <w:r>
        <w:br/>
        <w:t xml:space="preserve">пункту  1,  а  також процедури щодо здійснення інших положень цієї </w:t>
      </w:r>
      <w:r>
        <w:br/>
        <w:t xml:space="preserve">статті. </w:t>
      </w:r>
      <w:proofErr w:type="gramStart"/>
      <w:r>
        <w:t>Ц</w:t>
      </w:r>
      <w:proofErr w:type="gramEnd"/>
      <w:r>
        <w:t xml:space="preserve">і процедури узгоджуються з цією статтею і основоположними </w:t>
      </w:r>
      <w:r>
        <w:br/>
        <w:t xml:space="preserve">процедурами, викладеними у статті 22, і не ведуть до дискримінації </w:t>
      </w:r>
      <w:r>
        <w:br/>
        <w:t xml:space="preserve">сторін,  що не є членами організації або учасницями  домовленості. </w:t>
      </w:r>
      <w:r>
        <w:br/>
        <w:t xml:space="preserve">Висадка   та   огляд,   а   також  </w:t>
      </w:r>
      <w:proofErr w:type="gramStart"/>
      <w:r>
        <w:t>будь-як</w:t>
      </w:r>
      <w:proofErr w:type="gramEnd"/>
      <w:r>
        <w:t xml:space="preserve">і подальші  заходи  щодо </w:t>
      </w:r>
      <w:r>
        <w:br/>
        <w:t xml:space="preserve">забезпечення виконання проводяться згідно  з  такими  процедурами. </w:t>
      </w:r>
      <w:r>
        <w:br/>
        <w:t xml:space="preserve">Держави   належним  чином  публікують  інформацію  про  процедури, </w:t>
      </w:r>
      <w:r>
        <w:br/>
        <w:t>встановлені для виконання цього пункту.</w:t>
      </w:r>
    </w:p>
    <w:p w:rsidR="000B0683" w:rsidRDefault="000B0683" w:rsidP="000B0683">
      <w:pPr>
        <w:pStyle w:val="HTML"/>
      </w:pPr>
      <w:bookmarkStart w:id="210" w:name="o213"/>
      <w:bookmarkEnd w:id="210"/>
      <w:r>
        <w:t xml:space="preserve">     3. Якщо  протягом  двох  років з моменту прийняття ц</w:t>
      </w:r>
      <w:proofErr w:type="gramStart"/>
      <w:r>
        <w:t>ієї У</w:t>
      </w:r>
      <w:proofErr w:type="gramEnd"/>
      <w:r>
        <w:t xml:space="preserve">годи </w:t>
      </w:r>
      <w:r>
        <w:br/>
        <w:t xml:space="preserve">будь-яка  організація  або   домовленість   не   затвердить   такі </w:t>
      </w:r>
      <w:r>
        <w:br/>
        <w:t xml:space="preserve">процедури,  то  висадка  та  огляд на виконання пункту 1,  а також </w:t>
      </w:r>
      <w:r>
        <w:br/>
        <w:t xml:space="preserve">будь-які подальші заходи щодо забезпечення  виконання  до  моменту </w:t>
      </w:r>
      <w:r>
        <w:br/>
        <w:t xml:space="preserve">встановлення  таких  процедур  проводяться згідно з цією статтею і </w:t>
      </w:r>
      <w:r>
        <w:br/>
        <w:t>основоположними процедурами, викладеними у статті 22.</w:t>
      </w:r>
    </w:p>
    <w:p w:rsidR="000B0683" w:rsidRDefault="000B0683" w:rsidP="000B0683">
      <w:pPr>
        <w:pStyle w:val="HTML"/>
      </w:pPr>
      <w:bookmarkStart w:id="211" w:name="o214"/>
      <w:bookmarkEnd w:id="211"/>
      <w:r>
        <w:t xml:space="preserve">     4. </w:t>
      </w:r>
      <w:proofErr w:type="gramStart"/>
      <w:r>
        <w:t xml:space="preserve">До  вжиття  заходів  згідно  з  цією  статтею держави,  що </w:t>
      </w:r>
      <w:r>
        <w:br/>
        <w:t xml:space="preserve">проводять огляд,  діючи або безпосередньо,  або  через  відповідну </w:t>
      </w:r>
      <w:r>
        <w:br/>
        <w:t xml:space="preserve">субрегіональну  або  регіональну  рибогосподарську організацію або </w:t>
      </w:r>
      <w:r>
        <w:br/>
        <w:t xml:space="preserve">домовленість, інформують усі держави, судна яких ведуть промисел у </w:t>
      </w:r>
      <w:r>
        <w:br/>
        <w:t xml:space="preserve">відкритому  морі в субрегіоні або регіоні,  щодо форми посвідчень, </w:t>
      </w:r>
      <w:r>
        <w:br/>
        <w:t>що  видаються  їхнім</w:t>
      </w:r>
      <w:proofErr w:type="gramEnd"/>
      <w:r>
        <w:t xml:space="preserve">  належним  чином  уповноваженим  інспекторам. </w:t>
      </w:r>
      <w:r>
        <w:br/>
        <w:t xml:space="preserve">Судна,  які  використовуються  для висадки і огляду,  повинні мати </w:t>
      </w:r>
      <w:r>
        <w:br/>
        <w:t xml:space="preserve">чіткі розпізнавальні знаки,  які вказують на те,  що  </w:t>
      </w:r>
      <w:proofErr w:type="gramStart"/>
      <w:r>
        <w:t>вони</w:t>
      </w:r>
      <w:proofErr w:type="gramEnd"/>
      <w:r>
        <w:t xml:space="preserve">  несуть </w:t>
      </w:r>
      <w:r>
        <w:br/>
        <w:t>державну  службу.  Стаючи учасницею ц</w:t>
      </w:r>
      <w:proofErr w:type="gramStart"/>
      <w:r>
        <w:t>ієї У</w:t>
      </w:r>
      <w:proofErr w:type="gramEnd"/>
      <w:r>
        <w:t xml:space="preserve">годи,  держава призначає </w:t>
      </w:r>
      <w:r>
        <w:br/>
        <w:t xml:space="preserve">відповідний орган для одержання сповіщень на виконання цієї статті </w:t>
      </w:r>
      <w:r>
        <w:br/>
        <w:t xml:space="preserve">та належним чином оприлюднює інформацію про таке призначення через </w:t>
      </w:r>
      <w:r>
        <w:br/>
        <w:t xml:space="preserve">відповідну   субрегіональну   або   регіональну   рибогосподарську </w:t>
      </w:r>
      <w:r>
        <w:br/>
        <w:t>організацію чи домовленість.</w:t>
      </w:r>
    </w:p>
    <w:p w:rsidR="000B0683" w:rsidRDefault="000B0683" w:rsidP="000B0683">
      <w:pPr>
        <w:pStyle w:val="HTML"/>
      </w:pPr>
      <w:bookmarkStart w:id="212" w:name="o215"/>
      <w:bookmarkEnd w:id="212"/>
      <w:r>
        <w:t xml:space="preserve">     5. Коли   </w:t>
      </w:r>
      <w:proofErr w:type="gramStart"/>
      <w:r>
        <w:t>п</w:t>
      </w:r>
      <w:proofErr w:type="gramEnd"/>
      <w:r>
        <w:t xml:space="preserve">ісля   висадки  та   огляду  є   розумні  підстави </w:t>
      </w:r>
      <w:r>
        <w:br/>
        <w:t xml:space="preserve">припускати,   що   судно   займалось   будь-якою  діяльністю,  яка </w:t>
      </w:r>
      <w:r>
        <w:br/>
        <w:t xml:space="preserve">суперечить   згаданим  у   пункті 1  заходам  щодо  збереження  та </w:t>
      </w:r>
      <w:r>
        <w:br/>
        <w:t xml:space="preserve">управління, держава, що проводить огляд,  у  відповідних  випадках </w:t>
      </w:r>
      <w:r>
        <w:br/>
        <w:t xml:space="preserve">забезпечує схоронність  доказів  та  оперативно повідомляє державу </w:t>
      </w:r>
      <w:r>
        <w:br/>
        <w:t>прапора про передбачуване порушення.</w:t>
      </w:r>
    </w:p>
    <w:p w:rsidR="000B0683" w:rsidRDefault="000B0683" w:rsidP="000B0683">
      <w:pPr>
        <w:pStyle w:val="HTML"/>
      </w:pPr>
      <w:bookmarkStart w:id="213" w:name="o216"/>
      <w:bookmarkEnd w:id="213"/>
      <w:r>
        <w:t xml:space="preserve">     6. Держава  прапора  відповідає  на  повідомлення,   отримане </w:t>
      </w:r>
      <w:r>
        <w:br/>
        <w:t xml:space="preserve">згідно  з  пунктом  5,  протягом  трьох  робочих  днів з дати його </w:t>
      </w:r>
      <w:r>
        <w:br/>
        <w:t xml:space="preserve">одержання або такого іншого періоду, який може бути передбачений </w:t>
      </w:r>
      <w:proofErr w:type="gramStart"/>
      <w:r>
        <w:t>у</w:t>
      </w:r>
      <w:proofErr w:type="gramEnd"/>
      <w:r>
        <w:t xml:space="preserve"> </w:t>
      </w:r>
      <w:r>
        <w:br/>
        <w:t>процедурах, що встановлюються згідно з пунктом 2, і або:</w:t>
      </w:r>
    </w:p>
    <w:p w:rsidR="000B0683" w:rsidRDefault="000B0683" w:rsidP="000B0683">
      <w:pPr>
        <w:pStyle w:val="HTML"/>
      </w:pPr>
      <w:bookmarkStart w:id="214" w:name="o217"/>
      <w:bookmarkEnd w:id="214"/>
      <w:r>
        <w:t xml:space="preserve">     </w:t>
      </w:r>
      <w:proofErr w:type="gramStart"/>
      <w:r>
        <w:t xml:space="preserve">a) безвідкладно виконує свої зобов'язання згідно  зі  статтею </w:t>
      </w:r>
      <w:r>
        <w:br/>
        <w:t xml:space="preserve">19  та  проводить розслідування і за наявності відповідних доказів </w:t>
      </w:r>
      <w:r>
        <w:br/>
        <w:t xml:space="preserve">вживає щодо судна заходів для забезпечення виконання,  в разі чого </w:t>
      </w:r>
      <w:r>
        <w:br/>
        <w:t xml:space="preserve">вона   оперативно   інформує   державу,  яка  провела  огляд,  про </w:t>
      </w:r>
      <w:r>
        <w:br/>
      </w:r>
      <w:r>
        <w:lastRenderedPageBreak/>
        <w:t xml:space="preserve">результати розслідування і будь-які вжиті заходи щодо забезпечення </w:t>
      </w:r>
      <w:r>
        <w:br/>
        <w:t>виконання;</w:t>
      </w:r>
      <w:proofErr w:type="gramEnd"/>
      <w:r>
        <w:t xml:space="preserve"> або</w:t>
      </w:r>
    </w:p>
    <w:p w:rsidR="000B0683" w:rsidRDefault="000B0683" w:rsidP="000B0683">
      <w:pPr>
        <w:pStyle w:val="HTML"/>
      </w:pPr>
      <w:bookmarkStart w:id="215" w:name="o218"/>
      <w:bookmarkEnd w:id="215"/>
      <w:r>
        <w:t xml:space="preserve">     b) уповноважує   державу,   яка   провела   огляд,   провести </w:t>
      </w:r>
      <w:r>
        <w:br/>
        <w:t>розслідування.</w:t>
      </w:r>
    </w:p>
    <w:p w:rsidR="000B0683" w:rsidRDefault="000B0683" w:rsidP="000B0683">
      <w:pPr>
        <w:pStyle w:val="HTML"/>
      </w:pPr>
      <w:bookmarkStart w:id="216" w:name="o219"/>
      <w:bookmarkEnd w:id="216"/>
      <w:r>
        <w:t xml:space="preserve">     7. Якщо держава  прапора  уповноважує  державу,  яка  провела </w:t>
      </w:r>
      <w:r>
        <w:br/>
        <w:t xml:space="preserve">огляд,   провести   розслідування  передбачуваного  порушення,  то </w:t>
      </w:r>
      <w:r>
        <w:br/>
        <w:t xml:space="preserve">держава, яка провела огляд, негайно повідомляє державу прапора про </w:t>
      </w:r>
      <w:r>
        <w:br/>
        <w:t xml:space="preserve">результати  такого  розслідування.  Держава  прапора  за наявності </w:t>
      </w:r>
      <w:r>
        <w:br/>
        <w:t xml:space="preserve">відповідних доказів виконує свої обов'язки та  вживає  щодо  судна </w:t>
      </w:r>
      <w:r>
        <w:br/>
        <w:t>заході</w:t>
      </w:r>
      <w:proofErr w:type="gramStart"/>
      <w:r>
        <w:t>в</w:t>
      </w:r>
      <w:proofErr w:type="gramEnd"/>
      <w:r>
        <w:t xml:space="preserve"> для забезпечення виконання.  Замість цього держава прапора </w:t>
      </w:r>
      <w:r>
        <w:br/>
        <w:t xml:space="preserve">може уповноважити державу,  яка провела огляд,  вжити  щодо  судна </w:t>
      </w:r>
      <w:r>
        <w:br/>
        <w:t>таких   заході</w:t>
      </w:r>
      <w:proofErr w:type="gramStart"/>
      <w:r>
        <w:t>в</w:t>
      </w:r>
      <w:proofErr w:type="gramEnd"/>
      <w:r>
        <w:t xml:space="preserve">   для  забезпечення  виконання,  </w:t>
      </w:r>
      <w:proofErr w:type="gramStart"/>
      <w:r>
        <w:t>як</w:t>
      </w:r>
      <w:proofErr w:type="gramEnd"/>
      <w:r>
        <w:t xml:space="preserve">і  можуть  бути </w:t>
      </w:r>
      <w:r>
        <w:br/>
        <w:t xml:space="preserve">зазначені державою прапора,  згідно з  правами  та  зобов'язаннями </w:t>
      </w:r>
      <w:r>
        <w:br/>
        <w:t>держави прапора за цією Угодою.</w:t>
      </w:r>
    </w:p>
    <w:p w:rsidR="000B0683" w:rsidRDefault="000B0683" w:rsidP="000B0683">
      <w:pPr>
        <w:pStyle w:val="HTML"/>
      </w:pPr>
      <w:bookmarkStart w:id="217" w:name="o220"/>
      <w:bookmarkEnd w:id="217"/>
      <w:r>
        <w:t xml:space="preserve">     8. Якщо </w:t>
      </w:r>
      <w:proofErr w:type="gramStart"/>
      <w:r>
        <w:t>п</w:t>
      </w:r>
      <w:proofErr w:type="gramEnd"/>
      <w:r>
        <w:t xml:space="preserve">ісля висадки та огляду є чіткі підстави вважати,  що </w:t>
      </w:r>
      <w:r>
        <w:br/>
        <w:t xml:space="preserve">судно зробило серйозне порушення,  а держава прапора або не надала </w:t>
      </w:r>
      <w:r>
        <w:br/>
        <w:t xml:space="preserve">відповіді,  або не вжила заходів, передбачених пунктом 6 або 7, то </w:t>
      </w:r>
      <w:r>
        <w:br/>
        <w:t xml:space="preserve">інспектори  можуть залишатися на борту і забезпечувати схоронність </w:t>
      </w:r>
      <w:r>
        <w:br/>
        <w:t xml:space="preserve">доказів та можуть вимагати від капітана сприяння їм  у  подальшому </w:t>
      </w:r>
      <w:r>
        <w:br/>
        <w:t xml:space="preserve">розслідуванні, включаючи, де це доречно, шляхом негайного переходу </w:t>
      </w:r>
      <w:r>
        <w:br/>
        <w:t xml:space="preserve">судна до найближчого  відповідного  порту  або  до  іншого  такого </w:t>
      </w:r>
      <w:r>
        <w:br/>
        <w:t xml:space="preserve">порту, який може бути зазначений </w:t>
      </w:r>
      <w:proofErr w:type="gramStart"/>
      <w:r>
        <w:t>у</w:t>
      </w:r>
      <w:proofErr w:type="gramEnd"/>
      <w:r>
        <w:t xml:space="preserve"> процедурах, встановлених згідно </w:t>
      </w:r>
      <w:r>
        <w:br/>
        <w:t xml:space="preserve">з пунктом 2.  Держава,  що провела огляд, негайно інформує державу </w:t>
      </w:r>
      <w:r>
        <w:br/>
        <w:t xml:space="preserve">прапора про назву порту,  в який повинно прямувати судно. Держава, </w:t>
      </w:r>
      <w:r>
        <w:br/>
        <w:t xml:space="preserve">яка провела огляд,  і держава прапора та  у  відповідних  випадках </w:t>
      </w:r>
      <w:r>
        <w:br/>
        <w:t xml:space="preserve">держава  порту  вживають  </w:t>
      </w:r>
      <w:proofErr w:type="gramStart"/>
      <w:r>
        <w:t>вс</w:t>
      </w:r>
      <w:proofErr w:type="gramEnd"/>
      <w:r>
        <w:t xml:space="preserve">іх  необхідних  заходів для того,  щоб </w:t>
      </w:r>
      <w:r>
        <w:br/>
        <w:t xml:space="preserve">забезпечити  благополуччя  членів  екіпажу  судна  незалежно   від </w:t>
      </w:r>
      <w:r>
        <w:br/>
        <w:t>їхнього громадянства.</w:t>
      </w:r>
    </w:p>
    <w:p w:rsidR="000B0683" w:rsidRDefault="000B0683" w:rsidP="000B0683">
      <w:pPr>
        <w:pStyle w:val="HTML"/>
      </w:pPr>
      <w:bookmarkStart w:id="218" w:name="o221"/>
      <w:bookmarkEnd w:id="218"/>
      <w:r>
        <w:t xml:space="preserve">     9. Держава,  яка провела огляд,  інформує державу прапора  та </w:t>
      </w:r>
      <w:r>
        <w:br/>
        <w:t xml:space="preserve">відповідну  організацію або учасників </w:t>
      </w:r>
      <w:proofErr w:type="gramStart"/>
      <w:r>
        <w:t>в</w:t>
      </w:r>
      <w:proofErr w:type="gramEnd"/>
      <w:r>
        <w:t xml:space="preserve">ідповідної домовленості про </w:t>
      </w:r>
      <w:r>
        <w:br/>
        <w:t>результати будь-якого подальшого розслідування.</w:t>
      </w:r>
    </w:p>
    <w:p w:rsidR="000B0683" w:rsidRDefault="000B0683" w:rsidP="000B0683">
      <w:pPr>
        <w:pStyle w:val="HTML"/>
      </w:pPr>
      <w:bookmarkStart w:id="219" w:name="o222"/>
      <w:bookmarkEnd w:id="219"/>
      <w:r>
        <w:t xml:space="preserve">     10. </w:t>
      </w:r>
      <w:proofErr w:type="gramStart"/>
      <w:r>
        <w:t xml:space="preserve">Держава,  яка проводить огляд, приписує своїм інспекторам </w:t>
      </w:r>
      <w:r>
        <w:br/>
        <w:t xml:space="preserve">дотримуватись загальноприйнятих  міжнародних  правил,  процедур  і </w:t>
      </w:r>
      <w:r>
        <w:br/>
        <w:t xml:space="preserve">практики  стосовно  безпеки судна та екіпажу,  зводить до мінімуму </w:t>
      </w:r>
      <w:r>
        <w:br/>
        <w:t xml:space="preserve">втручання у риболовні операції та, наскільки це практично можливо, </w:t>
      </w:r>
      <w:r>
        <w:br/>
        <w:t xml:space="preserve">уникає  вжиття заходів,  які б негативно впливали на якість улову, </w:t>
      </w:r>
      <w:r>
        <w:br/>
        <w:t>що знаходиться на борту.</w:t>
      </w:r>
      <w:proofErr w:type="gramEnd"/>
      <w:r>
        <w:t xml:space="preserve"> Держава, яка проводить огляд, забезпечу</w:t>
      </w:r>
      <w:proofErr w:type="gramStart"/>
      <w:r>
        <w:t>є,</w:t>
      </w:r>
      <w:proofErr w:type="gramEnd"/>
      <w:r>
        <w:t xml:space="preserve"> </w:t>
      </w:r>
      <w:r>
        <w:br/>
        <w:t xml:space="preserve">щоб  висадка  та огляд не завдавали клопоту будь-якому риболовному </w:t>
      </w:r>
      <w:r>
        <w:br/>
        <w:t>судну.</w:t>
      </w:r>
    </w:p>
    <w:p w:rsidR="000B0683" w:rsidRDefault="000B0683" w:rsidP="000B0683">
      <w:pPr>
        <w:pStyle w:val="HTML"/>
      </w:pPr>
      <w:bookmarkStart w:id="220" w:name="o223"/>
      <w:bookmarkEnd w:id="220"/>
      <w:r>
        <w:t xml:space="preserve">     11. Для цілей цієї статті серйозне порушення означа</w:t>
      </w:r>
      <w:proofErr w:type="gramStart"/>
      <w:r>
        <w:t>є:</w:t>
      </w:r>
      <w:proofErr w:type="gramEnd"/>
    </w:p>
    <w:p w:rsidR="000B0683" w:rsidRDefault="000B0683" w:rsidP="000B0683">
      <w:pPr>
        <w:pStyle w:val="HTML"/>
      </w:pPr>
      <w:bookmarkStart w:id="221" w:name="o224"/>
      <w:bookmarkEnd w:id="221"/>
      <w:r>
        <w:t xml:space="preserve">     a) ведення  промислу  без  чинної   ліцензії,   дозволу   або </w:t>
      </w:r>
      <w:r>
        <w:br/>
        <w:t xml:space="preserve">дозвільного </w:t>
      </w:r>
      <w:proofErr w:type="gramStart"/>
      <w:r>
        <w:t>св</w:t>
      </w:r>
      <w:proofErr w:type="gramEnd"/>
      <w:r>
        <w:t xml:space="preserve">ідоцтва,  виданого державою прапора згідно з пунктом </w:t>
      </w:r>
      <w:r>
        <w:br/>
        <w:t>3a статті 18;</w:t>
      </w:r>
    </w:p>
    <w:p w:rsidR="000B0683" w:rsidRDefault="000B0683" w:rsidP="000B0683">
      <w:pPr>
        <w:pStyle w:val="HTML"/>
      </w:pPr>
      <w:bookmarkStart w:id="222" w:name="o225"/>
      <w:bookmarkEnd w:id="222"/>
      <w:r>
        <w:t xml:space="preserve">     </w:t>
      </w:r>
      <w:proofErr w:type="gramStart"/>
      <w:r>
        <w:t xml:space="preserve">b) відсутність  точної  звітності  про улови або пов'язаних з </w:t>
      </w:r>
      <w:r>
        <w:br/>
        <w:t xml:space="preserve">уловами  даних,  як  приписано  відповідною  субрегіональною   або </w:t>
      </w:r>
      <w:r>
        <w:br/>
        <w:t xml:space="preserve">регіональною  рибогосподарською організацією чи домовленістю,  або </w:t>
      </w:r>
      <w:r>
        <w:br/>
        <w:t xml:space="preserve">надання серйозно перекручених даних про улов  з  порушенням  вимог </w:t>
      </w:r>
      <w:r>
        <w:br/>
        <w:t>такої організації або домовленості щодо надання даних про улови;</w:t>
      </w:r>
      <w:proofErr w:type="gramEnd"/>
    </w:p>
    <w:p w:rsidR="000B0683" w:rsidRDefault="000B0683" w:rsidP="000B0683">
      <w:pPr>
        <w:pStyle w:val="HTML"/>
      </w:pPr>
      <w:bookmarkStart w:id="223" w:name="o226"/>
      <w:bookmarkEnd w:id="223"/>
      <w:r>
        <w:t xml:space="preserve">     c) ведення промислу в закритому районі,  ведення промислу </w:t>
      </w:r>
      <w:proofErr w:type="gramStart"/>
      <w:r>
        <w:t>п</w:t>
      </w:r>
      <w:proofErr w:type="gramEnd"/>
      <w:r>
        <w:t xml:space="preserve">ід </w:t>
      </w:r>
      <w:r>
        <w:br/>
        <w:t xml:space="preserve">час   закритого   сезону   або  ведення  промислу  без  квоти,  що </w:t>
      </w:r>
      <w:r>
        <w:br/>
        <w:t xml:space="preserve">встановлюється  відповідною   субрегіональною   або   регіональною </w:t>
      </w:r>
      <w:r>
        <w:br/>
        <w:t xml:space="preserve">рибогосподарською   організацією   чи   домовленістю,   або  після </w:t>
      </w:r>
      <w:r>
        <w:br/>
        <w:t>перевищення такої квоти;</w:t>
      </w:r>
    </w:p>
    <w:p w:rsidR="000B0683" w:rsidRDefault="000B0683" w:rsidP="000B0683">
      <w:pPr>
        <w:pStyle w:val="HTML"/>
      </w:pPr>
      <w:bookmarkStart w:id="224" w:name="o227"/>
      <w:bookmarkEnd w:id="224"/>
      <w:r>
        <w:t xml:space="preserve">     d) цілеспрямований  промисел  запасу,  що  підпадає  під  </w:t>
      </w:r>
      <w:proofErr w:type="gramStart"/>
      <w:r>
        <w:t>д</w:t>
      </w:r>
      <w:proofErr w:type="gramEnd"/>
      <w:r>
        <w:t xml:space="preserve">ію </w:t>
      </w:r>
      <w:r>
        <w:br/>
        <w:t>мораторію або заборонений для промислу;</w:t>
      </w:r>
    </w:p>
    <w:p w:rsidR="000B0683" w:rsidRDefault="000B0683" w:rsidP="000B0683">
      <w:pPr>
        <w:pStyle w:val="HTML"/>
      </w:pPr>
      <w:bookmarkStart w:id="225" w:name="o228"/>
      <w:bookmarkEnd w:id="225"/>
      <w:r>
        <w:t xml:space="preserve">     e) використання забороненого знаряддя лову;</w:t>
      </w:r>
    </w:p>
    <w:p w:rsidR="000B0683" w:rsidRDefault="000B0683" w:rsidP="000B0683">
      <w:pPr>
        <w:pStyle w:val="HTML"/>
      </w:pPr>
      <w:bookmarkStart w:id="226" w:name="o229"/>
      <w:bookmarkEnd w:id="226"/>
      <w:r>
        <w:t xml:space="preserve">     f) фальсифікація  або  приховування  розпізнавальних  знаків, </w:t>
      </w:r>
      <w:r>
        <w:br/>
        <w:t>позначення або реєстрації риболовного судна;</w:t>
      </w:r>
    </w:p>
    <w:p w:rsidR="000B0683" w:rsidRDefault="000B0683" w:rsidP="000B0683">
      <w:pPr>
        <w:pStyle w:val="HTML"/>
      </w:pPr>
      <w:bookmarkStart w:id="227" w:name="o230"/>
      <w:bookmarkEnd w:id="227"/>
      <w:r>
        <w:t xml:space="preserve">     g) приховування,  зміна  або  знищення  доказів,   що   мають </w:t>
      </w:r>
      <w:r>
        <w:br/>
        <w:t>відношення до розслідування;</w:t>
      </w:r>
    </w:p>
    <w:p w:rsidR="000B0683" w:rsidRDefault="000B0683" w:rsidP="000B0683">
      <w:pPr>
        <w:pStyle w:val="HTML"/>
      </w:pPr>
      <w:bookmarkStart w:id="228" w:name="o231"/>
      <w:bookmarkEnd w:id="228"/>
      <w:r>
        <w:t xml:space="preserve">     h) багаторазові порушення,  які вкупі являють собою  серйозне </w:t>
      </w:r>
      <w:r>
        <w:br/>
        <w:t>зневажання заходів щодо збереження та управління; або</w:t>
      </w:r>
    </w:p>
    <w:p w:rsidR="000B0683" w:rsidRDefault="000B0683" w:rsidP="000B0683">
      <w:pPr>
        <w:pStyle w:val="HTML"/>
      </w:pPr>
      <w:bookmarkStart w:id="229" w:name="o232"/>
      <w:bookmarkEnd w:id="229"/>
      <w:r>
        <w:lastRenderedPageBreak/>
        <w:t xml:space="preserve">     i) такі  інші  порушення,  які  можуть   бути   зазначені   в </w:t>
      </w:r>
      <w:r>
        <w:br/>
        <w:t xml:space="preserve">процедурах,    встановлених    відповідною   субрегіональною   або </w:t>
      </w:r>
      <w:r>
        <w:br/>
        <w:t>регіональною рибогосподарською організацією чи домовленістю.</w:t>
      </w:r>
    </w:p>
    <w:p w:rsidR="000B0683" w:rsidRDefault="000B0683" w:rsidP="000B0683">
      <w:pPr>
        <w:pStyle w:val="HTML"/>
      </w:pPr>
      <w:bookmarkStart w:id="230" w:name="o233"/>
      <w:bookmarkEnd w:id="230"/>
      <w:r>
        <w:t xml:space="preserve">     12. Незважаючи  на  інші  положення  цієї  статті,  згідно зі </w:t>
      </w:r>
      <w:r>
        <w:br/>
        <w:t>статтею 19 держава прапора може в будь-який час вжити заході</w:t>
      </w:r>
      <w:proofErr w:type="gramStart"/>
      <w:r>
        <w:t>в</w:t>
      </w:r>
      <w:proofErr w:type="gramEnd"/>
      <w:r>
        <w:t xml:space="preserve">  для </w:t>
      </w:r>
      <w:r>
        <w:br/>
        <w:t xml:space="preserve">виконання  своїх  обов'язків щодо передбачуваного порушення.  Якщо </w:t>
      </w:r>
      <w:r>
        <w:br/>
        <w:t xml:space="preserve">судно знаходиться </w:t>
      </w:r>
      <w:proofErr w:type="gramStart"/>
      <w:r>
        <w:t>п</w:t>
      </w:r>
      <w:proofErr w:type="gramEnd"/>
      <w:r>
        <w:t xml:space="preserve">ід контролем держави,  яка провела огляд, то на </w:t>
      </w:r>
      <w:r>
        <w:br/>
        <w:t xml:space="preserve">прохання держави прапора держава, яка провела огляд, передає судно </w:t>
      </w:r>
      <w:r>
        <w:br/>
        <w:t xml:space="preserve">державі прапора разом з усією інформацією про  хід  та  результати </w:t>
      </w:r>
      <w:r>
        <w:br/>
        <w:t>свого розслідування.</w:t>
      </w:r>
    </w:p>
    <w:p w:rsidR="000B0683" w:rsidRDefault="000B0683" w:rsidP="000B0683">
      <w:pPr>
        <w:pStyle w:val="HTML"/>
      </w:pPr>
      <w:bookmarkStart w:id="231" w:name="o234"/>
      <w:bookmarkEnd w:id="231"/>
      <w:r>
        <w:t xml:space="preserve">     13. Ця стаття не завдає шкоди праву держави  прапора  вживати </w:t>
      </w:r>
      <w:r>
        <w:br/>
        <w:t xml:space="preserve">будь-яких  заходів,  включаючи  порушення  розгляду щодо стягнення </w:t>
      </w:r>
      <w:r>
        <w:br/>
        <w:t>згідно зі своїми законами.</w:t>
      </w:r>
    </w:p>
    <w:p w:rsidR="000B0683" w:rsidRDefault="000B0683" w:rsidP="000B0683">
      <w:pPr>
        <w:pStyle w:val="HTML"/>
      </w:pPr>
      <w:bookmarkStart w:id="232" w:name="o235"/>
      <w:bookmarkEnd w:id="232"/>
      <w:r>
        <w:t xml:space="preserve">     14. Ця  стаття  застосовується mutatis mutandis до висадки та </w:t>
      </w:r>
      <w:r>
        <w:br/>
        <w:t xml:space="preserve">огляду  державою-учасницею,  яка  є  членом  субрегіональної   або </w:t>
      </w:r>
      <w:r>
        <w:br/>
        <w:t xml:space="preserve">регіональної    рибогосподарської    організації   або   учасницею </w:t>
      </w:r>
      <w:r>
        <w:br/>
        <w:t xml:space="preserve">субрегіональної або регіональної рибогосподарської домовленості та </w:t>
      </w:r>
      <w:r>
        <w:br/>
        <w:t xml:space="preserve">має </w:t>
      </w:r>
      <w:proofErr w:type="gramStart"/>
      <w:r>
        <w:t>п</w:t>
      </w:r>
      <w:proofErr w:type="gramEnd"/>
      <w:r>
        <w:t xml:space="preserve">ідстави вважати, що рибальське судно, яке плаває під прапором </w:t>
      </w:r>
      <w:r>
        <w:br/>
        <w:t xml:space="preserve">іншої  держави-учасниці,  займалось   будь-якою   діяльністю,   що </w:t>
      </w:r>
      <w:r>
        <w:br/>
        <w:t xml:space="preserve">суперечить відповідним заходам щодо збереження та управління,  які </w:t>
      </w:r>
      <w:r>
        <w:br/>
        <w:t xml:space="preserve">згадуються в пункті 1,  у районі відкритого моря, який охоплюється </w:t>
      </w:r>
      <w:r>
        <w:br/>
        <w:t xml:space="preserve">сферою  компетенції  такої  організації  або домовленості,  і таке </w:t>
      </w:r>
      <w:r>
        <w:br/>
        <w:t xml:space="preserve">судно згодом в ході того ж промислового рейсу зайшло в  район  </w:t>
      </w:r>
      <w:proofErr w:type="gramStart"/>
      <w:r>
        <w:t>п</w:t>
      </w:r>
      <w:proofErr w:type="gramEnd"/>
      <w:r>
        <w:t xml:space="preserve">ід </w:t>
      </w:r>
      <w:r>
        <w:br/>
        <w:t>національною юрисдикцією держави, що проводить огляд.</w:t>
      </w:r>
    </w:p>
    <w:p w:rsidR="000B0683" w:rsidRDefault="000B0683" w:rsidP="000B0683">
      <w:pPr>
        <w:pStyle w:val="HTML"/>
      </w:pPr>
      <w:bookmarkStart w:id="233" w:name="o236"/>
      <w:bookmarkEnd w:id="233"/>
      <w:r>
        <w:t xml:space="preserve">     15. Якщо  субрегіональна  або  регіональна   рибогосподарська </w:t>
      </w:r>
      <w:r>
        <w:br/>
        <w:t xml:space="preserve">організація  чи  домовленість  встановлює альтернативний механізм, </w:t>
      </w:r>
      <w:r>
        <w:br/>
        <w:t xml:space="preserve">який забезпечує ефективне  виконання  зобов'язань  її  членів  або </w:t>
      </w:r>
      <w:r>
        <w:br/>
        <w:t>учасників,   які   випливають  з  ц</w:t>
      </w:r>
      <w:proofErr w:type="gramStart"/>
      <w:r>
        <w:t>ієї  У</w:t>
      </w:r>
      <w:proofErr w:type="gramEnd"/>
      <w:r>
        <w:t xml:space="preserve">годи,  щодо  забезпечення </w:t>
      </w:r>
      <w:r>
        <w:br/>
        <w:t xml:space="preserve">додержання заходів щодо збереження  та  управління,  запроваджених </w:t>
      </w:r>
      <w:r>
        <w:br/>
        <w:t xml:space="preserve">організацією чи домовленістю, члени такої організації або учасники </w:t>
      </w:r>
      <w:r>
        <w:br/>
        <w:t xml:space="preserve">такої домовленості можуть погодитись </w:t>
      </w:r>
      <w:proofErr w:type="gramStart"/>
      <w:r>
        <w:t xml:space="preserve">обмежити застосування  пункту </w:t>
      </w:r>
      <w:r>
        <w:br/>
        <w:t xml:space="preserve">1  у  відносинах  між  собою  стосовно  заходів щодо збереження та </w:t>
      </w:r>
      <w:r>
        <w:br/>
        <w:t xml:space="preserve">управління,  які запроваджені  у  відповідному  районі  відкритого </w:t>
      </w:r>
      <w:r>
        <w:br/>
        <w:t>моря.</w:t>
      </w:r>
      <w:proofErr w:type="gramEnd"/>
    </w:p>
    <w:p w:rsidR="000B0683" w:rsidRDefault="000B0683" w:rsidP="000B0683">
      <w:pPr>
        <w:pStyle w:val="HTML"/>
      </w:pPr>
      <w:bookmarkStart w:id="234" w:name="o237"/>
      <w:bookmarkEnd w:id="234"/>
      <w:r>
        <w:t xml:space="preserve">     16. Заходи, що вживаються державами, окрім держав прапора, до </w:t>
      </w:r>
      <w:r>
        <w:br/>
        <w:t xml:space="preserve">суден, які займались діяльністю, що суперечить субрегіональним або </w:t>
      </w:r>
      <w:r>
        <w:br/>
        <w:t xml:space="preserve">регіональним заходам щодо збереження  та  управління,  пропорційні </w:t>
      </w:r>
      <w:r>
        <w:br/>
        <w:t>серйозності порушення.</w:t>
      </w:r>
    </w:p>
    <w:p w:rsidR="000B0683" w:rsidRDefault="000B0683" w:rsidP="000B0683">
      <w:pPr>
        <w:pStyle w:val="HTML"/>
      </w:pPr>
      <w:bookmarkStart w:id="235" w:name="o238"/>
      <w:bookmarkEnd w:id="235"/>
      <w:r>
        <w:t xml:space="preserve">     17. Коли є вагомі </w:t>
      </w:r>
      <w:proofErr w:type="gramStart"/>
      <w:r>
        <w:t>п</w:t>
      </w:r>
      <w:proofErr w:type="gramEnd"/>
      <w:r>
        <w:t xml:space="preserve">ідстави підозрювати, що рибальське судно у </w:t>
      </w:r>
      <w:r>
        <w:br/>
        <w:t xml:space="preserve">відкритому  морі  не  має  національної  належності,  держава може </w:t>
      </w:r>
      <w:r>
        <w:br/>
        <w:t xml:space="preserve">провести висадку на борт і огляд судна.  За наявності  відповідних </w:t>
      </w:r>
      <w:r>
        <w:br/>
        <w:t xml:space="preserve">доказів держава може вдатися до </w:t>
      </w:r>
      <w:proofErr w:type="gramStart"/>
      <w:r>
        <w:t>таких</w:t>
      </w:r>
      <w:proofErr w:type="gramEnd"/>
      <w:r>
        <w:t xml:space="preserve"> дій, які можуть бути визнані </w:t>
      </w:r>
      <w:r>
        <w:br/>
        <w:t>належними згідно з міжнародним правом.</w:t>
      </w:r>
    </w:p>
    <w:p w:rsidR="000B0683" w:rsidRDefault="000B0683" w:rsidP="000B0683">
      <w:pPr>
        <w:pStyle w:val="HTML"/>
      </w:pPr>
      <w:bookmarkStart w:id="236" w:name="o239"/>
      <w:bookmarkEnd w:id="236"/>
      <w:r>
        <w:t xml:space="preserve">     18. Держави  несуть  відповідальність  за  завдану  з їх вини </w:t>
      </w:r>
      <w:r>
        <w:br/>
        <w:t xml:space="preserve">шкоду або збиток внаслідок дій,  вжитих на виконання цієї  статті, </w:t>
      </w:r>
      <w:r>
        <w:br/>
        <w:t xml:space="preserve">коли   такі  дії  є  незаконними  або  виходять  за  межі  розумно </w:t>
      </w:r>
      <w:r>
        <w:br/>
        <w:t xml:space="preserve">необхідних у </w:t>
      </w:r>
      <w:proofErr w:type="gramStart"/>
      <w:r>
        <w:t>св</w:t>
      </w:r>
      <w:proofErr w:type="gramEnd"/>
      <w:r>
        <w:t xml:space="preserve">ітлі наявної інформації для виконання положень цієї </w:t>
      </w:r>
      <w:r>
        <w:br/>
        <w:t xml:space="preserve">статті. </w:t>
      </w:r>
      <w:r>
        <w:br/>
      </w:r>
    </w:p>
    <w:p w:rsidR="000B0683" w:rsidRDefault="000B0683" w:rsidP="000B0683">
      <w:pPr>
        <w:pStyle w:val="HTML"/>
      </w:pPr>
      <w:bookmarkStart w:id="237" w:name="o240"/>
      <w:bookmarkEnd w:id="237"/>
      <w:r>
        <w:t xml:space="preserve">                            </w:t>
      </w:r>
      <w:r>
        <w:rPr>
          <w:b/>
          <w:bCs/>
        </w:rPr>
        <w:t>Стаття 22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38" w:name="o241"/>
      <w:bookmarkEnd w:id="238"/>
      <w:r>
        <w:rPr>
          <w:b/>
          <w:bCs/>
        </w:rPr>
        <w:t xml:space="preserve">        Основоположні процедури з питань висадки та огляду </w:t>
      </w:r>
      <w:r>
        <w:rPr>
          <w:b/>
          <w:bCs/>
        </w:rPr>
        <w:br/>
        <w:t xml:space="preserve">                     для виконання статті 21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39" w:name="o242"/>
      <w:bookmarkEnd w:id="239"/>
      <w:r>
        <w:t xml:space="preserve">     1. Держава,  яка проводить огляд,  забезпечу</w:t>
      </w:r>
      <w:proofErr w:type="gramStart"/>
      <w:r>
        <w:t>є,</w:t>
      </w:r>
      <w:proofErr w:type="gramEnd"/>
      <w:r>
        <w:t xml:space="preserve">  щоб  належним </w:t>
      </w:r>
      <w:r>
        <w:br/>
        <w:t>чином уповноважені нею інспектори:</w:t>
      </w:r>
    </w:p>
    <w:p w:rsidR="000B0683" w:rsidRDefault="000B0683" w:rsidP="000B0683">
      <w:pPr>
        <w:pStyle w:val="HTML"/>
      </w:pPr>
      <w:bookmarkStart w:id="240" w:name="o243"/>
      <w:bookmarkEnd w:id="240"/>
      <w:r>
        <w:t xml:space="preserve">     a) </w:t>
      </w:r>
      <w:proofErr w:type="gramStart"/>
      <w:r>
        <w:t>пред'являли</w:t>
      </w:r>
      <w:proofErr w:type="gramEnd"/>
      <w:r>
        <w:t xml:space="preserve">  капітанові  судна  повноваження  та  подавали </w:t>
      </w:r>
      <w:r>
        <w:br/>
        <w:t xml:space="preserve">копію тексту відповідних заходів щодо збереження та управління або </w:t>
      </w:r>
      <w:r>
        <w:br/>
        <w:t xml:space="preserve">правил та положень,  чинних у відповідному районі відкритого  моря </w:t>
      </w:r>
      <w:r>
        <w:br/>
        <w:t>для виконання цих заходів;</w:t>
      </w:r>
    </w:p>
    <w:p w:rsidR="000B0683" w:rsidRDefault="000B0683" w:rsidP="000B0683">
      <w:pPr>
        <w:pStyle w:val="HTML"/>
      </w:pPr>
      <w:bookmarkStart w:id="241" w:name="o244"/>
      <w:bookmarkEnd w:id="241"/>
      <w:r>
        <w:t xml:space="preserve">     b) розпочинали відправлення повідомлення державі прапора  </w:t>
      </w:r>
      <w:proofErr w:type="gramStart"/>
      <w:r>
        <w:t>п</w:t>
      </w:r>
      <w:proofErr w:type="gramEnd"/>
      <w:r>
        <w:t xml:space="preserve">ід </w:t>
      </w:r>
      <w:r>
        <w:br/>
        <w:t>час висадки та огляду;</w:t>
      </w:r>
    </w:p>
    <w:p w:rsidR="000B0683" w:rsidRDefault="000B0683" w:rsidP="000B0683">
      <w:pPr>
        <w:pStyle w:val="HTML"/>
      </w:pPr>
      <w:bookmarkStart w:id="242" w:name="o245"/>
      <w:bookmarkEnd w:id="242"/>
      <w:r>
        <w:t xml:space="preserve">     c) не перешкоджали можливості капітана </w:t>
      </w:r>
      <w:proofErr w:type="gramStart"/>
      <w:r>
        <w:t>п</w:t>
      </w:r>
      <w:proofErr w:type="gramEnd"/>
      <w:r>
        <w:t xml:space="preserve">ідтримувати зв'язок з </w:t>
      </w:r>
      <w:r>
        <w:br/>
        <w:t>властями держави прапора в ході висадки та огляду;</w:t>
      </w:r>
    </w:p>
    <w:p w:rsidR="000B0683" w:rsidRDefault="000B0683" w:rsidP="000B0683">
      <w:pPr>
        <w:pStyle w:val="HTML"/>
      </w:pPr>
      <w:bookmarkStart w:id="243" w:name="o246"/>
      <w:bookmarkEnd w:id="243"/>
      <w:r>
        <w:lastRenderedPageBreak/>
        <w:t xml:space="preserve">     d) подавали копію доповіді про висадку та огляд капітанові та </w:t>
      </w:r>
      <w:r>
        <w:br/>
        <w:t xml:space="preserve">органам   влади   держави  прапора,  відзначаючи  в  ній  </w:t>
      </w:r>
      <w:proofErr w:type="gramStart"/>
      <w:r>
        <w:t>будь-яке</w:t>
      </w:r>
      <w:proofErr w:type="gramEnd"/>
      <w:r>
        <w:t xml:space="preserve"> </w:t>
      </w:r>
      <w:r>
        <w:br/>
        <w:t>заперечення або заяву, яке капітан бажає включити у доповідь;</w:t>
      </w:r>
    </w:p>
    <w:p w:rsidR="000B0683" w:rsidRDefault="000B0683" w:rsidP="000B0683">
      <w:pPr>
        <w:pStyle w:val="HTML"/>
      </w:pPr>
      <w:bookmarkStart w:id="244" w:name="o247"/>
      <w:bookmarkEnd w:id="244"/>
      <w:r>
        <w:t xml:space="preserve">     e) оперативно  залишали  судно </w:t>
      </w:r>
      <w:proofErr w:type="gramStart"/>
      <w:r>
        <w:t>п</w:t>
      </w:r>
      <w:proofErr w:type="gramEnd"/>
      <w:r>
        <w:t xml:space="preserve">ісля завершення огляду,  якщо </w:t>
      </w:r>
      <w:r>
        <w:br/>
        <w:t>вони не знаходять будь-яких доказів серйозного порушення; і</w:t>
      </w:r>
    </w:p>
    <w:p w:rsidR="000B0683" w:rsidRDefault="000B0683" w:rsidP="000B0683">
      <w:pPr>
        <w:pStyle w:val="HTML"/>
      </w:pPr>
      <w:bookmarkStart w:id="245" w:name="o248"/>
      <w:bookmarkEnd w:id="245"/>
      <w:r>
        <w:t xml:space="preserve">     f) уникали застосування сили, за винятком тих випадків і лише </w:t>
      </w:r>
      <w:r>
        <w:br/>
        <w:t xml:space="preserve">тією мірою,  коли і якою це  необхідно  для  забезпечення  безпеки </w:t>
      </w:r>
      <w:r>
        <w:br/>
        <w:t xml:space="preserve">інспекторів  та  коли  інспектори стикаються з перешкодами </w:t>
      </w:r>
      <w:proofErr w:type="gramStart"/>
      <w:r>
        <w:t>п</w:t>
      </w:r>
      <w:proofErr w:type="gramEnd"/>
      <w:r>
        <w:t xml:space="preserve">ід час </w:t>
      </w:r>
      <w:r>
        <w:br/>
        <w:t xml:space="preserve">виконання своїх обов'язків.  Ступінь застосування сили не  повинен </w:t>
      </w:r>
      <w:r>
        <w:br/>
        <w:t>перевищувати розумно необхідний за цих обставин.</w:t>
      </w:r>
    </w:p>
    <w:p w:rsidR="000B0683" w:rsidRDefault="000B0683" w:rsidP="000B0683">
      <w:pPr>
        <w:pStyle w:val="HTML"/>
      </w:pPr>
      <w:bookmarkStart w:id="246" w:name="o249"/>
      <w:bookmarkEnd w:id="246"/>
      <w:r>
        <w:t xml:space="preserve">     2. </w:t>
      </w:r>
      <w:proofErr w:type="gramStart"/>
      <w:r>
        <w:t xml:space="preserve">Належним  чином  уповноважені  інспектори   держави,   яка </w:t>
      </w:r>
      <w:r>
        <w:br/>
        <w:t xml:space="preserve">проводить  огляд,  мають повноваження проводити огляд судна,  його </w:t>
      </w:r>
      <w:r>
        <w:br/>
        <w:t xml:space="preserve">ліцензії,  знарядь   лову,   оснащення,   реєстраційних   записів, </w:t>
      </w:r>
      <w:r>
        <w:br/>
        <w:t xml:space="preserve">приміщень,  риби  і  рибних  продуктів  та  будь-яких  відповідних </w:t>
      </w:r>
      <w:r>
        <w:br/>
        <w:t xml:space="preserve">документів,  необхідних  для  перевірки   дотримання   відповідних </w:t>
      </w:r>
      <w:r>
        <w:br/>
        <w:t>заходів щодо збереження та управління.</w:t>
      </w:r>
      <w:proofErr w:type="gramEnd"/>
    </w:p>
    <w:p w:rsidR="000B0683" w:rsidRDefault="000B0683" w:rsidP="000B0683">
      <w:pPr>
        <w:pStyle w:val="HTML"/>
      </w:pPr>
      <w:bookmarkStart w:id="247" w:name="o250"/>
      <w:bookmarkEnd w:id="247"/>
      <w:r>
        <w:t xml:space="preserve">     3. Держава прапора забезпечу</w:t>
      </w:r>
      <w:proofErr w:type="gramStart"/>
      <w:r>
        <w:t>є,</w:t>
      </w:r>
      <w:proofErr w:type="gramEnd"/>
      <w:r>
        <w:t xml:space="preserve"> щоб капітани суден:</w:t>
      </w:r>
    </w:p>
    <w:p w:rsidR="000B0683" w:rsidRDefault="000B0683" w:rsidP="000B0683">
      <w:pPr>
        <w:pStyle w:val="HTML"/>
      </w:pPr>
      <w:bookmarkStart w:id="248" w:name="o251"/>
      <w:bookmarkEnd w:id="248"/>
      <w:r>
        <w:t xml:space="preserve">     a) допускали   та  полегшували  швидку  та  безпечну  висадку </w:t>
      </w:r>
      <w:r>
        <w:br/>
        <w:t>інспекторі</w:t>
      </w:r>
      <w:proofErr w:type="gramStart"/>
      <w:r>
        <w:t>в</w:t>
      </w:r>
      <w:proofErr w:type="gramEnd"/>
      <w:r>
        <w:t>;</w:t>
      </w:r>
    </w:p>
    <w:p w:rsidR="000B0683" w:rsidRDefault="000B0683" w:rsidP="000B0683">
      <w:pPr>
        <w:pStyle w:val="HTML"/>
      </w:pPr>
      <w:bookmarkStart w:id="249" w:name="o252"/>
      <w:bookmarkEnd w:id="249"/>
      <w:r>
        <w:t xml:space="preserve">     b) сприяли  огляду  судна,  який проводиться на виконання цих </w:t>
      </w:r>
      <w:r>
        <w:br/>
        <w:t>процедур;</w:t>
      </w:r>
    </w:p>
    <w:p w:rsidR="000B0683" w:rsidRDefault="000B0683" w:rsidP="000B0683">
      <w:pPr>
        <w:pStyle w:val="HTML"/>
      </w:pPr>
      <w:bookmarkStart w:id="250" w:name="o253"/>
      <w:bookmarkEnd w:id="250"/>
      <w:r>
        <w:t xml:space="preserve">     c) не  чинили  перешкод,  не  допускали погроз та не заважали </w:t>
      </w:r>
      <w:r>
        <w:br/>
        <w:t>інспекторам у виконанні ними своїх обов'язкі</w:t>
      </w:r>
      <w:proofErr w:type="gramStart"/>
      <w:r>
        <w:t>в</w:t>
      </w:r>
      <w:proofErr w:type="gramEnd"/>
      <w:r>
        <w:t>;</w:t>
      </w:r>
    </w:p>
    <w:p w:rsidR="000B0683" w:rsidRDefault="000B0683" w:rsidP="000B0683">
      <w:pPr>
        <w:pStyle w:val="HTML"/>
      </w:pPr>
      <w:bookmarkStart w:id="251" w:name="o254"/>
      <w:bookmarkEnd w:id="251"/>
      <w:r>
        <w:t xml:space="preserve">     d) надавали  можливість  інспекторам  </w:t>
      </w:r>
      <w:proofErr w:type="gramStart"/>
      <w:r>
        <w:t>п</w:t>
      </w:r>
      <w:proofErr w:type="gramEnd"/>
      <w:r>
        <w:t xml:space="preserve">ідтримувати зв'язок із </w:t>
      </w:r>
      <w:r>
        <w:br/>
        <w:t xml:space="preserve">властями держави прапора та держави,  яка проводить огляд, під час </w:t>
      </w:r>
      <w:r>
        <w:br/>
        <w:t>висадки та огляду;</w:t>
      </w:r>
    </w:p>
    <w:p w:rsidR="000B0683" w:rsidRDefault="000B0683" w:rsidP="000B0683">
      <w:pPr>
        <w:pStyle w:val="HTML"/>
      </w:pPr>
      <w:bookmarkStart w:id="252" w:name="o255"/>
      <w:bookmarkEnd w:id="252"/>
      <w:r>
        <w:t xml:space="preserve">     e) забезпечували інспекторам належні умови,  включаючи,  коли </w:t>
      </w:r>
      <w:r>
        <w:br/>
        <w:t>це необхідно, продукти харчування та житлові приміщення; і</w:t>
      </w:r>
    </w:p>
    <w:p w:rsidR="000B0683" w:rsidRDefault="000B0683" w:rsidP="000B0683">
      <w:pPr>
        <w:pStyle w:val="HTML"/>
      </w:pPr>
      <w:bookmarkStart w:id="253" w:name="o256"/>
      <w:bookmarkEnd w:id="253"/>
      <w:r>
        <w:t xml:space="preserve">     f) сприяли безпечному відбуттю інспекторів.</w:t>
      </w:r>
    </w:p>
    <w:p w:rsidR="000B0683" w:rsidRDefault="000B0683" w:rsidP="000B0683">
      <w:pPr>
        <w:pStyle w:val="HTML"/>
      </w:pPr>
      <w:bookmarkStart w:id="254" w:name="o257"/>
      <w:bookmarkEnd w:id="254"/>
      <w:r>
        <w:t xml:space="preserve">     4. </w:t>
      </w:r>
      <w:proofErr w:type="gramStart"/>
      <w:r>
        <w:t xml:space="preserve">У разі, якщо капітан судна відмовляється допустити висадку </w:t>
      </w:r>
      <w:r>
        <w:br/>
        <w:t xml:space="preserve">та огляд відповідно до цієї статті та статті 21,  держава прапора, </w:t>
      </w:r>
      <w:r>
        <w:br/>
        <w:t xml:space="preserve">за   винятком   обставин,   коли   згідно   із  загальноприйнятими </w:t>
      </w:r>
      <w:r>
        <w:br/>
        <w:t xml:space="preserve">міжнародними правилами,  процедурами і  практикою,  що  стосуються </w:t>
      </w:r>
      <w:r>
        <w:br/>
        <w:t xml:space="preserve">безпеки  на  морі,  необхідно  відкласти  висадку  та  огляд,  дає </w:t>
      </w:r>
      <w:r>
        <w:br/>
        <w:t>капітану судна вказівку негайно забезпечити висадку  та  огляд</w:t>
      </w:r>
      <w:proofErr w:type="gramEnd"/>
      <w:r>
        <w:t xml:space="preserve">  і, </w:t>
      </w:r>
      <w:r>
        <w:br/>
        <w:t xml:space="preserve">якщо капітан не виконує таку вказівку,  зупиняє дію виданого судну </w:t>
      </w:r>
      <w:r>
        <w:br/>
        <w:t xml:space="preserve">дозволу на промисел та наказує судну негайно повернутися </w:t>
      </w:r>
      <w:proofErr w:type="gramStart"/>
      <w:r>
        <w:t>до</w:t>
      </w:r>
      <w:proofErr w:type="gramEnd"/>
      <w:r>
        <w:t xml:space="preserve"> порту. </w:t>
      </w:r>
      <w:r>
        <w:br/>
        <w:t xml:space="preserve">Держава прапора повідомляє державу, яка проводить огляд, про вжиті </w:t>
      </w:r>
      <w:r>
        <w:br/>
        <w:t xml:space="preserve">нею дії, якщо виникають обставини, згадані в цьому пункті. </w:t>
      </w:r>
      <w:r>
        <w:br/>
      </w:r>
    </w:p>
    <w:p w:rsidR="000B0683" w:rsidRDefault="000B0683" w:rsidP="000B0683">
      <w:pPr>
        <w:pStyle w:val="HTML"/>
      </w:pPr>
      <w:bookmarkStart w:id="255" w:name="o258"/>
      <w:bookmarkEnd w:id="255"/>
      <w:r>
        <w:t xml:space="preserve">                            </w:t>
      </w:r>
      <w:r>
        <w:rPr>
          <w:b/>
          <w:bCs/>
        </w:rPr>
        <w:t>Стаття 23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56" w:name="o259"/>
      <w:bookmarkEnd w:id="256"/>
      <w:r>
        <w:rPr>
          <w:b/>
          <w:bCs/>
        </w:rPr>
        <w:t xml:space="preserve">              Заходи, що вживаються державами порту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57" w:name="o260"/>
      <w:bookmarkEnd w:id="257"/>
      <w:r>
        <w:t xml:space="preserve">     1. Держава порту має право і  зобов'язана  згідно  з  нормами </w:t>
      </w:r>
      <w:r>
        <w:br/>
        <w:t>міжнародного   права   вживати   заході</w:t>
      </w:r>
      <w:proofErr w:type="gramStart"/>
      <w:r>
        <w:t>в</w:t>
      </w:r>
      <w:proofErr w:type="gramEnd"/>
      <w:r>
        <w:t xml:space="preserve">  </w:t>
      </w:r>
      <w:proofErr w:type="gramStart"/>
      <w:r>
        <w:t>для</w:t>
      </w:r>
      <w:proofErr w:type="gramEnd"/>
      <w:r>
        <w:t xml:space="preserve">  того,  щоб  сприяти </w:t>
      </w:r>
      <w:r>
        <w:br/>
        <w:t xml:space="preserve">ефективності субрегіональних,  регіональних та всесвітніх  заходів </w:t>
      </w:r>
      <w:r>
        <w:br/>
        <w:t xml:space="preserve">щодо  збереження  та управління.  При вжитті таких заходів держава </w:t>
      </w:r>
      <w:r>
        <w:br/>
        <w:t xml:space="preserve">порту не </w:t>
      </w:r>
      <w:proofErr w:type="gramStart"/>
      <w:r>
        <w:t>п</w:t>
      </w:r>
      <w:proofErr w:type="gramEnd"/>
      <w:r>
        <w:t xml:space="preserve">іддає судна будь-якої держави формальній  або  фактичній </w:t>
      </w:r>
      <w:r>
        <w:br/>
        <w:t>дискримінації.</w:t>
      </w:r>
    </w:p>
    <w:p w:rsidR="000B0683" w:rsidRDefault="000B0683" w:rsidP="000B0683">
      <w:pPr>
        <w:pStyle w:val="HTML"/>
      </w:pPr>
      <w:bookmarkStart w:id="258" w:name="o261"/>
      <w:bookmarkEnd w:id="258"/>
      <w:r>
        <w:t xml:space="preserve">     2. Держава  порту  може,  зокрема,   оглядати   документацію, </w:t>
      </w:r>
      <w:r>
        <w:br/>
        <w:t xml:space="preserve">знаряддя лову та улов на борту рибальських суден,  коли такі судна </w:t>
      </w:r>
      <w:r>
        <w:br/>
        <w:t>добровільно знаходяться в її портах або на її рейдових причалах.</w:t>
      </w:r>
    </w:p>
    <w:p w:rsidR="000B0683" w:rsidRDefault="000B0683" w:rsidP="000B0683">
      <w:pPr>
        <w:pStyle w:val="HTML"/>
      </w:pPr>
      <w:bookmarkStart w:id="259" w:name="o262"/>
      <w:bookmarkEnd w:id="259"/>
      <w:r>
        <w:t xml:space="preserve">     3. Держави   можуть  ухвалювати  правила,  які  уповноважують </w:t>
      </w:r>
      <w:r>
        <w:br/>
        <w:t xml:space="preserve">відповідні  національні   власті   забороняти   вивантажування   і </w:t>
      </w:r>
      <w:r>
        <w:br/>
        <w:t xml:space="preserve">перевалку, якщо було встановлено, що улов одержано у такий спосіб, </w:t>
      </w:r>
      <w:r>
        <w:br/>
        <w:t xml:space="preserve">який  </w:t>
      </w:r>
      <w:proofErr w:type="gramStart"/>
      <w:r>
        <w:t>п</w:t>
      </w:r>
      <w:proofErr w:type="gramEnd"/>
      <w:r>
        <w:t xml:space="preserve">ідриває  ефективність  субрегіональних,  регіональних   або </w:t>
      </w:r>
      <w:r>
        <w:br/>
        <w:t>світових заходів щодо збереження та управління у відкритому морі.</w:t>
      </w:r>
    </w:p>
    <w:p w:rsidR="000B0683" w:rsidRDefault="000B0683" w:rsidP="000B0683">
      <w:pPr>
        <w:pStyle w:val="HTML"/>
      </w:pPr>
      <w:bookmarkStart w:id="260" w:name="o263"/>
      <w:bookmarkEnd w:id="260"/>
      <w:r>
        <w:t xml:space="preserve">     4. Ніщо у цій статті не зачіпає  здійснення  державами  свого </w:t>
      </w:r>
      <w:r>
        <w:br/>
        <w:t xml:space="preserve">суверенітету  над  портами,  що  знаходяться  на  їхній території, </w:t>
      </w:r>
      <w:r>
        <w:br/>
        <w:t xml:space="preserve">згідно з міжнародним правом. </w:t>
      </w:r>
      <w:r>
        <w:br/>
      </w:r>
    </w:p>
    <w:p w:rsidR="000B0683" w:rsidRDefault="000B0683" w:rsidP="000B0683">
      <w:pPr>
        <w:pStyle w:val="HTML"/>
      </w:pPr>
      <w:bookmarkStart w:id="261" w:name="o264"/>
      <w:bookmarkEnd w:id="261"/>
      <w:r>
        <w:t xml:space="preserve">                           Частина VII </w:t>
      </w:r>
      <w:r>
        <w:br/>
      </w:r>
    </w:p>
    <w:p w:rsidR="000B0683" w:rsidRDefault="000B0683" w:rsidP="000B0683">
      <w:pPr>
        <w:pStyle w:val="HTML"/>
      </w:pPr>
      <w:bookmarkStart w:id="262" w:name="o265"/>
      <w:bookmarkEnd w:id="262"/>
      <w:r>
        <w:rPr>
          <w:b/>
          <w:bCs/>
        </w:rPr>
        <w:lastRenderedPageBreak/>
        <w:t xml:space="preserve">                 Потреби держав, що розвиваються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63" w:name="o266"/>
      <w:bookmarkEnd w:id="263"/>
      <w:r>
        <w:t xml:space="preserve">                            </w:t>
      </w:r>
      <w:r>
        <w:rPr>
          <w:b/>
          <w:bCs/>
        </w:rPr>
        <w:t>Стаття 24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64" w:name="o267"/>
      <w:bookmarkEnd w:id="264"/>
      <w:r>
        <w:rPr>
          <w:b/>
          <w:bCs/>
        </w:rPr>
        <w:t xml:space="preserve">        Визнання особливих потреб держав, що розвиваються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65" w:name="o268"/>
      <w:bookmarkEnd w:id="265"/>
      <w:r>
        <w:t xml:space="preserve">     1. Держави повністю  визнають  особливі  потреби  держав,  що </w:t>
      </w:r>
      <w:r>
        <w:br/>
        <w:t xml:space="preserve">розвиваються,  в сфері збереження транскордонних рибних запасів та </w:t>
      </w:r>
      <w:r>
        <w:br/>
        <w:t xml:space="preserve">запасів  далеко  мігруючих  риб  і  управління  ними  та  розвитку </w:t>
      </w:r>
      <w:r>
        <w:br/>
        <w:t xml:space="preserve">промислу цих запасів.  Для цього держави, діючи або безпосередньо, </w:t>
      </w:r>
      <w:r>
        <w:br/>
        <w:t>або  через  Програму  розвитку   Організац</w:t>
      </w:r>
      <w:proofErr w:type="gramStart"/>
      <w:r>
        <w:t>ії   О</w:t>
      </w:r>
      <w:proofErr w:type="gramEnd"/>
      <w:r>
        <w:t xml:space="preserve">б'єднаних   Націй, </w:t>
      </w:r>
      <w:r>
        <w:br/>
        <w:t xml:space="preserve">Продовольчу   і   сільськогосподарську   організацію   Організації </w:t>
      </w:r>
      <w:r>
        <w:br/>
        <w:t xml:space="preserve">Об'єднаних  Націй  та  інші  </w:t>
      </w:r>
      <w:proofErr w:type="gramStart"/>
      <w:r>
        <w:t>спец</w:t>
      </w:r>
      <w:proofErr w:type="gramEnd"/>
      <w:r>
        <w:t xml:space="preserve">іалізовані  установи,  Глобальний </w:t>
      </w:r>
      <w:r>
        <w:br/>
        <w:t xml:space="preserve">екологічний  фонд,  Комісію  з  питань  сталого  розвитку  та інші </w:t>
      </w:r>
      <w:r>
        <w:br/>
        <w:t xml:space="preserve">відповідні  міжнародні  та  регіональні  організації  та   органи, </w:t>
      </w:r>
      <w:r>
        <w:br/>
        <w:t>надають допомогу державам, що розвиваються.</w:t>
      </w:r>
    </w:p>
    <w:p w:rsidR="000B0683" w:rsidRDefault="000B0683" w:rsidP="000B0683">
      <w:pPr>
        <w:pStyle w:val="HTML"/>
      </w:pPr>
      <w:bookmarkStart w:id="266" w:name="o269"/>
      <w:bookmarkEnd w:id="266"/>
      <w:r>
        <w:t xml:space="preserve">     2. Реалізуючи обов'язок співпрацювати у введенні заходів щодо </w:t>
      </w:r>
      <w:r>
        <w:br/>
        <w:t>збереження   транскордонних   рибних  запасів  та  запасі</w:t>
      </w:r>
      <w:proofErr w:type="gramStart"/>
      <w:r>
        <w:t>в</w:t>
      </w:r>
      <w:proofErr w:type="gramEnd"/>
      <w:r>
        <w:t xml:space="preserve">  далеко </w:t>
      </w:r>
      <w:r>
        <w:br/>
        <w:t xml:space="preserve">мігруючих риб і управління ними,  держави беруть до уваги особливі </w:t>
      </w:r>
      <w:r>
        <w:br/>
        <w:t>потреби держав, що розвиваються, зокрема:</w:t>
      </w:r>
    </w:p>
    <w:p w:rsidR="000B0683" w:rsidRDefault="000B0683" w:rsidP="000B0683">
      <w:pPr>
        <w:pStyle w:val="HTML"/>
      </w:pPr>
      <w:bookmarkStart w:id="267" w:name="o270"/>
      <w:bookmarkEnd w:id="267"/>
      <w:r>
        <w:t xml:space="preserve">     a) уразливість держав,  що  розвиваються,  які  залежать  від </w:t>
      </w:r>
      <w:r>
        <w:br/>
        <w:t>експлуатації живих морських ресурсі</w:t>
      </w:r>
      <w:proofErr w:type="gramStart"/>
      <w:r>
        <w:t>в</w:t>
      </w:r>
      <w:proofErr w:type="gramEnd"/>
      <w:r>
        <w:t xml:space="preserve">, у тому числі для задоволення </w:t>
      </w:r>
      <w:r>
        <w:br/>
        <w:t>потреб свого населення або окремих його груп у харчуванні;</w:t>
      </w:r>
    </w:p>
    <w:p w:rsidR="000B0683" w:rsidRDefault="000B0683" w:rsidP="000B0683">
      <w:pPr>
        <w:pStyle w:val="HTML"/>
      </w:pPr>
      <w:bookmarkStart w:id="268" w:name="o271"/>
      <w:bookmarkEnd w:id="268"/>
      <w:r>
        <w:t xml:space="preserve">     b) необхідність  уникати  негативного впливу на рибалок,  які </w:t>
      </w:r>
      <w:r>
        <w:br/>
        <w:t xml:space="preserve">займаються  натуральним,  </w:t>
      </w:r>
      <w:proofErr w:type="gramStart"/>
      <w:r>
        <w:t>др</w:t>
      </w:r>
      <w:proofErr w:type="gramEnd"/>
      <w:r>
        <w:t xml:space="preserve">ібним  та  кустарним   промислом,   та </w:t>
      </w:r>
      <w:r>
        <w:br/>
        <w:t xml:space="preserve">рибалок-жінок,  а  також  на  корінне  населення  у  державах,  що </w:t>
      </w:r>
      <w:r>
        <w:br/>
        <w:t xml:space="preserve">розвиваються,  особливо малих острівних державах, що розвиваються, </w:t>
      </w:r>
      <w:r>
        <w:br/>
        <w:t>та забезпечувати їм доступ до рибного промислу; і</w:t>
      </w:r>
    </w:p>
    <w:p w:rsidR="000B0683" w:rsidRDefault="000B0683" w:rsidP="000B0683">
      <w:pPr>
        <w:pStyle w:val="HTML"/>
      </w:pPr>
      <w:bookmarkStart w:id="269" w:name="o272"/>
      <w:bookmarkEnd w:id="269"/>
      <w:r>
        <w:t xml:space="preserve">     c) необхідність забезпечувати,  щоб такі заходи не призводили </w:t>
      </w:r>
      <w:r>
        <w:br/>
        <w:t xml:space="preserve">прямо  або посередньо до перенесення непропорційно важкого тягаря, </w:t>
      </w:r>
      <w:r>
        <w:br/>
        <w:t xml:space="preserve">пов'язаного  з  діяльністю  щодо  збереження,   на   держави,   що </w:t>
      </w:r>
      <w:r>
        <w:br/>
        <w:t xml:space="preserve">розвиваються. </w:t>
      </w:r>
      <w:r>
        <w:br/>
      </w:r>
    </w:p>
    <w:p w:rsidR="000B0683" w:rsidRDefault="000B0683" w:rsidP="000B0683">
      <w:pPr>
        <w:pStyle w:val="HTML"/>
      </w:pPr>
      <w:bookmarkStart w:id="270" w:name="o273"/>
      <w:bookmarkEnd w:id="270"/>
      <w:r>
        <w:t xml:space="preserve">                            </w:t>
      </w:r>
      <w:r>
        <w:rPr>
          <w:b/>
          <w:bCs/>
        </w:rPr>
        <w:t>Стаття 25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71" w:name="o274"/>
      <w:bookmarkEnd w:id="271"/>
      <w:r>
        <w:rPr>
          <w:b/>
          <w:bCs/>
        </w:rPr>
        <w:t xml:space="preserve">        Форми співробітництва з державами, що розвиваються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72" w:name="o275"/>
      <w:bookmarkEnd w:id="272"/>
      <w:r>
        <w:t xml:space="preserve">     1. Діючи безпосередньо або через субрегіональні,  регіональні </w:t>
      </w:r>
      <w:r>
        <w:br/>
        <w:t>чи всесвітні організації, держави співпрацюють з метою:</w:t>
      </w:r>
    </w:p>
    <w:p w:rsidR="000B0683" w:rsidRDefault="000B0683" w:rsidP="000B0683">
      <w:pPr>
        <w:pStyle w:val="HTML"/>
      </w:pPr>
      <w:bookmarkStart w:id="273" w:name="o276"/>
      <w:bookmarkEnd w:id="273"/>
      <w:r>
        <w:t xml:space="preserve">     a) зміцнення  здатності  держав,  що  розвиваються,  особливо </w:t>
      </w:r>
      <w:r>
        <w:br/>
        <w:t xml:space="preserve">найменш  розвинутих  із  них  та  малих   острівних   держав,   що </w:t>
      </w:r>
      <w:r>
        <w:br/>
        <w:t xml:space="preserve">розвиваються,  зберігати  транскордонні  рибні  запаси  та  запаси </w:t>
      </w:r>
      <w:r>
        <w:br/>
        <w:t xml:space="preserve">далеко мігруючих риб, управляти ними та розвивати свої національні </w:t>
      </w:r>
      <w:r>
        <w:br/>
        <w:t>промисли таких запасі</w:t>
      </w:r>
      <w:proofErr w:type="gramStart"/>
      <w:r>
        <w:t>в</w:t>
      </w:r>
      <w:proofErr w:type="gramEnd"/>
      <w:r>
        <w:t>;</w:t>
      </w:r>
    </w:p>
    <w:p w:rsidR="000B0683" w:rsidRDefault="000B0683" w:rsidP="000B0683">
      <w:pPr>
        <w:pStyle w:val="HTML"/>
      </w:pPr>
      <w:bookmarkStart w:id="274" w:name="o277"/>
      <w:bookmarkEnd w:id="274"/>
      <w:r>
        <w:t xml:space="preserve">     </w:t>
      </w:r>
      <w:proofErr w:type="gramStart"/>
      <w:r>
        <w:t xml:space="preserve">b) надання  державам,  що  розвиваються,   особливо   найменш </w:t>
      </w:r>
      <w:r>
        <w:br/>
        <w:t xml:space="preserve">розвинутим  з  них  та малим острівним державам,  що розвиваються, </w:t>
      </w:r>
      <w:r>
        <w:br/>
        <w:t xml:space="preserve">допомоги,  яка має дати їм змогу брати  участь  у  промислі  таких </w:t>
      </w:r>
      <w:r>
        <w:br/>
        <w:t xml:space="preserve">запасів  у  відкритому  морі,  в тому числі полегшити їм доступ до </w:t>
      </w:r>
      <w:r>
        <w:br/>
        <w:t>таких промислів за умови дотримання статей 5 та 11; і</w:t>
      </w:r>
      <w:proofErr w:type="gramEnd"/>
    </w:p>
    <w:p w:rsidR="000B0683" w:rsidRDefault="000B0683" w:rsidP="000B0683">
      <w:pPr>
        <w:pStyle w:val="HTML"/>
      </w:pPr>
      <w:bookmarkStart w:id="275" w:name="o278"/>
      <w:bookmarkEnd w:id="275"/>
      <w:r>
        <w:t xml:space="preserve">     c) полегшення    участі    держав,    що    розвиваються,   в </w:t>
      </w:r>
      <w:r>
        <w:br/>
        <w:t xml:space="preserve">субрегіональних та регіональних рибогосподарських  організаціях  і </w:t>
      </w:r>
      <w:r>
        <w:br/>
        <w:t>домовленостях.</w:t>
      </w:r>
    </w:p>
    <w:p w:rsidR="000B0683" w:rsidRDefault="000B0683" w:rsidP="000B0683">
      <w:pPr>
        <w:pStyle w:val="HTML"/>
      </w:pPr>
      <w:bookmarkStart w:id="276" w:name="o279"/>
      <w:bookmarkEnd w:id="276"/>
      <w:r>
        <w:t xml:space="preserve">     2. Співробітництво з державами,  що розвиваються,  для цілей, </w:t>
      </w:r>
      <w:r>
        <w:br/>
        <w:t xml:space="preserve">викладених  у  цій  статті,  включає  надання фінансової допомоги, </w:t>
      </w:r>
      <w:r>
        <w:br/>
        <w:t xml:space="preserve">допомоги  у  розвитку  людських  ресурсів,   технічної   допомоги, </w:t>
      </w:r>
      <w:r>
        <w:br/>
        <w:t xml:space="preserve">передачу  технології,  у  тому  числі  через  організацію спільних </w:t>
      </w:r>
      <w:r>
        <w:br/>
      </w:r>
      <w:proofErr w:type="gramStart"/>
      <w:r>
        <w:t>п</w:t>
      </w:r>
      <w:proofErr w:type="gramEnd"/>
      <w:r>
        <w:t>ідприємств, та дорадчо-консультативні послуги.</w:t>
      </w:r>
    </w:p>
    <w:p w:rsidR="000B0683" w:rsidRDefault="000B0683" w:rsidP="000B0683">
      <w:pPr>
        <w:pStyle w:val="HTML"/>
      </w:pPr>
      <w:bookmarkStart w:id="277" w:name="o280"/>
      <w:bookmarkEnd w:id="277"/>
      <w:r>
        <w:t xml:space="preserve">     3. Така  допомога надається,  зокрема,  за такими конкретними </w:t>
      </w:r>
      <w:r>
        <w:br/>
        <w:t>напрямками:</w:t>
      </w:r>
    </w:p>
    <w:p w:rsidR="000B0683" w:rsidRDefault="000B0683" w:rsidP="000B0683">
      <w:pPr>
        <w:pStyle w:val="HTML"/>
      </w:pPr>
      <w:bookmarkStart w:id="278" w:name="o281"/>
      <w:bookmarkEnd w:id="278"/>
      <w:r>
        <w:t xml:space="preserve">     a) удосконалювання збереження транскордонних рибних запасів і </w:t>
      </w:r>
      <w:r>
        <w:br/>
        <w:t xml:space="preserve">запасів далеко мігруючих риб  та  управління  ними  шляхом  збору, </w:t>
      </w:r>
      <w:r>
        <w:br/>
        <w:t xml:space="preserve">повідомлення,  перевірки  промислових даних і суміжної інформації, </w:t>
      </w:r>
      <w:r>
        <w:br/>
        <w:t>обміну ними та їх аналізу;</w:t>
      </w:r>
    </w:p>
    <w:p w:rsidR="000B0683" w:rsidRDefault="000B0683" w:rsidP="000B0683">
      <w:pPr>
        <w:pStyle w:val="HTML"/>
      </w:pPr>
      <w:bookmarkStart w:id="279" w:name="o282"/>
      <w:bookmarkEnd w:id="279"/>
      <w:r>
        <w:t xml:space="preserve">     b) оцінка запасів та наукові </w:t>
      </w:r>
      <w:proofErr w:type="gramStart"/>
      <w:r>
        <w:t>досл</w:t>
      </w:r>
      <w:proofErr w:type="gramEnd"/>
      <w:r>
        <w:t>ідження; і</w:t>
      </w:r>
    </w:p>
    <w:p w:rsidR="000B0683" w:rsidRDefault="000B0683" w:rsidP="000B0683">
      <w:pPr>
        <w:pStyle w:val="HTML"/>
      </w:pPr>
      <w:bookmarkStart w:id="280" w:name="o283"/>
      <w:bookmarkEnd w:id="280"/>
      <w:r>
        <w:lastRenderedPageBreak/>
        <w:t xml:space="preserve">     c) моніторинг,   контроль,   спостереження,   дотримання   та </w:t>
      </w:r>
      <w:r>
        <w:br/>
        <w:t xml:space="preserve">забезпечення виконання, включаючи </w:t>
      </w:r>
      <w:proofErr w:type="gramStart"/>
      <w:r>
        <w:t>п</w:t>
      </w:r>
      <w:proofErr w:type="gramEnd"/>
      <w:r>
        <w:t xml:space="preserve">ідготовку кадрів та нарощування </w:t>
      </w:r>
      <w:r>
        <w:br/>
        <w:t xml:space="preserve">самостійних  можливостей   на   місцевому   рівні,   розробку   та </w:t>
      </w:r>
      <w:r>
        <w:br/>
        <w:t xml:space="preserve">фінансування  національних  та  регіональних  програм використання </w:t>
      </w:r>
      <w:r>
        <w:br/>
        <w:t xml:space="preserve">спостерігачів,  а  також  надання   доступу   до   технології   та </w:t>
      </w:r>
      <w:r>
        <w:br/>
        <w:t xml:space="preserve">устаткування. </w:t>
      </w:r>
      <w:r>
        <w:br/>
      </w:r>
    </w:p>
    <w:p w:rsidR="000B0683" w:rsidRDefault="000B0683" w:rsidP="000B0683">
      <w:pPr>
        <w:pStyle w:val="HTML"/>
      </w:pPr>
      <w:bookmarkStart w:id="281" w:name="o284"/>
      <w:bookmarkEnd w:id="281"/>
      <w:r>
        <w:t xml:space="preserve">                            </w:t>
      </w:r>
      <w:r>
        <w:rPr>
          <w:b/>
          <w:bCs/>
        </w:rPr>
        <w:t>Стаття 26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82" w:name="o285"/>
      <w:bookmarkEnd w:id="282"/>
      <w:r>
        <w:rPr>
          <w:b/>
          <w:bCs/>
        </w:rPr>
        <w:t xml:space="preserve">             Особлива допомога у виконанні ц</w:t>
      </w:r>
      <w:proofErr w:type="gramStart"/>
      <w:r>
        <w:rPr>
          <w:b/>
          <w:bCs/>
        </w:rPr>
        <w:t>ієї У</w:t>
      </w:r>
      <w:proofErr w:type="gramEnd"/>
      <w:r>
        <w:rPr>
          <w:b/>
          <w:bCs/>
        </w:rPr>
        <w:t xml:space="preserve">годи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83" w:name="o286"/>
      <w:bookmarkEnd w:id="283"/>
      <w:r>
        <w:t xml:space="preserve">     1. Держави  співпрацюють  у  заснуванні  спеціальних  фондів, </w:t>
      </w:r>
      <w:r>
        <w:br/>
        <w:t xml:space="preserve">покликаних  надавати  державам,  що   розвиваються,   допомогу   у </w:t>
      </w:r>
      <w:r>
        <w:br/>
        <w:t>виконанні   ц</w:t>
      </w:r>
      <w:proofErr w:type="gramStart"/>
      <w:r>
        <w:t>ієї   У</w:t>
      </w:r>
      <w:proofErr w:type="gramEnd"/>
      <w:r>
        <w:t xml:space="preserve">годи,   в  тому  числі  сприяти  державам,  що </w:t>
      </w:r>
      <w:r>
        <w:br/>
        <w:t xml:space="preserve">розвиваються,  у покритті витрат,  пов'язаних  з  тими  чи  іншими </w:t>
      </w:r>
      <w:r>
        <w:br/>
        <w:t xml:space="preserve">процедурами  врегулювання  спорів,  у  яких  вони можуть виступати </w:t>
      </w:r>
      <w:r>
        <w:br/>
        <w:t>стороною.</w:t>
      </w:r>
    </w:p>
    <w:p w:rsidR="000B0683" w:rsidRDefault="000B0683" w:rsidP="000B0683">
      <w:pPr>
        <w:pStyle w:val="HTML"/>
      </w:pPr>
      <w:bookmarkStart w:id="284" w:name="o287"/>
      <w:bookmarkEnd w:id="284"/>
      <w:r>
        <w:t xml:space="preserve">     2. </w:t>
      </w:r>
      <w:proofErr w:type="gramStart"/>
      <w:r>
        <w:t xml:space="preserve">Держави   та  міжнародні  організації  повинні  допомагати </w:t>
      </w:r>
      <w:r>
        <w:br/>
        <w:t xml:space="preserve">державам,  що розвиваються, у заснуванні нових субрегіональних або </w:t>
      </w:r>
      <w:r>
        <w:br/>
        <w:t xml:space="preserve">регіональних  рибогосподарських організацій чи домовленостей або у </w:t>
      </w:r>
      <w:r>
        <w:br/>
        <w:t xml:space="preserve">зміцненні існуючих організацій чи  домовленостей  щодо  збереження </w:t>
      </w:r>
      <w:r>
        <w:br/>
        <w:t xml:space="preserve">транскордонних  рибних  запасів  та запасів далеко мігруючих риб і </w:t>
      </w:r>
      <w:r>
        <w:br/>
        <w:t xml:space="preserve">управління ними. </w:t>
      </w:r>
      <w:r>
        <w:br/>
      </w:r>
      <w:proofErr w:type="gramEnd"/>
    </w:p>
    <w:p w:rsidR="000B0683" w:rsidRDefault="000B0683" w:rsidP="000B0683">
      <w:pPr>
        <w:pStyle w:val="HTML"/>
      </w:pPr>
      <w:bookmarkStart w:id="285" w:name="o288"/>
      <w:bookmarkEnd w:id="285"/>
      <w:r>
        <w:t xml:space="preserve">                           Частина VIII </w:t>
      </w:r>
      <w:r>
        <w:br/>
      </w:r>
    </w:p>
    <w:p w:rsidR="000B0683" w:rsidRDefault="000B0683" w:rsidP="000B0683">
      <w:pPr>
        <w:pStyle w:val="HTML"/>
      </w:pPr>
      <w:bookmarkStart w:id="286" w:name="o289"/>
      <w:bookmarkEnd w:id="286"/>
      <w:r>
        <w:rPr>
          <w:b/>
          <w:bCs/>
        </w:rPr>
        <w:t xml:space="preserve">                    Мирне врегулювання спорі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87" w:name="o290"/>
      <w:bookmarkEnd w:id="287"/>
      <w:r>
        <w:t xml:space="preserve">                            </w:t>
      </w:r>
      <w:r>
        <w:rPr>
          <w:b/>
          <w:bCs/>
        </w:rPr>
        <w:t>Стаття 27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88" w:name="o291"/>
      <w:bookmarkEnd w:id="288"/>
      <w:r>
        <w:rPr>
          <w:b/>
          <w:bCs/>
        </w:rPr>
        <w:t xml:space="preserve">         Обов'язок врегульовувати спори мирними засобами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89" w:name="o292"/>
      <w:bookmarkEnd w:id="289"/>
      <w:r>
        <w:t xml:space="preserve">     Держави повинні врегульовувати свої спори шляхом переговорів, </w:t>
      </w:r>
      <w:r>
        <w:br/>
        <w:t xml:space="preserve">обстеження,   посередництва,   примирення,   арбітражу,   </w:t>
      </w:r>
      <w:proofErr w:type="gramStart"/>
      <w:r>
        <w:t>судового</w:t>
      </w:r>
      <w:proofErr w:type="gramEnd"/>
      <w:r>
        <w:t xml:space="preserve"> </w:t>
      </w:r>
      <w:r>
        <w:br/>
        <w:t xml:space="preserve">розгляду,  звернення до регіональних органів або  угод  чи  іншими </w:t>
      </w:r>
      <w:r>
        <w:br/>
        <w:t xml:space="preserve">мирними засобами за своїм вибором. </w:t>
      </w:r>
      <w:r>
        <w:br/>
      </w:r>
    </w:p>
    <w:p w:rsidR="000B0683" w:rsidRDefault="000B0683" w:rsidP="000B0683">
      <w:pPr>
        <w:pStyle w:val="HTML"/>
      </w:pPr>
      <w:bookmarkStart w:id="290" w:name="o293"/>
      <w:bookmarkEnd w:id="290"/>
      <w:r>
        <w:t xml:space="preserve">                            </w:t>
      </w:r>
      <w:r>
        <w:rPr>
          <w:b/>
          <w:bCs/>
        </w:rPr>
        <w:t>Стаття 28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91" w:name="o294"/>
      <w:bookmarkEnd w:id="291"/>
      <w:r>
        <w:rPr>
          <w:b/>
          <w:bCs/>
        </w:rPr>
        <w:t xml:space="preserve">                        Запобігання спорам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92" w:name="o295"/>
      <w:bookmarkEnd w:id="292"/>
      <w:r>
        <w:t xml:space="preserve">     Держави співпрацюють  з  метою запобігання спорам.  Для цього </w:t>
      </w:r>
      <w:r>
        <w:br/>
        <w:t xml:space="preserve">вони узгоджують дійові та оперативні процедури прийняття </w:t>
      </w:r>
      <w:proofErr w:type="gramStart"/>
      <w:r>
        <w:t>р</w:t>
      </w:r>
      <w:proofErr w:type="gramEnd"/>
      <w:r>
        <w:t xml:space="preserve">ішень  в </w:t>
      </w:r>
      <w:r>
        <w:br/>
        <w:t xml:space="preserve">рамках    субрегіональних    та   регіональних   рибогосподарських </w:t>
      </w:r>
      <w:r>
        <w:br/>
        <w:t xml:space="preserve">організацій і  домовленостей  та  зміцнюють  у  разі  необхідності </w:t>
      </w:r>
      <w:r>
        <w:br/>
        <w:t xml:space="preserve">існуючі процедури прийняття рішень. </w:t>
      </w:r>
      <w:r>
        <w:br/>
      </w:r>
    </w:p>
    <w:p w:rsidR="000B0683" w:rsidRDefault="000B0683" w:rsidP="000B0683">
      <w:pPr>
        <w:pStyle w:val="HTML"/>
      </w:pPr>
      <w:bookmarkStart w:id="293" w:name="o296"/>
      <w:bookmarkEnd w:id="293"/>
      <w:r>
        <w:t xml:space="preserve">                            </w:t>
      </w:r>
      <w:r>
        <w:rPr>
          <w:b/>
          <w:bCs/>
        </w:rPr>
        <w:t>Стаття 29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94" w:name="o297"/>
      <w:bookmarkEnd w:id="294"/>
      <w:r>
        <w:rPr>
          <w:b/>
          <w:bCs/>
        </w:rPr>
        <w:t xml:space="preserve">                    Спори технічного характеру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95" w:name="o298"/>
      <w:bookmarkEnd w:id="295"/>
      <w:r>
        <w:t xml:space="preserve">     Якщо спі</w:t>
      </w:r>
      <w:proofErr w:type="gramStart"/>
      <w:r>
        <w:t>р</w:t>
      </w:r>
      <w:proofErr w:type="gramEnd"/>
      <w:r>
        <w:t xml:space="preserve"> стосується питання технічного характеру, відповідні </w:t>
      </w:r>
      <w:r>
        <w:br/>
        <w:t xml:space="preserve">держави можуть передати спір спеціальній  колегії  експертів,  яка </w:t>
      </w:r>
      <w:r>
        <w:br/>
        <w:t xml:space="preserve">ними засновується.  Колегія співпрацює з відповідними державами та </w:t>
      </w:r>
      <w:r>
        <w:br/>
        <w:t>намагається  оперативно   розв'язати   спі</w:t>
      </w:r>
      <w:proofErr w:type="gramStart"/>
      <w:r>
        <w:t>р</w:t>
      </w:r>
      <w:proofErr w:type="gramEnd"/>
      <w:r>
        <w:t xml:space="preserve">   без   звернення   до </w:t>
      </w:r>
      <w:r>
        <w:br/>
        <w:t xml:space="preserve">обов'язкових процедур врегулювання спорів. </w:t>
      </w:r>
      <w:r>
        <w:br/>
      </w:r>
    </w:p>
    <w:p w:rsidR="000B0683" w:rsidRDefault="000B0683" w:rsidP="000B0683">
      <w:pPr>
        <w:pStyle w:val="HTML"/>
      </w:pPr>
      <w:bookmarkStart w:id="296" w:name="o299"/>
      <w:bookmarkEnd w:id="296"/>
      <w:r>
        <w:t xml:space="preserve">                            </w:t>
      </w:r>
      <w:r>
        <w:rPr>
          <w:b/>
          <w:bCs/>
        </w:rPr>
        <w:t>Стаття 30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297" w:name="o300"/>
      <w:bookmarkEnd w:id="297"/>
      <w:r>
        <w:rPr>
          <w:b/>
          <w:bCs/>
        </w:rPr>
        <w:t xml:space="preserve">                  Процедури врегулювання спорі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298" w:name="o301"/>
      <w:bookmarkEnd w:id="298"/>
      <w:r>
        <w:t xml:space="preserve">     1. До  будь-якого  спору між державами-учасницями цієї Угоди, </w:t>
      </w:r>
      <w:r>
        <w:br/>
        <w:t xml:space="preserve">що стосується тлумачення або застосування  цієї  Угоди,  незалежно </w:t>
      </w:r>
      <w:r>
        <w:br/>
        <w:t xml:space="preserve">від того,  чи є вони також і учасницями Конвенції,  застосовуються </w:t>
      </w:r>
      <w:r>
        <w:br/>
      </w:r>
      <w:r>
        <w:lastRenderedPageBreak/>
        <w:t xml:space="preserve">mutatis mutandis положення про врегулювання  спорів,  викладені  у </w:t>
      </w:r>
      <w:r>
        <w:br/>
        <w:t xml:space="preserve">Частині XV Конвенції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"http://zakon4.rada.gov.ua/laws/show/995_057" \t "_blank" </w:instrText>
      </w:r>
      <w:r>
        <w:fldChar w:fldCharType="separate"/>
      </w:r>
      <w:r>
        <w:rPr>
          <w:rStyle w:val="a3"/>
        </w:rPr>
        <w:t>995_057</w:t>
      </w:r>
      <w:r>
        <w:fldChar w:fldCharType="end"/>
      </w:r>
      <w:r>
        <w:t xml:space="preserve"> ).</w:t>
      </w:r>
    </w:p>
    <w:p w:rsidR="000B0683" w:rsidRDefault="000B0683" w:rsidP="000B0683">
      <w:pPr>
        <w:pStyle w:val="HTML"/>
      </w:pPr>
      <w:bookmarkStart w:id="299" w:name="o302"/>
      <w:bookmarkEnd w:id="299"/>
      <w:r>
        <w:t xml:space="preserve">     2. Положення про врегулювання спорів,  викладені в Частині XV </w:t>
      </w:r>
      <w:r>
        <w:br/>
        <w:t xml:space="preserve">Конвенції (  </w:t>
      </w:r>
      <w:hyperlink r:id="rId11" w:tgtFrame="_blank" w:history="1">
        <w:r>
          <w:rPr>
            <w:rStyle w:val="a3"/>
          </w:rPr>
          <w:t>995_057</w:t>
        </w:r>
      </w:hyperlink>
      <w:r>
        <w:t xml:space="preserve">  ),  застосовуються також mutatis mutandis до </w:t>
      </w:r>
      <w:r>
        <w:br/>
        <w:t xml:space="preserve">будь-якого  спору  між   державами-учасницями   цієї   Угоди,   що </w:t>
      </w:r>
      <w:r>
        <w:br/>
        <w:t xml:space="preserve">стосується    тлумачення    або    застосування   субрегіональної, </w:t>
      </w:r>
      <w:r>
        <w:br/>
        <w:t xml:space="preserve">регіональної або всесвітньої  угоди  про  промисел  транскордонних </w:t>
      </w:r>
      <w:r>
        <w:br/>
        <w:t xml:space="preserve">рибних  запасів або запасів далеко мігруючих риб,  учасницями яких </w:t>
      </w:r>
      <w:r>
        <w:br/>
        <w:t>вони</w:t>
      </w:r>
      <w:proofErr w:type="gramStart"/>
      <w:r>
        <w:t xml:space="preserve"> є,</w:t>
      </w:r>
      <w:proofErr w:type="gramEnd"/>
      <w:r>
        <w:t xml:space="preserve">  включаючи будь-який спір,  що стосується  збереження  цих </w:t>
      </w:r>
      <w:r>
        <w:br/>
        <w:t xml:space="preserve">запасів і управління ними,  незалежно від того,  чи є </w:t>
      </w:r>
      <w:proofErr w:type="gramStart"/>
      <w:r>
        <w:t>вони</w:t>
      </w:r>
      <w:proofErr w:type="gramEnd"/>
      <w:r>
        <w:t xml:space="preserve"> також і </w:t>
      </w:r>
      <w:r>
        <w:br/>
        <w:t>учасницями Конвенції.</w:t>
      </w:r>
    </w:p>
    <w:p w:rsidR="000B0683" w:rsidRDefault="000B0683" w:rsidP="000B0683">
      <w:pPr>
        <w:pStyle w:val="HTML"/>
      </w:pPr>
      <w:bookmarkStart w:id="300" w:name="o303"/>
      <w:bookmarkEnd w:id="300"/>
      <w:r>
        <w:t xml:space="preserve">     3. Для   врегулювання   спорів   згідно   з   цією   Частиною </w:t>
      </w:r>
      <w:r>
        <w:br/>
        <w:t xml:space="preserve">застосовується  будь-яка  процедура,  прийнята  державою-учасницею </w:t>
      </w:r>
      <w:r>
        <w:br/>
        <w:t xml:space="preserve">цієї Угоди  і  Конвенції  (  </w:t>
      </w:r>
      <w:hyperlink r:id="rId12" w:tgtFrame="_blank" w:history="1">
        <w:r>
          <w:rPr>
            <w:rStyle w:val="a3"/>
          </w:rPr>
          <w:t>995_057</w:t>
        </w:r>
      </w:hyperlink>
      <w:r>
        <w:t xml:space="preserve">  )  на  виконання  статті 287 </w:t>
      </w:r>
      <w:r>
        <w:br/>
        <w:t xml:space="preserve">Конвенції,  якщо  тільки  ця  держава-учасниця   при   </w:t>
      </w:r>
      <w:proofErr w:type="gramStart"/>
      <w:r>
        <w:t>п</w:t>
      </w:r>
      <w:proofErr w:type="gramEnd"/>
      <w:r>
        <w:t xml:space="preserve">ідписанні, </w:t>
      </w:r>
      <w:r>
        <w:br/>
        <w:t xml:space="preserve">ратифікації  цієї  Угоди або приєднанні до неї або в будь-який час </w:t>
      </w:r>
      <w:r>
        <w:br/>
        <w:t xml:space="preserve">після цього не прийняла іншу процедуру на виконання статті 287 для </w:t>
      </w:r>
      <w:r>
        <w:br/>
        <w:t>врегулювання спорів згідно з цією Частиною.</w:t>
      </w:r>
    </w:p>
    <w:p w:rsidR="000B0683" w:rsidRDefault="000B0683" w:rsidP="000B0683">
      <w:pPr>
        <w:pStyle w:val="HTML"/>
      </w:pPr>
      <w:bookmarkStart w:id="301" w:name="o304"/>
      <w:bookmarkEnd w:id="301"/>
      <w:r>
        <w:t xml:space="preserve">     4. Держава-учасниця  цієї Угоди,  що не є учасницею Конвенції </w:t>
      </w:r>
      <w:r>
        <w:br/>
        <w:t xml:space="preserve">( </w:t>
      </w:r>
      <w:hyperlink r:id="rId13" w:tgtFrame="_blank" w:history="1">
        <w:r>
          <w:rPr>
            <w:rStyle w:val="a3"/>
          </w:rPr>
          <w:t>995_057</w:t>
        </w:r>
      </w:hyperlink>
      <w:r>
        <w:t xml:space="preserve"> ), при </w:t>
      </w:r>
      <w:proofErr w:type="gramStart"/>
      <w:r>
        <w:t>п</w:t>
      </w:r>
      <w:proofErr w:type="gramEnd"/>
      <w:r>
        <w:t xml:space="preserve">ідписанні, ратифікації цієї Угоди або приєднанні </w:t>
      </w:r>
      <w:r>
        <w:br/>
        <w:t xml:space="preserve">до неї  чи  в  будь-який  час  після  цього  може  вибрати  шляхом </w:t>
      </w:r>
      <w:r>
        <w:br/>
        <w:t xml:space="preserve">письмової заяви один або більше із засобів,  викладених у пункті 1 </w:t>
      </w:r>
      <w:r>
        <w:br/>
        <w:t xml:space="preserve">статті 287  Конвенції,  для  врегулювання  спорів  згідно  з  цією </w:t>
      </w:r>
      <w:r>
        <w:br/>
        <w:t xml:space="preserve">Частиною.  Стаття 287 застосовується до такої заяви, так само як і </w:t>
      </w:r>
      <w:r>
        <w:br/>
        <w:t xml:space="preserve">до будь-якого спору,  в якому ця держава є  стороною,  і  який  не </w:t>
      </w:r>
      <w:r>
        <w:br/>
        <w:t xml:space="preserve">охоплюється  чинною  заявою.  Для цілей узгоджувальної процедури й </w:t>
      </w:r>
      <w:r>
        <w:br/>
        <w:t xml:space="preserve">арбітражу згідно з додатками V, VII та VIII Конвенції така держава </w:t>
      </w:r>
      <w:r>
        <w:br/>
        <w:t>має право висувати кандидатури посередників, арбі</w:t>
      </w:r>
      <w:proofErr w:type="gramStart"/>
      <w:r>
        <w:t>тр</w:t>
      </w:r>
      <w:proofErr w:type="gramEnd"/>
      <w:r>
        <w:t xml:space="preserve">ів та експертів </w:t>
      </w:r>
      <w:r>
        <w:br/>
        <w:t xml:space="preserve">для включення у списки,  згадані у статті 2 Додатка  V,  статті  2 </w:t>
      </w:r>
      <w:r>
        <w:br/>
        <w:t xml:space="preserve">Додатка  VII  та  статті  2 Додатка VIII,  для врегулювання спорів </w:t>
      </w:r>
      <w:r>
        <w:br/>
        <w:t>згідно із цією Частиною.</w:t>
      </w:r>
    </w:p>
    <w:p w:rsidR="000B0683" w:rsidRDefault="000B0683" w:rsidP="000B0683">
      <w:pPr>
        <w:pStyle w:val="HTML"/>
      </w:pPr>
      <w:bookmarkStart w:id="302" w:name="o305"/>
      <w:bookmarkEnd w:id="302"/>
      <w:r>
        <w:t xml:space="preserve">     5. Будь-який суд або арбітраж,  на розгляд якого поданий спір </w:t>
      </w:r>
      <w:r>
        <w:br/>
        <w:t xml:space="preserve">згідно з цією  Частиною, застосовує відповідні положення Конвенції </w:t>
      </w:r>
      <w:r>
        <w:br/>
        <w:t xml:space="preserve">( </w:t>
      </w:r>
      <w:hyperlink r:id="rId14" w:tgtFrame="_blank" w:history="1">
        <w:r>
          <w:rPr>
            <w:rStyle w:val="a3"/>
          </w:rPr>
          <w:t>995_057</w:t>
        </w:r>
      </w:hyperlink>
      <w:r>
        <w:t xml:space="preserve"> ),  ц</w:t>
      </w:r>
      <w:proofErr w:type="gramStart"/>
      <w:r>
        <w:t>ієї У</w:t>
      </w:r>
      <w:proofErr w:type="gramEnd"/>
      <w:r>
        <w:t xml:space="preserve">годи та будь-якої відповідної субрегіональної, </w:t>
      </w:r>
      <w:r>
        <w:br/>
        <w:t xml:space="preserve">регіональної  або  всесвітньої  угоди  про  риболовство,  а  також </w:t>
      </w:r>
      <w:r>
        <w:br/>
        <w:t xml:space="preserve">загальноприйняті  стандарти  збереження живих морських ресурсів та </w:t>
      </w:r>
      <w:r>
        <w:br/>
        <w:t xml:space="preserve">управління  ними  та  інші  норми  міжнародного  права,  що  не  є </w:t>
      </w:r>
      <w:r>
        <w:br/>
        <w:t xml:space="preserve">несумісними з Конвенцією,  для забезпечення збереження відповідних </w:t>
      </w:r>
      <w:r>
        <w:br/>
        <w:t>транскордонних рибних запасів і запасі</w:t>
      </w:r>
      <w:proofErr w:type="gramStart"/>
      <w:r>
        <w:t>в</w:t>
      </w:r>
      <w:proofErr w:type="gramEnd"/>
      <w:r>
        <w:t xml:space="preserve"> далеко мігруючих риб. </w:t>
      </w:r>
      <w:r>
        <w:br/>
      </w:r>
    </w:p>
    <w:p w:rsidR="000B0683" w:rsidRDefault="000B0683" w:rsidP="000B0683">
      <w:pPr>
        <w:pStyle w:val="HTML"/>
      </w:pPr>
      <w:bookmarkStart w:id="303" w:name="o306"/>
      <w:bookmarkEnd w:id="303"/>
      <w:r>
        <w:t xml:space="preserve">                            </w:t>
      </w:r>
      <w:r>
        <w:rPr>
          <w:b/>
          <w:bCs/>
        </w:rPr>
        <w:t>Стаття 31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04" w:name="o307"/>
      <w:bookmarkEnd w:id="304"/>
      <w:r>
        <w:rPr>
          <w:b/>
          <w:bCs/>
        </w:rPr>
        <w:t xml:space="preserve">                         Тимчасові заходи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05" w:name="o308"/>
      <w:bookmarkEnd w:id="305"/>
      <w:r>
        <w:t xml:space="preserve">     1. До  врегулювання  спору  згідно  з цією Частиною сторони у </w:t>
      </w:r>
      <w:r>
        <w:br/>
        <w:t xml:space="preserve">спорі докладають усіх зусиль  для  того,  щоб  досягти  тимчасової </w:t>
      </w:r>
      <w:r>
        <w:br/>
        <w:t>домовленості практичного характеру.</w:t>
      </w:r>
    </w:p>
    <w:p w:rsidR="000B0683" w:rsidRDefault="000B0683" w:rsidP="000B0683">
      <w:pPr>
        <w:pStyle w:val="HTML"/>
      </w:pPr>
      <w:bookmarkStart w:id="306" w:name="o309"/>
      <w:bookmarkEnd w:id="306"/>
      <w:r>
        <w:t xml:space="preserve">     2. Без  шкоди  для  статті  290 Конвенції ( </w:t>
      </w:r>
      <w:hyperlink r:id="rId15" w:tgtFrame="_blank" w:history="1">
        <w:r>
          <w:rPr>
            <w:rStyle w:val="a3"/>
          </w:rPr>
          <w:t>995_057</w:t>
        </w:r>
      </w:hyperlink>
      <w:r>
        <w:t xml:space="preserve"> ) суд або </w:t>
      </w:r>
      <w:r>
        <w:br/>
        <w:t>арбітраж,  на розгляд якого поданий спі</w:t>
      </w:r>
      <w:proofErr w:type="gramStart"/>
      <w:r>
        <w:t>р</w:t>
      </w:r>
      <w:proofErr w:type="gramEnd"/>
      <w:r>
        <w:t xml:space="preserve"> згідно з  цією  Частиною, </w:t>
      </w:r>
      <w:r>
        <w:br/>
        <w:t xml:space="preserve">може   приписати   будь-які   тимчасові  заходи,  які  він  вважає </w:t>
      </w:r>
      <w:r>
        <w:br/>
        <w:t xml:space="preserve">доцільними за  цих  обставин  для  забезпечення  відповідних  прав </w:t>
      </w:r>
      <w:r>
        <w:br/>
        <w:t xml:space="preserve">сторін у спорі або для запобігання шкоді запасів, про які йдеться, </w:t>
      </w:r>
      <w:r>
        <w:br/>
        <w:t xml:space="preserve">а також за обставин,  згаданих </w:t>
      </w:r>
      <w:proofErr w:type="gramStart"/>
      <w:r>
        <w:t>у</w:t>
      </w:r>
      <w:proofErr w:type="gramEnd"/>
      <w:r>
        <w:t xml:space="preserve"> пункті 5 статті  7  та  пункті  2 </w:t>
      </w:r>
      <w:r>
        <w:br/>
        <w:t>статті 16.</w:t>
      </w:r>
    </w:p>
    <w:p w:rsidR="000B0683" w:rsidRDefault="000B0683" w:rsidP="000B0683">
      <w:pPr>
        <w:pStyle w:val="HTML"/>
      </w:pPr>
      <w:bookmarkStart w:id="307" w:name="o310"/>
      <w:bookmarkEnd w:id="307"/>
      <w:r>
        <w:t xml:space="preserve">     3. Держава-учасниця цієї Угоди,  що  не є учасницею Конвенції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"http://zakon4.rada.gov.ua/laws/show/995_057" \t "_blank" </w:instrText>
      </w:r>
      <w:r>
        <w:fldChar w:fldCharType="separate"/>
      </w:r>
      <w:r>
        <w:rPr>
          <w:rStyle w:val="a3"/>
        </w:rPr>
        <w:t>995_057</w:t>
      </w:r>
      <w:r>
        <w:fldChar w:fldCharType="end"/>
      </w:r>
      <w:r>
        <w:t xml:space="preserve"> ),  може заявити,  що,  незважаючи на пункт 5 статті 290 </w:t>
      </w:r>
      <w:r>
        <w:br/>
        <w:t xml:space="preserve">Конвенції,  Міжнародний трибунал з морського права  не  має  права </w:t>
      </w:r>
      <w:r>
        <w:br/>
        <w:t xml:space="preserve">приписувати,  змінювати  або  відміняти тимчасові заходи без згоди </w:t>
      </w:r>
      <w:r>
        <w:br/>
        <w:t xml:space="preserve">такої держави. </w:t>
      </w:r>
      <w:r>
        <w:br/>
      </w:r>
    </w:p>
    <w:p w:rsidR="000B0683" w:rsidRDefault="000B0683" w:rsidP="000B0683">
      <w:pPr>
        <w:pStyle w:val="HTML"/>
      </w:pPr>
      <w:bookmarkStart w:id="308" w:name="o311"/>
      <w:bookmarkEnd w:id="308"/>
      <w:r>
        <w:t xml:space="preserve">                            </w:t>
      </w:r>
      <w:r>
        <w:rPr>
          <w:b/>
          <w:bCs/>
        </w:rPr>
        <w:t>Стаття 32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09" w:name="o312"/>
      <w:bookmarkEnd w:id="309"/>
      <w:r>
        <w:rPr>
          <w:b/>
          <w:bCs/>
        </w:rPr>
        <w:lastRenderedPageBreak/>
        <w:t xml:space="preserve">              Обмеження щодо застосування процедур з </w:t>
      </w:r>
      <w:r>
        <w:rPr>
          <w:b/>
          <w:bCs/>
        </w:rPr>
        <w:br/>
        <w:t xml:space="preserve">                       врегулювання спорі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10" w:name="o313"/>
      <w:bookmarkEnd w:id="310"/>
      <w:r>
        <w:t xml:space="preserve">     Пункт 3  статті 297 Конвенції ( </w:t>
      </w:r>
      <w:hyperlink r:id="rId16" w:tgtFrame="_blank" w:history="1">
        <w:r>
          <w:rPr>
            <w:rStyle w:val="a3"/>
          </w:rPr>
          <w:t>995_057</w:t>
        </w:r>
      </w:hyperlink>
      <w:r>
        <w:t xml:space="preserve"> ) застосовується і до </w:t>
      </w:r>
      <w:r>
        <w:br/>
        <w:t>ц</w:t>
      </w:r>
      <w:proofErr w:type="gramStart"/>
      <w:r>
        <w:t>ієї У</w:t>
      </w:r>
      <w:proofErr w:type="gramEnd"/>
      <w:r>
        <w:t xml:space="preserve">годи. </w:t>
      </w:r>
      <w:r>
        <w:br/>
      </w:r>
    </w:p>
    <w:p w:rsidR="000B0683" w:rsidRDefault="000B0683" w:rsidP="000B0683">
      <w:pPr>
        <w:pStyle w:val="HTML"/>
      </w:pPr>
      <w:bookmarkStart w:id="311" w:name="o314"/>
      <w:bookmarkEnd w:id="311"/>
      <w:r>
        <w:t xml:space="preserve">                            Частина IX </w:t>
      </w:r>
      <w:r>
        <w:br/>
      </w:r>
    </w:p>
    <w:p w:rsidR="000B0683" w:rsidRDefault="000B0683" w:rsidP="000B0683">
      <w:pPr>
        <w:pStyle w:val="HTML"/>
      </w:pPr>
      <w:bookmarkStart w:id="312" w:name="o315"/>
      <w:bookmarkEnd w:id="312"/>
      <w:r>
        <w:rPr>
          <w:b/>
          <w:bCs/>
        </w:rPr>
        <w:t xml:space="preserve">             Сторони, які не є учасницями ц</w:t>
      </w:r>
      <w:proofErr w:type="gramStart"/>
      <w:r>
        <w:rPr>
          <w:b/>
          <w:bCs/>
        </w:rPr>
        <w:t>ієї У</w:t>
      </w:r>
      <w:proofErr w:type="gramEnd"/>
      <w:r>
        <w:rPr>
          <w:b/>
          <w:bCs/>
        </w:rPr>
        <w:t xml:space="preserve">годи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13" w:name="o316"/>
      <w:bookmarkEnd w:id="313"/>
      <w:r>
        <w:t xml:space="preserve">                            </w:t>
      </w:r>
      <w:r>
        <w:rPr>
          <w:b/>
          <w:bCs/>
        </w:rPr>
        <w:t>Стаття 33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14" w:name="o317"/>
      <w:bookmarkEnd w:id="314"/>
      <w:r>
        <w:rPr>
          <w:b/>
          <w:bCs/>
        </w:rPr>
        <w:t xml:space="preserve">             Сторони, які не є учасницями ц</w:t>
      </w:r>
      <w:proofErr w:type="gramStart"/>
      <w:r>
        <w:rPr>
          <w:b/>
          <w:bCs/>
        </w:rPr>
        <w:t>ієї У</w:t>
      </w:r>
      <w:proofErr w:type="gramEnd"/>
      <w:r>
        <w:rPr>
          <w:b/>
          <w:bCs/>
        </w:rPr>
        <w:t xml:space="preserve">годи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15" w:name="o318"/>
      <w:bookmarkEnd w:id="315"/>
      <w:r>
        <w:t xml:space="preserve">     1. Держави-учасниці спонукають сторони,  які не є  учасницями </w:t>
      </w:r>
      <w:r>
        <w:br/>
        <w:t>ц</w:t>
      </w:r>
      <w:proofErr w:type="gramStart"/>
      <w:r>
        <w:t>ієї У</w:t>
      </w:r>
      <w:proofErr w:type="gramEnd"/>
      <w:r>
        <w:t xml:space="preserve">годи,  стати її учасницями та прийняти закони і правила,  що </w:t>
      </w:r>
      <w:r>
        <w:br/>
        <w:t>відповідають її положенням.</w:t>
      </w:r>
    </w:p>
    <w:p w:rsidR="000B0683" w:rsidRDefault="000B0683" w:rsidP="000B0683">
      <w:pPr>
        <w:pStyle w:val="HTML"/>
      </w:pPr>
      <w:bookmarkStart w:id="316" w:name="o319"/>
      <w:bookmarkEnd w:id="316"/>
      <w:r>
        <w:t xml:space="preserve">     2. Держави-учасниці   вживають   згідно   з   цією  Угодою  і </w:t>
      </w:r>
      <w:r>
        <w:br/>
        <w:t xml:space="preserve">міжнародним правом заходів щодо попередження діяльності суден, які </w:t>
      </w:r>
      <w:r>
        <w:br/>
        <w:t xml:space="preserve">плавають  під  прапорами сторін,  що не є учасницями,  яка заважає </w:t>
      </w:r>
      <w:r>
        <w:br/>
        <w:t>ефективному виконанню ц</w:t>
      </w:r>
      <w:proofErr w:type="gramStart"/>
      <w:r>
        <w:t>ієї У</w:t>
      </w:r>
      <w:proofErr w:type="gramEnd"/>
      <w:r>
        <w:t xml:space="preserve">годи. </w:t>
      </w:r>
      <w:r>
        <w:br/>
      </w:r>
    </w:p>
    <w:p w:rsidR="000B0683" w:rsidRDefault="000B0683" w:rsidP="000B0683">
      <w:pPr>
        <w:pStyle w:val="HTML"/>
      </w:pPr>
      <w:bookmarkStart w:id="317" w:name="o320"/>
      <w:bookmarkEnd w:id="317"/>
      <w:r>
        <w:t xml:space="preserve">                            Частина X </w:t>
      </w:r>
      <w:r>
        <w:br/>
      </w:r>
    </w:p>
    <w:p w:rsidR="000B0683" w:rsidRDefault="000B0683" w:rsidP="000B0683">
      <w:pPr>
        <w:pStyle w:val="HTML"/>
      </w:pPr>
      <w:bookmarkStart w:id="318" w:name="o321"/>
      <w:bookmarkEnd w:id="318"/>
      <w:r>
        <w:rPr>
          <w:b/>
          <w:bCs/>
        </w:rPr>
        <w:t xml:space="preserve">              Добросовісність та зловживання правами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19" w:name="o322"/>
      <w:bookmarkEnd w:id="319"/>
      <w:r>
        <w:t xml:space="preserve">                            </w:t>
      </w:r>
      <w:r>
        <w:rPr>
          <w:b/>
          <w:bCs/>
        </w:rPr>
        <w:t>Стаття 34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20" w:name="o323"/>
      <w:bookmarkEnd w:id="320"/>
      <w:r>
        <w:rPr>
          <w:b/>
          <w:bCs/>
        </w:rPr>
        <w:t xml:space="preserve">              Добросовісність та зловживання правами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21" w:name="o324"/>
      <w:bookmarkEnd w:id="321"/>
      <w:r>
        <w:t xml:space="preserve">     Держави-учасниці добросовісно виконують </w:t>
      </w:r>
      <w:proofErr w:type="gramStart"/>
      <w:r>
        <w:t>взят</w:t>
      </w:r>
      <w:proofErr w:type="gramEnd"/>
      <w:r>
        <w:t xml:space="preserve">і на себе  згідно </w:t>
      </w:r>
      <w:r>
        <w:br/>
        <w:t xml:space="preserve">з  цією  Угодою  зобов'язання  та  здійснюють права,  визнані цією </w:t>
      </w:r>
      <w:r>
        <w:br/>
        <w:t xml:space="preserve">Угодою, таким чином, щоб не допускати зловживання правами. </w:t>
      </w:r>
      <w:r>
        <w:br/>
      </w:r>
    </w:p>
    <w:p w:rsidR="000B0683" w:rsidRDefault="000B0683" w:rsidP="000B0683">
      <w:pPr>
        <w:pStyle w:val="HTML"/>
      </w:pPr>
      <w:bookmarkStart w:id="322" w:name="o325"/>
      <w:bookmarkEnd w:id="322"/>
      <w:r>
        <w:t xml:space="preserve">                            Частина XI </w:t>
      </w:r>
      <w:r>
        <w:br/>
      </w:r>
    </w:p>
    <w:p w:rsidR="000B0683" w:rsidRDefault="000B0683" w:rsidP="000B0683">
      <w:pPr>
        <w:pStyle w:val="HTML"/>
      </w:pPr>
      <w:bookmarkStart w:id="323" w:name="o326"/>
      <w:bookmarkEnd w:id="323"/>
      <w:r>
        <w:rPr>
          <w:b/>
          <w:bCs/>
        </w:rPr>
        <w:t xml:space="preserve">         Відповідальність та </w:t>
      </w:r>
      <w:proofErr w:type="gramStart"/>
      <w:r>
        <w:rPr>
          <w:b/>
          <w:bCs/>
        </w:rPr>
        <w:t>матер</w:t>
      </w:r>
      <w:proofErr w:type="gramEnd"/>
      <w:r>
        <w:rPr>
          <w:b/>
          <w:bCs/>
        </w:rPr>
        <w:t xml:space="preserve">іальна відповідальність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24" w:name="o327"/>
      <w:bookmarkEnd w:id="324"/>
      <w:r>
        <w:t xml:space="preserve">                            </w:t>
      </w:r>
      <w:r>
        <w:rPr>
          <w:b/>
          <w:bCs/>
        </w:rPr>
        <w:t>Стаття 35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25" w:name="o328"/>
      <w:bookmarkEnd w:id="325"/>
      <w:r>
        <w:rPr>
          <w:b/>
          <w:bCs/>
        </w:rPr>
        <w:t xml:space="preserve">         Відповідальність та </w:t>
      </w:r>
      <w:proofErr w:type="gramStart"/>
      <w:r>
        <w:rPr>
          <w:b/>
          <w:bCs/>
        </w:rPr>
        <w:t>матер</w:t>
      </w:r>
      <w:proofErr w:type="gramEnd"/>
      <w:r>
        <w:rPr>
          <w:b/>
          <w:bCs/>
        </w:rPr>
        <w:t xml:space="preserve">іальна відповідальність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26" w:name="o329"/>
      <w:bookmarkEnd w:id="326"/>
      <w:r>
        <w:t xml:space="preserve">     Держави-учасниці несуть відповідальність згідно з міжнародним </w:t>
      </w:r>
      <w:r>
        <w:br/>
        <w:t xml:space="preserve">правом за завдану з їхньої вини </w:t>
      </w:r>
      <w:proofErr w:type="gramStart"/>
      <w:r>
        <w:t>шкоду</w:t>
      </w:r>
      <w:proofErr w:type="gramEnd"/>
      <w:r>
        <w:t xml:space="preserve"> у зв'язку з цією Угодою. </w:t>
      </w:r>
      <w:r>
        <w:br/>
      </w:r>
    </w:p>
    <w:p w:rsidR="000B0683" w:rsidRDefault="000B0683" w:rsidP="000B0683">
      <w:pPr>
        <w:pStyle w:val="HTML"/>
      </w:pPr>
      <w:bookmarkStart w:id="327" w:name="o330"/>
      <w:bookmarkEnd w:id="327"/>
      <w:r>
        <w:t xml:space="preserve">                           Частина XII </w:t>
      </w:r>
      <w:r>
        <w:br/>
      </w:r>
    </w:p>
    <w:p w:rsidR="000B0683" w:rsidRDefault="000B0683" w:rsidP="000B0683">
      <w:pPr>
        <w:pStyle w:val="HTML"/>
      </w:pPr>
      <w:bookmarkStart w:id="328" w:name="o331"/>
      <w:bookmarkEnd w:id="328"/>
      <w:r>
        <w:rPr>
          <w:b/>
          <w:bCs/>
        </w:rPr>
        <w:t xml:space="preserve">                       Конференція з огляду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29" w:name="o332"/>
      <w:bookmarkEnd w:id="329"/>
      <w:r>
        <w:t xml:space="preserve">                            </w:t>
      </w:r>
      <w:r>
        <w:rPr>
          <w:b/>
          <w:bCs/>
        </w:rPr>
        <w:t>Стаття 36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30" w:name="o333"/>
      <w:bookmarkEnd w:id="330"/>
      <w:r>
        <w:rPr>
          <w:b/>
          <w:bCs/>
        </w:rPr>
        <w:t xml:space="preserve">                       Конференція з огляду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31" w:name="o334"/>
      <w:bookmarkEnd w:id="331"/>
      <w:r>
        <w:t xml:space="preserve">     1. Через чотири роки після дати набрання чинності цією Угодою </w:t>
      </w:r>
      <w:r>
        <w:br/>
        <w:t>Генеральний  секретар   Організац</w:t>
      </w:r>
      <w:proofErr w:type="gramStart"/>
      <w:r>
        <w:t>ії   О</w:t>
      </w:r>
      <w:proofErr w:type="gramEnd"/>
      <w:r>
        <w:t xml:space="preserve">б'єднаних   Націй   скликає </w:t>
      </w:r>
      <w:r>
        <w:br/>
        <w:t xml:space="preserve">конференцію  з  метою  оцінки ефективності цієї Угоди з точки зору </w:t>
      </w:r>
      <w:r>
        <w:br/>
        <w:t xml:space="preserve">забезпечення збереження транскордонних рибних запасів  та  запасів </w:t>
      </w:r>
      <w:r>
        <w:br/>
        <w:t xml:space="preserve">далеко  мігруючих  риб  і  управління  ними.  Генеральний секретар </w:t>
      </w:r>
      <w:r>
        <w:br/>
        <w:t xml:space="preserve">запрошує на цю конференцію всі держави-учасниці та ті держави і ті </w:t>
      </w:r>
      <w:r>
        <w:br/>
        <w:t>суб'єкти  права,  які  правомочні  стати учасниками ц</w:t>
      </w:r>
      <w:proofErr w:type="gramStart"/>
      <w:r>
        <w:t>ієї У</w:t>
      </w:r>
      <w:proofErr w:type="gramEnd"/>
      <w:r>
        <w:t xml:space="preserve">годи,  а </w:t>
      </w:r>
      <w:r>
        <w:br/>
        <w:t xml:space="preserve">також ті  міжурядові  організації  і  неурядові  організації,  які </w:t>
      </w:r>
      <w:r>
        <w:br/>
        <w:t>правомочні брати участь як спостерігачі.</w:t>
      </w:r>
    </w:p>
    <w:p w:rsidR="000B0683" w:rsidRDefault="000B0683" w:rsidP="000B0683">
      <w:pPr>
        <w:pStyle w:val="HTML"/>
      </w:pPr>
      <w:bookmarkStart w:id="332" w:name="o335"/>
      <w:bookmarkEnd w:id="332"/>
      <w:r>
        <w:t xml:space="preserve">     2. Конференція займається  оглядом  та  оцінкою  адекватності </w:t>
      </w:r>
      <w:r>
        <w:br/>
        <w:t>положень   ц</w:t>
      </w:r>
      <w:proofErr w:type="gramStart"/>
      <w:r>
        <w:t>ієї  У</w:t>
      </w:r>
      <w:proofErr w:type="gramEnd"/>
      <w:r>
        <w:t xml:space="preserve">годи,  а  в  разі  необхідності  пропонує  шляхи </w:t>
      </w:r>
      <w:r>
        <w:br/>
      </w:r>
      <w:r>
        <w:lastRenderedPageBreak/>
        <w:t xml:space="preserve">зміцнення суті та  методів  здійснення  цих  положень,  щоб  краще </w:t>
      </w:r>
      <w:r>
        <w:br/>
        <w:t xml:space="preserve">вирішувати  будь-які проблеми,  які залишаються у сфері збереження </w:t>
      </w:r>
      <w:r>
        <w:br/>
        <w:t xml:space="preserve">транскордонних рибних запасів і запасів далеко  мігруючих  риб  та </w:t>
      </w:r>
      <w:r>
        <w:br/>
        <w:t xml:space="preserve">управління ними. </w:t>
      </w:r>
      <w:r>
        <w:br/>
      </w:r>
    </w:p>
    <w:p w:rsidR="000B0683" w:rsidRDefault="000B0683" w:rsidP="000B0683">
      <w:pPr>
        <w:pStyle w:val="HTML"/>
      </w:pPr>
      <w:bookmarkStart w:id="333" w:name="o336"/>
      <w:bookmarkEnd w:id="333"/>
      <w:r>
        <w:t xml:space="preserve">                           Частина XIII </w:t>
      </w:r>
      <w:r>
        <w:br/>
      </w:r>
    </w:p>
    <w:p w:rsidR="000B0683" w:rsidRDefault="000B0683" w:rsidP="000B0683">
      <w:pPr>
        <w:pStyle w:val="HTML"/>
      </w:pPr>
      <w:bookmarkStart w:id="334" w:name="o337"/>
      <w:bookmarkEnd w:id="334"/>
      <w:r>
        <w:rPr>
          <w:b/>
          <w:bCs/>
        </w:rPr>
        <w:t xml:space="preserve">                        Заключні положення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35" w:name="o338"/>
      <w:bookmarkEnd w:id="335"/>
      <w:r>
        <w:t xml:space="preserve">                            </w:t>
      </w:r>
      <w:r>
        <w:rPr>
          <w:b/>
          <w:bCs/>
        </w:rPr>
        <w:t>Стаття 37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36" w:name="o339"/>
      <w:bookmarkEnd w:id="336"/>
      <w:r>
        <w:rPr>
          <w:b/>
          <w:bCs/>
        </w:rPr>
        <w:t xml:space="preserve">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ідписання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37" w:name="o340"/>
      <w:bookmarkEnd w:id="337"/>
      <w:r>
        <w:t xml:space="preserve">     Ця Угода  відкривається  для  підписання  усіма  державами та </w:t>
      </w:r>
      <w:r>
        <w:br/>
        <w:t xml:space="preserve">іншими суб'єктами права,  згаданими  у  пункті  2b  статті  1,  та </w:t>
      </w:r>
      <w:r>
        <w:br/>
        <w:t xml:space="preserve">залишається  відкритою  для  підписання  у  Центральних  установах </w:t>
      </w:r>
      <w:r>
        <w:br/>
        <w:t>Організац</w:t>
      </w:r>
      <w:proofErr w:type="gramStart"/>
      <w:r>
        <w:t>ії О</w:t>
      </w:r>
      <w:proofErr w:type="gramEnd"/>
      <w:r>
        <w:t xml:space="preserve">б'єднаних Націй протягом 12 місяців з 4  грудня  1995 </w:t>
      </w:r>
      <w:r>
        <w:br/>
        <w:t xml:space="preserve">року. </w:t>
      </w:r>
      <w:r>
        <w:br/>
      </w:r>
    </w:p>
    <w:p w:rsidR="000B0683" w:rsidRDefault="000B0683" w:rsidP="000B0683">
      <w:pPr>
        <w:pStyle w:val="HTML"/>
      </w:pPr>
      <w:bookmarkStart w:id="338" w:name="o341"/>
      <w:bookmarkEnd w:id="338"/>
      <w:r>
        <w:t xml:space="preserve">                            </w:t>
      </w:r>
      <w:r>
        <w:rPr>
          <w:b/>
          <w:bCs/>
        </w:rPr>
        <w:t>Стаття 38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39" w:name="o342"/>
      <w:bookmarkEnd w:id="339"/>
      <w:r>
        <w:rPr>
          <w:b/>
          <w:bCs/>
        </w:rPr>
        <w:t xml:space="preserve">                           Ратифікація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40" w:name="o343"/>
      <w:bookmarkEnd w:id="340"/>
      <w:r>
        <w:t xml:space="preserve">     Ця Угода  </w:t>
      </w:r>
      <w:proofErr w:type="gramStart"/>
      <w:r>
        <w:t>п</w:t>
      </w:r>
      <w:proofErr w:type="gramEnd"/>
      <w:r>
        <w:t xml:space="preserve">ідлягає ратифікації державами та іншими суб'єктами </w:t>
      </w:r>
      <w:r>
        <w:br/>
        <w:t xml:space="preserve">права,  згаданими у пункті 2b статті 1.  Документи про ратифікацію </w:t>
      </w:r>
      <w:r>
        <w:br/>
        <w:t>здаються   на   зберігання  Генеральному  секретареві  Організац</w:t>
      </w:r>
      <w:proofErr w:type="gramStart"/>
      <w:r>
        <w:t xml:space="preserve">ії </w:t>
      </w:r>
      <w:r>
        <w:br/>
        <w:t>О</w:t>
      </w:r>
      <w:proofErr w:type="gramEnd"/>
      <w:r>
        <w:t xml:space="preserve">б'єднаних Націй. </w:t>
      </w:r>
      <w:r>
        <w:br/>
      </w:r>
    </w:p>
    <w:p w:rsidR="000B0683" w:rsidRDefault="000B0683" w:rsidP="000B0683">
      <w:pPr>
        <w:pStyle w:val="HTML"/>
      </w:pPr>
      <w:bookmarkStart w:id="341" w:name="o344"/>
      <w:bookmarkEnd w:id="341"/>
      <w:r>
        <w:t xml:space="preserve">                            </w:t>
      </w:r>
      <w:r>
        <w:rPr>
          <w:b/>
          <w:bCs/>
        </w:rPr>
        <w:t>Стаття 39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42" w:name="o345"/>
      <w:bookmarkEnd w:id="342"/>
      <w:r>
        <w:rPr>
          <w:b/>
          <w:bCs/>
        </w:rPr>
        <w:t xml:space="preserve">                            Приєднання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43" w:name="o346"/>
      <w:bookmarkEnd w:id="343"/>
      <w:r>
        <w:t xml:space="preserve">     Ця Угода залишається відкритою для приєднання до  неї  держав </w:t>
      </w:r>
      <w:r>
        <w:br/>
        <w:t xml:space="preserve">та інших суб'єктів права, згаданих </w:t>
      </w:r>
      <w:proofErr w:type="gramStart"/>
      <w:r>
        <w:t>у</w:t>
      </w:r>
      <w:proofErr w:type="gramEnd"/>
      <w:r>
        <w:t xml:space="preserve"> пункті 2b статті 1. Документи </w:t>
      </w:r>
      <w:r>
        <w:br/>
        <w:t xml:space="preserve">про приєднання здаються  на  зберігання  Генеральному  секретареві </w:t>
      </w:r>
      <w:r>
        <w:br/>
        <w:t>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0B0683" w:rsidRDefault="000B0683" w:rsidP="000B0683">
      <w:pPr>
        <w:pStyle w:val="HTML"/>
      </w:pPr>
      <w:bookmarkStart w:id="344" w:name="o347"/>
      <w:bookmarkEnd w:id="344"/>
      <w:r>
        <w:t xml:space="preserve">                            </w:t>
      </w:r>
      <w:r>
        <w:rPr>
          <w:b/>
          <w:bCs/>
        </w:rPr>
        <w:t>Стаття 40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45" w:name="o348"/>
      <w:bookmarkEnd w:id="345"/>
      <w:r>
        <w:rPr>
          <w:b/>
          <w:bCs/>
        </w:rPr>
        <w:t xml:space="preserve">                        Набрання чинності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46" w:name="o349"/>
      <w:bookmarkEnd w:id="346"/>
      <w:r>
        <w:t xml:space="preserve">     1. Ця  Угода  набирає чинності через 30 днів </w:t>
      </w:r>
      <w:proofErr w:type="gramStart"/>
      <w:r>
        <w:t>п</w:t>
      </w:r>
      <w:proofErr w:type="gramEnd"/>
      <w:r>
        <w:t xml:space="preserve">ісля дати здачі </w:t>
      </w:r>
      <w:r>
        <w:br/>
        <w:t>на зберігання 30-го документа про ратифікацію або приєднання.</w:t>
      </w:r>
    </w:p>
    <w:p w:rsidR="000B0683" w:rsidRDefault="000B0683" w:rsidP="000B0683">
      <w:pPr>
        <w:pStyle w:val="HTML"/>
      </w:pPr>
      <w:bookmarkStart w:id="347" w:name="o350"/>
      <w:bookmarkEnd w:id="347"/>
      <w:r>
        <w:t xml:space="preserve">     2. Для  кожної  держави  або суб'єкта права,  що ратифікує цю </w:t>
      </w:r>
      <w:r>
        <w:br/>
        <w:t xml:space="preserve">Угоду або приєднується до неї  </w:t>
      </w:r>
      <w:proofErr w:type="gramStart"/>
      <w:r>
        <w:t>п</w:t>
      </w:r>
      <w:proofErr w:type="gramEnd"/>
      <w:r>
        <w:t xml:space="preserve">ісля  здачі  на  зберігання  30-го </w:t>
      </w:r>
      <w:r>
        <w:br/>
        <w:t xml:space="preserve">документа   про  ратифікацію  або  приєднання,  ця  Угода  набирає </w:t>
      </w:r>
      <w:r>
        <w:br/>
        <w:t xml:space="preserve">чинності на 30-й день після здачі на зберігання її  документа  про </w:t>
      </w:r>
      <w:r>
        <w:br/>
        <w:t xml:space="preserve">ратифікацію чи приєднання. </w:t>
      </w:r>
      <w:r>
        <w:br/>
      </w:r>
    </w:p>
    <w:p w:rsidR="000B0683" w:rsidRDefault="000B0683" w:rsidP="000B0683">
      <w:pPr>
        <w:pStyle w:val="HTML"/>
      </w:pPr>
      <w:bookmarkStart w:id="348" w:name="o351"/>
      <w:bookmarkEnd w:id="348"/>
      <w:r>
        <w:t xml:space="preserve">                            </w:t>
      </w:r>
      <w:r>
        <w:rPr>
          <w:b/>
          <w:bCs/>
        </w:rPr>
        <w:t>Стаття 41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49" w:name="o352"/>
      <w:bookmarkEnd w:id="349"/>
      <w:r>
        <w:rPr>
          <w:b/>
          <w:bCs/>
        </w:rPr>
        <w:t xml:space="preserve">                      Тимчасове застосування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50" w:name="o353"/>
      <w:bookmarkEnd w:id="350"/>
      <w:r>
        <w:t xml:space="preserve">     1. Ця Угода застосовується тимчасово державою, яка погодилась </w:t>
      </w:r>
      <w:r>
        <w:br/>
        <w:t xml:space="preserve">на її  тимчасове  застосування,  повідомивши  про  це  депозитарія </w:t>
      </w:r>
      <w:r>
        <w:br/>
        <w:t xml:space="preserve">письмово.  Таке  тимчасове  застосування  чинне  з  дати одержання </w:t>
      </w:r>
      <w:r>
        <w:br/>
        <w:t>повідомлення.</w:t>
      </w:r>
    </w:p>
    <w:p w:rsidR="000B0683" w:rsidRDefault="000B0683" w:rsidP="000B0683">
      <w:pPr>
        <w:pStyle w:val="HTML"/>
      </w:pPr>
      <w:bookmarkStart w:id="351" w:name="o354"/>
      <w:bookmarkEnd w:id="351"/>
      <w:r>
        <w:t xml:space="preserve">     2. Тимчасове  застосування  будь-якою  державою або суб'єктом </w:t>
      </w:r>
      <w:r>
        <w:br/>
        <w:t xml:space="preserve">права припиняється з дати набрання чинності цією Угодою  для  цієї </w:t>
      </w:r>
      <w:r>
        <w:br/>
        <w:t xml:space="preserve">держави або суб'єкта права,  або з моменту письмового повідомлення </w:t>
      </w:r>
      <w:r>
        <w:br/>
        <w:t>депозитарію  такою  державою  чи  суб'єктом  права  про  її  намі</w:t>
      </w:r>
      <w:proofErr w:type="gramStart"/>
      <w:r>
        <w:t>р</w:t>
      </w:r>
      <w:proofErr w:type="gramEnd"/>
      <w:r>
        <w:t xml:space="preserve"> </w:t>
      </w:r>
      <w:r>
        <w:br/>
        <w:t xml:space="preserve">припинити тимчасове застосування. </w:t>
      </w:r>
      <w:r>
        <w:br/>
      </w:r>
    </w:p>
    <w:p w:rsidR="000B0683" w:rsidRDefault="000B0683" w:rsidP="000B0683">
      <w:pPr>
        <w:pStyle w:val="HTML"/>
      </w:pPr>
      <w:bookmarkStart w:id="352" w:name="o355"/>
      <w:bookmarkEnd w:id="352"/>
      <w:r>
        <w:lastRenderedPageBreak/>
        <w:t xml:space="preserve">                            </w:t>
      </w:r>
      <w:r>
        <w:rPr>
          <w:b/>
          <w:bCs/>
        </w:rPr>
        <w:t>Стаття 42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53" w:name="o356"/>
      <w:bookmarkEnd w:id="353"/>
      <w:r>
        <w:rPr>
          <w:b/>
          <w:bCs/>
        </w:rPr>
        <w:t xml:space="preserve">                     Застереження та винятки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54" w:name="o357"/>
      <w:bookmarkEnd w:id="354"/>
      <w:r>
        <w:t xml:space="preserve">     Жодні застереження   до  ц</w:t>
      </w:r>
      <w:proofErr w:type="gramStart"/>
      <w:r>
        <w:t>ієї  У</w:t>
      </w:r>
      <w:proofErr w:type="gramEnd"/>
      <w:r>
        <w:t xml:space="preserve">годи  чи  винятки  з  неї  не </w:t>
      </w:r>
      <w:r>
        <w:br/>
        <w:t xml:space="preserve">допускаються. </w:t>
      </w:r>
      <w:r>
        <w:br/>
      </w:r>
    </w:p>
    <w:p w:rsidR="000B0683" w:rsidRDefault="000B0683" w:rsidP="000B0683">
      <w:pPr>
        <w:pStyle w:val="HTML"/>
      </w:pPr>
      <w:bookmarkStart w:id="355" w:name="o358"/>
      <w:bookmarkEnd w:id="355"/>
      <w:r>
        <w:t xml:space="preserve">                            </w:t>
      </w:r>
      <w:r>
        <w:rPr>
          <w:b/>
          <w:bCs/>
        </w:rPr>
        <w:t>Стаття 43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56" w:name="o359"/>
      <w:bookmarkEnd w:id="356"/>
      <w:r>
        <w:rPr>
          <w:b/>
          <w:bCs/>
        </w:rPr>
        <w:t xml:space="preserve">                       Декларації та заяви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57" w:name="o360"/>
      <w:bookmarkEnd w:id="357"/>
      <w:r>
        <w:t xml:space="preserve">     </w:t>
      </w:r>
      <w:r>
        <w:rPr>
          <w:b/>
          <w:bCs/>
        </w:rPr>
        <w:t>Стаття 42</w:t>
      </w:r>
      <w:r>
        <w:t xml:space="preserve"> не  перешкоджає  державі  або  суб'єкту  права  при </w:t>
      </w:r>
      <w:r>
        <w:br/>
        <w:t xml:space="preserve">підписанні, ратифікації цієї Угоди або приєднанні до неї виступати </w:t>
      </w:r>
      <w:r>
        <w:br/>
        <w:t xml:space="preserve">з деклараціями  або  заявами  у  будь-якому  формулюванні  та  під </w:t>
      </w:r>
      <w:r>
        <w:br/>
        <w:t xml:space="preserve">будь-якою  назвою з метою,  серед іншого,  привести свої закони та </w:t>
      </w:r>
      <w:r>
        <w:br/>
        <w:t>правила у відповідність до положень ц</w:t>
      </w:r>
      <w:proofErr w:type="gramStart"/>
      <w:r>
        <w:t>ієї У</w:t>
      </w:r>
      <w:proofErr w:type="gramEnd"/>
      <w:r>
        <w:t xml:space="preserve">годи  за  умови,  що  ці </w:t>
      </w:r>
      <w:r>
        <w:br/>
        <w:t xml:space="preserve">декларації або заяви не передбачають вилучення або зміну юридичної </w:t>
      </w:r>
      <w:r>
        <w:br/>
        <w:t>дії положень ц</w:t>
      </w:r>
      <w:proofErr w:type="gramStart"/>
      <w:r>
        <w:t>ієї У</w:t>
      </w:r>
      <w:proofErr w:type="gramEnd"/>
      <w:r>
        <w:t xml:space="preserve">годи у їх  застосуванні  до  цієї  держави  або </w:t>
      </w:r>
      <w:r>
        <w:br/>
        <w:t xml:space="preserve">суб'єкта. </w:t>
      </w:r>
      <w:r>
        <w:br/>
      </w:r>
    </w:p>
    <w:p w:rsidR="000B0683" w:rsidRDefault="000B0683" w:rsidP="000B0683">
      <w:pPr>
        <w:pStyle w:val="HTML"/>
      </w:pPr>
      <w:bookmarkStart w:id="358" w:name="o361"/>
      <w:bookmarkEnd w:id="358"/>
      <w:r>
        <w:t xml:space="preserve">                            </w:t>
      </w:r>
      <w:r>
        <w:rPr>
          <w:b/>
          <w:bCs/>
        </w:rPr>
        <w:t>Стаття 44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59" w:name="o362"/>
      <w:bookmarkEnd w:id="359"/>
      <w:r>
        <w:rPr>
          <w:b/>
          <w:bCs/>
        </w:rPr>
        <w:t xml:space="preserve">                     Відношення до інших угод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60" w:name="o363"/>
      <w:bookmarkEnd w:id="360"/>
      <w:r>
        <w:t xml:space="preserve">     1. Ця Угода не змінює права та обов'язки держав-учасниць, які </w:t>
      </w:r>
      <w:r>
        <w:br/>
        <w:t xml:space="preserve">випливають  з  інших  угод,  сумісних  з  цією  Угодою,   які   не </w:t>
      </w:r>
      <w:r>
        <w:br/>
        <w:t xml:space="preserve">перешкоджають  здійсненню  іншими  державами-учасницями своїх прав </w:t>
      </w:r>
      <w:r>
        <w:br/>
        <w:t>або виконанню ними своїх зобов'язань згідно з цією Угодою.</w:t>
      </w:r>
    </w:p>
    <w:p w:rsidR="000B0683" w:rsidRDefault="000B0683" w:rsidP="000B0683">
      <w:pPr>
        <w:pStyle w:val="HTML"/>
      </w:pPr>
      <w:bookmarkStart w:id="361" w:name="o364"/>
      <w:bookmarkEnd w:id="361"/>
      <w:r>
        <w:t xml:space="preserve">     2. Дві або більше держави-учасниці можуть укладати угоди, які </w:t>
      </w:r>
      <w:r>
        <w:br/>
        <w:t>змінюють або зупиняють  дію  положень  ц</w:t>
      </w:r>
      <w:proofErr w:type="gramStart"/>
      <w:r>
        <w:t>ієї  У</w:t>
      </w:r>
      <w:proofErr w:type="gramEnd"/>
      <w:r>
        <w:t xml:space="preserve">годи  і  поширюються </w:t>
      </w:r>
      <w:r>
        <w:br/>
        <w:t xml:space="preserve">тільки  на  відносини  між  ними,  за  умови,  що  такі  угоди  не </w:t>
      </w:r>
      <w:r>
        <w:br/>
        <w:t xml:space="preserve">стосуються тих положень, відступ від яких несумісний із ефективним </w:t>
      </w:r>
      <w:r>
        <w:br/>
        <w:t xml:space="preserve">здійсненням об'єкта і мети цієї Угоди, та за умови, що ці угоди не </w:t>
      </w:r>
      <w:r>
        <w:br/>
        <w:t xml:space="preserve">зачіпають застосування основних принципів,  затверджених нею, і що </w:t>
      </w:r>
      <w:r>
        <w:br/>
        <w:t xml:space="preserve">положення    цих   угод   не   перешкоджають   здійсненню   іншими </w:t>
      </w:r>
      <w:r>
        <w:br/>
        <w:t xml:space="preserve">державами-учасницями  своїх  прав   або   виконанню   ними   своїх </w:t>
      </w:r>
      <w:r>
        <w:br/>
        <w:t>зобов'язань згідно з цією Угодою.</w:t>
      </w:r>
    </w:p>
    <w:p w:rsidR="000B0683" w:rsidRDefault="000B0683" w:rsidP="000B0683">
      <w:pPr>
        <w:pStyle w:val="HTML"/>
      </w:pPr>
      <w:bookmarkStart w:id="362" w:name="o365"/>
      <w:bookmarkEnd w:id="362"/>
      <w:r>
        <w:t xml:space="preserve">     3. Держави-учасниці, які мають намі</w:t>
      </w:r>
      <w:proofErr w:type="gramStart"/>
      <w:r>
        <w:t>р</w:t>
      </w:r>
      <w:proofErr w:type="gramEnd"/>
      <w:r>
        <w:t xml:space="preserve"> укласти угоду, зазначену </w:t>
      </w:r>
      <w:r>
        <w:br/>
        <w:t xml:space="preserve">в  пункті 2,  повідомляють інші держави-учасниці через депозитарія </w:t>
      </w:r>
      <w:r>
        <w:br/>
        <w:t xml:space="preserve">цієї Угоди про свій намір укласти таку угоду і про  ту  зміну  або </w:t>
      </w:r>
      <w:r>
        <w:br/>
        <w:t xml:space="preserve">припинення дії її положень, яка передбачається цією Угодою. </w:t>
      </w:r>
      <w:r>
        <w:br/>
      </w:r>
    </w:p>
    <w:p w:rsidR="000B0683" w:rsidRDefault="000B0683" w:rsidP="000B0683">
      <w:pPr>
        <w:pStyle w:val="HTML"/>
      </w:pPr>
      <w:bookmarkStart w:id="363" w:name="o366"/>
      <w:bookmarkEnd w:id="363"/>
      <w:r>
        <w:t xml:space="preserve">                            </w:t>
      </w:r>
      <w:r>
        <w:rPr>
          <w:b/>
          <w:bCs/>
        </w:rPr>
        <w:t>Стаття 45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64" w:name="o367"/>
      <w:bookmarkEnd w:id="364"/>
      <w:r>
        <w:rPr>
          <w:b/>
          <w:bCs/>
        </w:rPr>
        <w:t xml:space="preserve">                       Зміни та доповнення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65" w:name="o368"/>
      <w:bookmarkEnd w:id="365"/>
      <w:r>
        <w:t xml:space="preserve">     1. Будь-яка  держава-учасниця може письмовим повідомленням на </w:t>
      </w:r>
      <w:r>
        <w:br/>
        <w:t>ім'я   Генерального   секретаря   Організац</w:t>
      </w:r>
      <w:proofErr w:type="gramStart"/>
      <w:r>
        <w:t>ії   О</w:t>
      </w:r>
      <w:proofErr w:type="gramEnd"/>
      <w:r>
        <w:t xml:space="preserve">б'єднаних   Націй </w:t>
      </w:r>
      <w:r>
        <w:br/>
        <w:t xml:space="preserve">запропонувати  зміни  та  доповнення до цієї Угоди та звернутися з </w:t>
      </w:r>
      <w:r>
        <w:br/>
        <w:t xml:space="preserve">проханням скликати конференцію для розгляду  таких  запропонованих </w:t>
      </w:r>
      <w:r>
        <w:br/>
        <w:t xml:space="preserve">змін  та доповнень.  Генеральний секретар розсилає </w:t>
      </w:r>
      <w:proofErr w:type="gramStart"/>
      <w:r>
        <w:t>це пов</w:t>
      </w:r>
      <w:proofErr w:type="gramEnd"/>
      <w:r>
        <w:t xml:space="preserve">ідомлення </w:t>
      </w:r>
      <w:r>
        <w:br/>
        <w:t xml:space="preserve">усім  державам-учасницям.  Якщо  протягом  шести  місяців  з  дати </w:t>
      </w:r>
      <w:r>
        <w:br/>
        <w:t xml:space="preserve">розсипки  повідомлення  не  менше  половини держав-учасниць дадуть </w:t>
      </w:r>
      <w:r>
        <w:br/>
        <w:t xml:space="preserve">позитивну  відповідь  на  це  прохання,  то  Генеральний  секретар </w:t>
      </w:r>
      <w:r>
        <w:br/>
        <w:t>скликає конференцію.</w:t>
      </w:r>
    </w:p>
    <w:p w:rsidR="000B0683" w:rsidRDefault="000B0683" w:rsidP="000B0683">
      <w:pPr>
        <w:pStyle w:val="HTML"/>
      </w:pPr>
      <w:bookmarkStart w:id="366" w:name="o369"/>
      <w:bookmarkEnd w:id="366"/>
      <w:r>
        <w:t xml:space="preserve">     2. Процедура  прийняття   </w:t>
      </w:r>
      <w:proofErr w:type="gramStart"/>
      <w:r>
        <w:t>р</w:t>
      </w:r>
      <w:proofErr w:type="gramEnd"/>
      <w:r>
        <w:t xml:space="preserve">ішень,   яка   застосовується   на </w:t>
      </w:r>
      <w:r>
        <w:br/>
        <w:t xml:space="preserve">конференції,  що  скликається  на підставі пункту 1,  для розгляду </w:t>
      </w:r>
      <w:r>
        <w:br/>
        <w:t xml:space="preserve">зміни  та/або  доповнення,  є  такою  ж,  як  і   процедура,   яка </w:t>
      </w:r>
      <w:r>
        <w:br/>
        <w:t xml:space="preserve">застосовується  на  Конференції  Організації  Об'єднаних  Націй  з </w:t>
      </w:r>
      <w:r>
        <w:br/>
        <w:t xml:space="preserve">питань транскордонних рибних запасів і  запасів  далеко  мігруючих </w:t>
      </w:r>
      <w:r>
        <w:br/>
        <w:t xml:space="preserve">риб,  якщо  конференція  не прийме іншого рішення.  Ця конференція </w:t>
      </w:r>
      <w:r>
        <w:br/>
        <w:t xml:space="preserve">повинна докласти </w:t>
      </w:r>
      <w:proofErr w:type="gramStart"/>
      <w:r>
        <w:t>вс</w:t>
      </w:r>
      <w:proofErr w:type="gramEnd"/>
      <w:r>
        <w:t xml:space="preserve">іх зусиль для досягнення згоди  щодо  будь-яких </w:t>
      </w:r>
      <w:r>
        <w:br/>
        <w:t xml:space="preserve">змін  та доповнень консенсусом,  і голосування щодо них не повинно </w:t>
      </w:r>
      <w:r>
        <w:br/>
      </w:r>
      <w:r>
        <w:lastRenderedPageBreak/>
        <w:t xml:space="preserve">проводитись доти,  доки не вичерпані всі  зусилля  для  досягнення </w:t>
      </w:r>
      <w:r>
        <w:br/>
        <w:t>консенсусу.</w:t>
      </w:r>
    </w:p>
    <w:p w:rsidR="000B0683" w:rsidRDefault="000B0683" w:rsidP="000B0683">
      <w:pPr>
        <w:pStyle w:val="HTML"/>
      </w:pPr>
      <w:bookmarkStart w:id="367" w:name="o370"/>
      <w:bookmarkEnd w:id="367"/>
      <w:r>
        <w:t xml:space="preserve">     3. Зміни та доповнення  до  цієї  Угоди  після  їх  прийняття </w:t>
      </w:r>
      <w:r>
        <w:br/>
        <w:t xml:space="preserve">відкриті   для   підписання   державами-учасницями  у  Центральних </w:t>
      </w:r>
      <w:r>
        <w:br/>
        <w:t>установах Організац</w:t>
      </w:r>
      <w:proofErr w:type="gramStart"/>
      <w:r>
        <w:t>ії О</w:t>
      </w:r>
      <w:proofErr w:type="gramEnd"/>
      <w:r>
        <w:t xml:space="preserve">б'єднаних Націй протягом дванадцяти місяців </w:t>
      </w:r>
      <w:r>
        <w:br/>
        <w:t xml:space="preserve">з дати   прийняття,   якщо  самою  зміною  та/або  доповненням  не </w:t>
      </w:r>
      <w:r>
        <w:br/>
        <w:t>передбачено інше.</w:t>
      </w:r>
    </w:p>
    <w:p w:rsidR="000B0683" w:rsidRDefault="000B0683" w:rsidP="000B0683">
      <w:pPr>
        <w:pStyle w:val="HTML"/>
      </w:pPr>
      <w:bookmarkStart w:id="368" w:name="o371"/>
      <w:bookmarkEnd w:id="368"/>
      <w:r>
        <w:t xml:space="preserve">     4. Статті  38,  39,  47  і  50  поширюються  на  всі зміни та </w:t>
      </w:r>
      <w:r>
        <w:br/>
        <w:t>доповнення до ц</w:t>
      </w:r>
      <w:proofErr w:type="gramStart"/>
      <w:r>
        <w:t>ієї У</w:t>
      </w:r>
      <w:proofErr w:type="gramEnd"/>
      <w:r>
        <w:t>годи.</w:t>
      </w:r>
    </w:p>
    <w:p w:rsidR="000B0683" w:rsidRDefault="000B0683" w:rsidP="000B0683">
      <w:pPr>
        <w:pStyle w:val="HTML"/>
      </w:pPr>
      <w:bookmarkStart w:id="369" w:name="o372"/>
      <w:bookmarkEnd w:id="369"/>
      <w:r>
        <w:t xml:space="preserve">     5. Зміни  та  доповнення до цієї Угоди набирають чинності для </w:t>
      </w:r>
      <w:r>
        <w:br/>
        <w:t xml:space="preserve">держав-учасниць,  які ратифікували їх або приєднались до  них,  на </w:t>
      </w:r>
      <w:r>
        <w:br/>
        <w:t xml:space="preserve">тридцятий   день   </w:t>
      </w:r>
      <w:proofErr w:type="gramStart"/>
      <w:r>
        <w:t>п</w:t>
      </w:r>
      <w:proofErr w:type="gramEnd"/>
      <w:r>
        <w:t xml:space="preserve">ісля   здачі   на  зберігання  документів  про </w:t>
      </w:r>
      <w:r>
        <w:br/>
        <w:t xml:space="preserve">ратифікацію або приєднання двома третинами держав-учасниць.  </w:t>
      </w:r>
      <w:proofErr w:type="gramStart"/>
      <w:r>
        <w:t>П</w:t>
      </w:r>
      <w:proofErr w:type="gramEnd"/>
      <w:r>
        <w:t xml:space="preserve">ісля </w:t>
      </w:r>
      <w:r>
        <w:br/>
        <w:t xml:space="preserve">цього  для кожної держави-учасниці,  яка ратифікувала зміну та/або </w:t>
      </w:r>
      <w:r>
        <w:br/>
        <w:t xml:space="preserve">доповнення або  приєдналась  до  неї  після  здачі  на  зберігання </w:t>
      </w:r>
      <w:r>
        <w:br/>
        <w:t xml:space="preserve">необхідної   кількості  таких  документів,  зміна  або  доповнення </w:t>
      </w:r>
      <w:r>
        <w:br/>
        <w:t xml:space="preserve">набирає чинності на тридцятий день після здачі  на  зберігання  її </w:t>
      </w:r>
      <w:r>
        <w:br/>
        <w:t>документа про ратифікацію або приєднання.</w:t>
      </w:r>
    </w:p>
    <w:p w:rsidR="000B0683" w:rsidRDefault="000B0683" w:rsidP="000B0683">
      <w:pPr>
        <w:pStyle w:val="HTML"/>
      </w:pPr>
      <w:bookmarkStart w:id="370" w:name="o373"/>
      <w:bookmarkEnd w:id="370"/>
      <w:r>
        <w:t xml:space="preserve">     6. У зміні та/або доповненні може бути  передбачено,  що  для </w:t>
      </w:r>
      <w:r>
        <w:br/>
        <w:t xml:space="preserve">набрання  нею/ним  чинності  потрібна  менша  або більша кількість </w:t>
      </w:r>
      <w:r>
        <w:br/>
        <w:t>документі</w:t>
      </w:r>
      <w:proofErr w:type="gramStart"/>
      <w:r>
        <w:t>в</w:t>
      </w:r>
      <w:proofErr w:type="gramEnd"/>
      <w:r>
        <w:t xml:space="preserve">  про  ратифікацію  або  приєднання   у   порівнянні   з </w:t>
      </w:r>
      <w:r>
        <w:br/>
        <w:t>кількістю, що вимагається у цій статті.</w:t>
      </w:r>
    </w:p>
    <w:p w:rsidR="000B0683" w:rsidRDefault="000B0683" w:rsidP="000B0683">
      <w:pPr>
        <w:pStyle w:val="HTML"/>
      </w:pPr>
      <w:bookmarkStart w:id="371" w:name="o374"/>
      <w:bookmarkEnd w:id="371"/>
      <w:r>
        <w:t xml:space="preserve">     7. Держава,  яка стала учасницею цієї  Угоди  </w:t>
      </w:r>
      <w:proofErr w:type="gramStart"/>
      <w:r>
        <w:t>п</w:t>
      </w:r>
      <w:proofErr w:type="gramEnd"/>
      <w:r>
        <w:t xml:space="preserve">ісля  набрання </w:t>
      </w:r>
      <w:r>
        <w:br/>
        <w:t xml:space="preserve">чинності змінами та доповненнями згідно з пунктом 5 за відсутності </w:t>
      </w:r>
      <w:r>
        <w:br/>
        <w:t>прояву іншого наміру цією державою:</w:t>
      </w:r>
    </w:p>
    <w:p w:rsidR="000B0683" w:rsidRDefault="000B0683" w:rsidP="000B0683">
      <w:pPr>
        <w:pStyle w:val="HTML"/>
      </w:pPr>
      <w:bookmarkStart w:id="372" w:name="o375"/>
      <w:bookmarkEnd w:id="372"/>
      <w:r>
        <w:t xml:space="preserve">     a) вважається    учасницею   ц</w:t>
      </w:r>
      <w:proofErr w:type="gramStart"/>
      <w:r>
        <w:t>ієї   У</w:t>
      </w:r>
      <w:proofErr w:type="gramEnd"/>
      <w:r>
        <w:t xml:space="preserve">годи   зі   змінами   та </w:t>
      </w:r>
      <w:r>
        <w:br/>
        <w:t>доповненнями; і</w:t>
      </w:r>
    </w:p>
    <w:p w:rsidR="000B0683" w:rsidRDefault="000B0683" w:rsidP="000B0683">
      <w:pPr>
        <w:pStyle w:val="HTML"/>
      </w:pPr>
      <w:bookmarkStart w:id="373" w:name="o376"/>
      <w:bookmarkEnd w:id="373"/>
      <w:r>
        <w:t xml:space="preserve">     b) вважається  учасницею</w:t>
      </w:r>
      <w:proofErr w:type="gramStart"/>
      <w:r>
        <w:t xml:space="preserve">  У</w:t>
      </w:r>
      <w:proofErr w:type="gramEnd"/>
      <w:r>
        <w:t xml:space="preserve">годи  без  змін  та доповнень щодо </w:t>
      </w:r>
      <w:r>
        <w:br/>
        <w:t xml:space="preserve">будь-якої держави-учасниці, не зв'язаної змінами та доповненнями. </w:t>
      </w:r>
      <w:r>
        <w:br/>
      </w:r>
    </w:p>
    <w:p w:rsidR="000B0683" w:rsidRDefault="000B0683" w:rsidP="000B0683">
      <w:pPr>
        <w:pStyle w:val="HTML"/>
      </w:pPr>
      <w:bookmarkStart w:id="374" w:name="o377"/>
      <w:bookmarkEnd w:id="374"/>
      <w:r>
        <w:t xml:space="preserve">                            </w:t>
      </w:r>
      <w:r>
        <w:rPr>
          <w:b/>
          <w:bCs/>
        </w:rPr>
        <w:t>Стаття 46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75" w:name="o378"/>
      <w:bookmarkEnd w:id="375"/>
      <w:r>
        <w:rPr>
          <w:b/>
          <w:bCs/>
        </w:rPr>
        <w:t xml:space="preserve">                            Денонсація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76" w:name="o379"/>
      <w:bookmarkEnd w:id="376"/>
      <w:r>
        <w:t xml:space="preserve">     1. Будь-яка   держава-учасниця   може    шляхом    письмового </w:t>
      </w:r>
      <w:r>
        <w:br/>
        <w:t>повідомлення на ім'я Генерального секретаря Організац</w:t>
      </w:r>
      <w:proofErr w:type="gramStart"/>
      <w:r>
        <w:t>ії О</w:t>
      </w:r>
      <w:proofErr w:type="gramEnd"/>
      <w:r>
        <w:t xml:space="preserve">б'єднаних </w:t>
      </w:r>
      <w:r>
        <w:br/>
        <w:t xml:space="preserve">Націй денонсувати цю Угоду  і  може  викласти  причини.  Неподання </w:t>
      </w:r>
      <w:r>
        <w:br/>
        <w:t xml:space="preserve">причин  не  зачіпає юридичної сили денонсації.  Денонсація набирає </w:t>
      </w:r>
      <w:r>
        <w:br/>
        <w:t xml:space="preserve">чинності через один </w:t>
      </w:r>
      <w:proofErr w:type="gramStart"/>
      <w:r>
        <w:t>р</w:t>
      </w:r>
      <w:proofErr w:type="gramEnd"/>
      <w:r>
        <w:t xml:space="preserve">ік після дати одержання повідомлення,  якщо у </w:t>
      </w:r>
      <w:r>
        <w:br/>
        <w:t>повідомленні не вказано пізніший термін.</w:t>
      </w:r>
    </w:p>
    <w:p w:rsidR="000B0683" w:rsidRDefault="000B0683" w:rsidP="000B0683">
      <w:pPr>
        <w:pStyle w:val="HTML"/>
      </w:pPr>
      <w:bookmarkStart w:id="377" w:name="o380"/>
      <w:bookmarkEnd w:id="377"/>
      <w:r>
        <w:t xml:space="preserve">     2. Денонсація жодною мірою  не  зачіпає  обов'язки  будь-якої </w:t>
      </w:r>
      <w:r>
        <w:br/>
        <w:t xml:space="preserve">держави-учасниці   виконувати   будь-яке   записане  у  цій  Угоді </w:t>
      </w:r>
      <w:r>
        <w:br/>
        <w:t xml:space="preserve">зобов'язання,  яке чинне  для  неї  згідно  з  міжнародним  правом </w:t>
      </w:r>
      <w:r>
        <w:br/>
        <w:t>незалежно від ц</w:t>
      </w:r>
      <w:proofErr w:type="gramStart"/>
      <w:r>
        <w:t>ієї У</w:t>
      </w:r>
      <w:proofErr w:type="gramEnd"/>
      <w:r>
        <w:t xml:space="preserve">годи. </w:t>
      </w:r>
      <w:r>
        <w:br/>
      </w:r>
    </w:p>
    <w:p w:rsidR="000B0683" w:rsidRDefault="000B0683" w:rsidP="000B0683">
      <w:pPr>
        <w:pStyle w:val="HTML"/>
      </w:pPr>
      <w:bookmarkStart w:id="378" w:name="o381"/>
      <w:bookmarkEnd w:id="378"/>
      <w:r>
        <w:t xml:space="preserve">                            </w:t>
      </w:r>
      <w:r>
        <w:rPr>
          <w:b/>
          <w:bCs/>
        </w:rPr>
        <w:t>Стаття 47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79" w:name="o382"/>
      <w:bookmarkEnd w:id="379"/>
      <w:r>
        <w:rPr>
          <w:b/>
          <w:bCs/>
        </w:rPr>
        <w:t xml:space="preserve">                  Участь </w:t>
      </w:r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 xml:space="preserve">іжнародних організацій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80" w:name="o383"/>
      <w:bookmarkEnd w:id="380"/>
      <w:r>
        <w:t xml:space="preserve">     1. У тих випадках, коли міжнародна організація, що згадується </w:t>
      </w:r>
      <w:r>
        <w:br/>
        <w:t xml:space="preserve">у статті 1 Додатка IX Конвенції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"http://zakon4.rada.gov.ua/laws/show/995_057" \t "_blank" </w:instrText>
      </w:r>
      <w:r>
        <w:fldChar w:fldCharType="separate"/>
      </w:r>
      <w:r>
        <w:rPr>
          <w:rStyle w:val="a3"/>
        </w:rPr>
        <w:t>995_057</w:t>
      </w:r>
      <w:r>
        <w:fldChar w:fldCharType="end"/>
      </w:r>
      <w:r>
        <w:t xml:space="preserve"> ), не компетентна в усіх </w:t>
      </w:r>
      <w:r>
        <w:br/>
        <w:t xml:space="preserve">питаннях,   що  регулюються  цією  Угодою,  Додаток  IX  Конвенції </w:t>
      </w:r>
      <w:r>
        <w:br/>
        <w:t xml:space="preserve">застосовується  mutatis  mutandis  до  участі   цієї   міжнародної </w:t>
      </w:r>
      <w:r>
        <w:br/>
        <w:t xml:space="preserve">організації  у  цій  Угоді,  за  винятком того,  що наведені нижче </w:t>
      </w:r>
      <w:r>
        <w:br/>
        <w:t>положення цього Додатка не застосовуються:</w:t>
      </w:r>
    </w:p>
    <w:p w:rsidR="000B0683" w:rsidRDefault="000B0683" w:rsidP="000B0683">
      <w:pPr>
        <w:pStyle w:val="HTML"/>
      </w:pPr>
      <w:bookmarkStart w:id="381" w:name="o384"/>
      <w:bookmarkEnd w:id="381"/>
      <w:r>
        <w:t xml:space="preserve">     a) </w:t>
      </w:r>
      <w:proofErr w:type="gramStart"/>
      <w:r>
        <w:t>перше</w:t>
      </w:r>
      <w:proofErr w:type="gramEnd"/>
      <w:r>
        <w:t xml:space="preserve"> речення статті 2 і</w:t>
      </w:r>
    </w:p>
    <w:p w:rsidR="000B0683" w:rsidRDefault="000B0683" w:rsidP="000B0683">
      <w:pPr>
        <w:pStyle w:val="HTML"/>
      </w:pPr>
      <w:bookmarkStart w:id="382" w:name="o385"/>
      <w:bookmarkEnd w:id="382"/>
      <w:r>
        <w:t xml:space="preserve">     b) пункт 1 статті 3.</w:t>
      </w:r>
    </w:p>
    <w:p w:rsidR="000B0683" w:rsidRDefault="000B0683" w:rsidP="000B0683">
      <w:pPr>
        <w:pStyle w:val="HTML"/>
      </w:pPr>
      <w:bookmarkStart w:id="383" w:name="o386"/>
      <w:bookmarkEnd w:id="383"/>
      <w:r>
        <w:t xml:space="preserve">     2. У тих випадках, коли міжнародна організація, що згадується </w:t>
      </w:r>
      <w:r>
        <w:br/>
        <w:t xml:space="preserve">у статті 1 Додатка IX Конвенції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"http://zakon4.rada.gov.ua/laws/show/995_057" \t "_blank" </w:instrText>
      </w:r>
      <w:r>
        <w:fldChar w:fldCharType="separate"/>
      </w:r>
      <w:r>
        <w:rPr>
          <w:rStyle w:val="a3"/>
        </w:rPr>
        <w:t>995_057</w:t>
      </w:r>
      <w:r>
        <w:fldChar w:fldCharType="end"/>
      </w:r>
      <w:r>
        <w:t xml:space="preserve"> ),  компетентна  в  усіх </w:t>
      </w:r>
      <w:r>
        <w:br/>
        <w:t xml:space="preserve">питаннях,  що регулюються цією Угодою, до участі такої міжнародної </w:t>
      </w:r>
      <w:r>
        <w:br/>
        <w:t>організації у цій Угоді застосовуються нижченаведені положення:</w:t>
      </w:r>
    </w:p>
    <w:p w:rsidR="000B0683" w:rsidRDefault="000B0683" w:rsidP="000B0683">
      <w:pPr>
        <w:pStyle w:val="HTML"/>
      </w:pPr>
      <w:bookmarkStart w:id="384" w:name="o387"/>
      <w:bookmarkEnd w:id="384"/>
      <w:r>
        <w:t xml:space="preserve">     a) в  момент  </w:t>
      </w:r>
      <w:proofErr w:type="gramStart"/>
      <w:r>
        <w:t>п</w:t>
      </w:r>
      <w:proofErr w:type="gramEnd"/>
      <w:r>
        <w:t xml:space="preserve">ідписання   або   приєднання   ця   міжнародна </w:t>
      </w:r>
      <w:r>
        <w:br/>
        <w:t>організація робить заяву, зазначаючи:</w:t>
      </w:r>
    </w:p>
    <w:p w:rsidR="000B0683" w:rsidRDefault="000B0683" w:rsidP="000B0683">
      <w:pPr>
        <w:pStyle w:val="HTML"/>
      </w:pPr>
      <w:bookmarkStart w:id="385" w:name="o388"/>
      <w:bookmarkEnd w:id="385"/>
      <w:r>
        <w:lastRenderedPageBreak/>
        <w:t xml:space="preserve">     i) що  вона  має компетенцію в усіх питаннях,  що регулюються </w:t>
      </w:r>
      <w:r>
        <w:br/>
        <w:t>цією Угодою;</w:t>
      </w:r>
    </w:p>
    <w:p w:rsidR="000B0683" w:rsidRDefault="000B0683" w:rsidP="000B0683">
      <w:pPr>
        <w:pStyle w:val="HTML"/>
      </w:pPr>
      <w:bookmarkStart w:id="386" w:name="o389"/>
      <w:bookmarkEnd w:id="386"/>
      <w:r>
        <w:t xml:space="preserve">     </w:t>
      </w:r>
      <w:proofErr w:type="gramStart"/>
      <w:r>
        <w:t xml:space="preserve">ii) що   з   цієї   причини   її   держави-члени   не  стають </w:t>
      </w:r>
      <w:r>
        <w:br/>
        <w:t xml:space="preserve">державами-учасницями, за  винятком  їхніх  територій,  на  які  не </w:t>
      </w:r>
      <w:r>
        <w:br/>
        <w:t>поширюється сфера відповідальності цієї міжнародної організації; і</w:t>
      </w:r>
      <w:proofErr w:type="gramEnd"/>
    </w:p>
    <w:p w:rsidR="000B0683" w:rsidRDefault="000B0683" w:rsidP="000B0683">
      <w:pPr>
        <w:pStyle w:val="HTML"/>
      </w:pPr>
      <w:bookmarkStart w:id="387" w:name="o390"/>
      <w:bookmarkEnd w:id="387"/>
      <w:r>
        <w:t xml:space="preserve">     </w:t>
      </w:r>
      <w:proofErr w:type="gramStart"/>
      <w:r>
        <w:t xml:space="preserve">iii) що вона  приймає  права  та  обов'язки  держав  за  цією </w:t>
      </w:r>
      <w:r>
        <w:br/>
        <w:t>Угодою;</w:t>
      </w:r>
      <w:proofErr w:type="gramEnd"/>
    </w:p>
    <w:p w:rsidR="000B0683" w:rsidRDefault="000B0683" w:rsidP="000B0683">
      <w:pPr>
        <w:pStyle w:val="HTML"/>
      </w:pPr>
      <w:bookmarkStart w:id="388" w:name="o391"/>
      <w:bookmarkEnd w:id="388"/>
      <w:r>
        <w:t xml:space="preserve">     b) участь  цієї  міжнародної  організації  жодним  чином   не </w:t>
      </w:r>
      <w:r>
        <w:br/>
        <w:t xml:space="preserve">наділяє  </w:t>
      </w:r>
      <w:proofErr w:type="gramStart"/>
      <w:r>
        <w:t>держав-член</w:t>
      </w:r>
      <w:proofErr w:type="gramEnd"/>
      <w:r>
        <w:t xml:space="preserve">ів  цієї міжнародної організації якими б то не </w:t>
      </w:r>
      <w:r>
        <w:br/>
        <w:t>було правами за цією Угодою;</w:t>
      </w:r>
    </w:p>
    <w:p w:rsidR="000B0683" w:rsidRDefault="000B0683" w:rsidP="000B0683">
      <w:pPr>
        <w:pStyle w:val="HTML"/>
      </w:pPr>
      <w:bookmarkStart w:id="389" w:name="o392"/>
      <w:bookmarkEnd w:id="389"/>
      <w:r>
        <w:t xml:space="preserve">     c) </w:t>
      </w:r>
      <w:proofErr w:type="gramStart"/>
      <w:r>
        <w:t>у</w:t>
      </w:r>
      <w:proofErr w:type="gramEnd"/>
      <w:r>
        <w:t xml:space="preserve">    </w:t>
      </w:r>
      <w:proofErr w:type="gramStart"/>
      <w:r>
        <w:t>раз</w:t>
      </w:r>
      <w:proofErr w:type="gramEnd"/>
      <w:r>
        <w:t xml:space="preserve">і   конфлікту   між   зобов'язаннями   міжнародної </w:t>
      </w:r>
      <w:r>
        <w:br/>
        <w:t xml:space="preserve">організації за цією Угодою та  її  зобов'язаннями  за  Угодою  про </w:t>
      </w:r>
      <w:r>
        <w:br/>
        <w:t xml:space="preserve">заснування   цієї   міжнародної   організації   або  за будь-якими </w:t>
      </w:r>
      <w:r>
        <w:br/>
        <w:t xml:space="preserve">пов'язаними  з  цим  актами  зобов'язання  за  цією  Угодою  мають </w:t>
      </w:r>
      <w:r>
        <w:br/>
        <w:t xml:space="preserve">переважну силу. </w:t>
      </w:r>
      <w:r>
        <w:br/>
      </w:r>
    </w:p>
    <w:p w:rsidR="000B0683" w:rsidRDefault="000B0683" w:rsidP="000B0683">
      <w:pPr>
        <w:pStyle w:val="HTML"/>
      </w:pPr>
      <w:bookmarkStart w:id="390" w:name="o393"/>
      <w:bookmarkEnd w:id="390"/>
      <w:r>
        <w:t xml:space="preserve">                            </w:t>
      </w:r>
      <w:r>
        <w:rPr>
          <w:b/>
          <w:bCs/>
        </w:rPr>
        <w:t>Стаття 48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91" w:name="o394"/>
      <w:bookmarkEnd w:id="391"/>
      <w:r>
        <w:rPr>
          <w:b/>
          <w:bCs/>
        </w:rPr>
        <w:t xml:space="preserve">                         Статус додаткі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92" w:name="o395"/>
      <w:bookmarkEnd w:id="392"/>
      <w:r>
        <w:t xml:space="preserve">     1. Додатки  становлять невід'ємну частину ц</w:t>
      </w:r>
      <w:proofErr w:type="gramStart"/>
      <w:r>
        <w:t>ієї У</w:t>
      </w:r>
      <w:proofErr w:type="gramEnd"/>
      <w:r>
        <w:t xml:space="preserve">годи,  і якщо </w:t>
      </w:r>
      <w:r>
        <w:br/>
        <w:t xml:space="preserve">прямо не передбачено інше,  посилання на цю Угоду або на одну з її </w:t>
      </w:r>
      <w:r>
        <w:br/>
        <w:t>частин є посиланням і на додатки, що до неї відносяться.</w:t>
      </w:r>
    </w:p>
    <w:p w:rsidR="000B0683" w:rsidRDefault="000B0683" w:rsidP="000B0683">
      <w:pPr>
        <w:pStyle w:val="HTML"/>
      </w:pPr>
      <w:bookmarkStart w:id="393" w:name="o396"/>
      <w:bookmarkEnd w:id="393"/>
      <w:r>
        <w:t xml:space="preserve">     2. Додатки       можуть       періодично        переглядатися </w:t>
      </w:r>
      <w:r>
        <w:br/>
        <w:t xml:space="preserve">державами-учасницями.    Такий     перегляд     грунтується     на </w:t>
      </w:r>
      <w:r>
        <w:br/>
        <w:t xml:space="preserve">науково-технічних міркуваннях.  Незважаючи на положення статті 45, </w:t>
      </w:r>
      <w:r>
        <w:br/>
        <w:t xml:space="preserve">у  тому випадку,  якщо на нараді держав-учасниць шляхом консенсусу </w:t>
      </w:r>
      <w:r>
        <w:br/>
        <w:t xml:space="preserve">приймається зміна до одного з додатків,  ця зміна  включається  до </w:t>
      </w:r>
      <w:r>
        <w:br/>
        <w:t>ц</w:t>
      </w:r>
      <w:proofErr w:type="gramStart"/>
      <w:r>
        <w:t>ієї  У</w:t>
      </w:r>
      <w:proofErr w:type="gramEnd"/>
      <w:r>
        <w:t xml:space="preserve">годи  і  набирає  чинності  з дати її прийняття або з іншої </w:t>
      </w:r>
      <w:r>
        <w:br/>
        <w:t xml:space="preserve">дати, яка може бути вказана у зміні. Якщо на такій нараді зміна до </w:t>
      </w:r>
      <w:r>
        <w:br/>
        <w:t xml:space="preserve">додатка консенсусом не приймається,  застосовуються процедури щодо </w:t>
      </w:r>
      <w:r>
        <w:br/>
        <w:t xml:space="preserve">змін та доповнень, викладені у статті 45. </w:t>
      </w:r>
      <w:r>
        <w:br/>
      </w:r>
    </w:p>
    <w:p w:rsidR="000B0683" w:rsidRDefault="000B0683" w:rsidP="000B0683">
      <w:pPr>
        <w:pStyle w:val="HTML"/>
      </w:pPr>
      <w:bookmarkStart w:id="394" w:name="o397"/>
      <w:bookmarkEnd w:id="394"/>
      <w:r>
        <w:t xml:space="preserve">                            </w:t>
      </w:r>
      <w:r>
        <w:rPr>
          <w:b/>
          <w:bCs/>
        </w:rPr>
        <w:t>Стаття 49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95" w:name="o398"/>
      <w:bookmarkEnd w:id="395"/>
      <w:r>
        <w:rPr>
          <w:b/>
          <w:bCs/>
        </w:rPr>
        <w:t xml:space="preserve">                           Депозитарій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96" w:name="o399"/>
      <w:bookmarkEnd w:id="396"/>
      <w:r>
        <w:t xml:space="preserve">     Депозитарієм ц</w:t>
      </w:r>
      <w:proofErr w:type="gramStart"/>
      <w:r>
        <w:t>ієї У</w:t>
      </w:r>
      <w:proofErr w:type="gramEnd"/>
      <w:r>
        <w:t xml:space="preserve">годи та будь-яких змін та доповнень до неї </w:t>
      </w:r>
      <w:r>
        <w:br/>
        <w:t xml:space="preserve">є Генеральний секретар Організації Об'єднаних Націй. </w:t>
      </w:r>
      <w:r>
        <w:br/>
      </w:r>
    </w:p>
    <w:p w:rsidR="000B0683" w:rsidRDefault="000B0683" w:rsidP="000B0683">
      <w:pPr>
        <w:pStyle w:val="HTML"/>
      </w:pPr>
      <w:bookmarkStart w:id="397" w:name="o400"/>
      <w:bookmarkEnd w:id="397"/>
      <w:r>
        <w:t xml:space="preserve">                            </w:t>
      </w:r>
      <w:r>
        <w:rPr>
          <w:b/>
          <w:bCs/>
        </w:rPr>
        <w:t>Стаття 50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398" w:name="o401"/>
      <w:bookmarkEnd w:id="398"/>
      <w:r>
        <w:rPr>
          <w:b/>
          <w:bCs/>
        </w:rPr>
        <w:t xml:space="preserve">                        Автентичні тексти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399" w:name="o402"/>
      <w:bookmarkEnd w:id="399"/>
      <w:r>
        <w:t xml:space="preserve">     Тексти цієї   Угоди   </w:t>
      </w:r>
      <w:proofErr w:type="gramStart"/>
      <w:r>
        <w:t>англ</w:t>
      </w:r>
      <w:proofErr w:type="gramEnd"/>
      <w:r>
        <w:t xml:space="preserve">ійською,   арабською,   іспанською, </w:t>
      </w:r>
      <w:r>
        <w:br/>
        <w:t xml:space="preserve">китайською, російською та французькою мовами є рівно автентичними. </w:t>
      </w:r>
      <w:r>
        <w:br/>
      </w:r>
    </w:p>
    <w:p w:rsidR="000B0683" w:rsidRDefault="000B0683" w:rsidP="000B0683">
      <w:pPr>
        <w:pStyle w:val="HTML"/>
      </w:pPr>
      <w:bookmarkStart w:id="400" w:name="o403"/>
      <w:bookmarkEnd w:id="400"/>
      <w:r>
        <w:t xml:space="preserve">     НА ПОСВІДЧЕННЯ ЧОГО  нижчепідписані,  належним  чином  на  це </w:t>
      </w:r>
      <w:r>
        <w:br/>
        <w:t xml:space="preserve">уповноважені представники, </w:t>
      </w:r>
      <w:proofErr w:type="gramStart"/>
      <w:r>
        <w:t>п</w:t>
      </w:r>
      <w:proofErr w:type="gramEnd"/>
      <w:r>
        <w:t xml:space="preserve">ідписали цю Угоду. </w:t>
      </w:r>
      <w:r>
        <w:br/>
      </w:r>
    </w:p>
    <w:p w:rsidR="000B0683" w:rsidRDefault="000B0683" w:rsidP="000B0683">
      <w:pPr>
        <w:pStyle w:val="HTML"/>
      </w:pPr>
      <w:bookmarkStart w:id="401" w:name="o404"/>
      <w:bookmarkEnd w:id="401"/>
      <w:r>
        <w:t xml:space="preserve">     ВІДКРИТО ДЛЯ  </w:t>
      </w:r>
      <w:proofErr w:type="gramStart"/>
      <w:r>
        <w:t>П</w:t>
      </w:r>
      <w:proofErr w:type="gramEnd"/>
      <w:r>
        <w:t xml:space="preserve">ІДПИСАННЯ у Нью-Йорку четвертого грудня тисяча </w:t>
      </w:r>
      <w:r>
        <w:br/>
        <w:t xml:space="preserve">дев'ятсот   дев'яносто   п'ятого   року   у   єдиному   примірнику </w:t>
      </w:r>
      <w:r>
        <w:br/>
        <w:t xml:space="preserve">англійською,  арабською,  іспанською,  китайською,  російською  та </w:t>
      </w:r>
      <w:r>
        <w:br/>
        <w:t xml:space="preserve">французькою мовами. </w:t>
      </w:r>
      <w:r>
        <w:br/>
      </w:r>
    </w:p>
    <w:p w:rsidR="000B0683" w:rsidRDefault="000B0683" w:rsidP="000B0683">
      <w:pPr>
        <w:pStyle w:val="HTML"/>
      </w:pPr>
      <w:bookmarkStart w:id="402" w:name="o405"/>
      <w:bookmarkEnd w:id="402"/>
      <w:r>
        <w:t xml:space="preserve">                            Додаток I </w:t>
      </w:r>
      <w:r>
        <w:br/>
      </w:r>
    </w:p>
    <w:p w:rsidR="000B0683" w:rsidRDefault="000B0683" w:rsidP="000B0683">
      <w:pPr>
        <w:pStyle w:val="HTML"/>
      </w:pPr>
      <w:bookmarkStart w:id="403" w:name="o406"/>
      <w:bookmarkEnd w:id="403"/>
      <w:r>
        <w:rPr>
          <w:b/>
          <w:bCs/>
        </w:rPr>
        <w:t xml:space="preserve">                 Стандартні вимоги до збору даних </w:t>
      </w:r>
      <w:r>
        <w:rPr>
          <w:b/>
          <w:bCs/>
        </w:rPr>
        <w:br/>
        <w:t xml:space="preserve">                     та взаємного обміну ними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04" w:name="o407"/>
      <w:bookmarkEnd w:id="404"/>
      <w:r>
        <w:t xml:space="preserve">                             </w:t>
      </w:r>
      <w:r>
        <w:rPr>
          <w:b/>
          <w:bCs/>
        </w:rPr>
        <w:t>Стаття 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05" w:name="o408"/>
      <w:bookmarkEnd w:id="405"/>
      <w:r>
        <w:rPr>
          <w:b/>
          <w:bCs/>
        </w:rPr>
        <w:t xml:space="preserve">                        Загальні принципи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06" w:name="o409"/>
      <w:bookmarkEnd w:id="406"/>
      <w:r>
        <w:lastRenderedPageBreak/>
        <w:t xml:space="preserve">     1. Своєчасний  збі</w:t>
      </w:r>
      <w:proofErr w:type="gramStart"/>
      <w:r>
        <w:t>р</w:t>
      </w:r>
      <w:proofErr w:type="gramEnd"/>
      <w:r>
        <w:t xml:space="preserve">,  упорядкування  та  аналіз  даних  мають </w:t>
      </w:r>
      <w:r>
        <w:br/>
        <w:t xml:space="preserve">основоположне значення для ефективного  збереження  транскордонних </w:t>
      </w:r>
      <w:r>
        <w:br/>
        <w:t xml:space="preserve">рибних  запасів та запасів далеко мігруючих риб і управління ними. </w:t>
      </w:r>
      <w:r>
        <w:br/>
        <w:t xml:space="preserve">Тут потрібні дані щодо промислу цих запасів у відкритому морі та в </w:t>
      </w:r>
      <w:r>
        <w:br/>
        <w:t xml:space="preserve">районах,  що  знаходяться  </w:t>
      </w:r>
      <w:proofErr w:type="gramStart"/>
      <w:r>
        <w:t>п</w:t>
      </w:r>
      <w:proofErr w:type="gramEnd"/>
      <w:r>
        <w:t xml:space="preserve">ід  національною юрисдикцією,  причому </w:t>
      </w:r>
      <w:r>
        <w:br/>
        <w:t xml:space="preserve">збирати та упорядковувати їх слід таким чином,  щоб  це  дозволяло </w:t>
      </w:r>
      <w:r>
        <w:br/>
        <w:t xml:space="preserve">проводити  статистично значущий аналіз для цілей збереження рибних </w:t>
      </w:r>
      <w:r>
        <w:br/>
        <w:t xml:space="preserve">ресурсів і управління ними.  </w:t>
      </w:r>
      <w:proofErr w:type="gramStart"/>
      <w:r>
        <w:t>Ц</w:t>
      </w:r>
      <w:proofErr w:type="gramEnd"/>
      <w:r>
        <w:t xml:space="preserve">і дані містять  статистику  улову  і </w:t>
      </w:r>
      <w:r>
        <w:br/>
        <w:t xml:space="preserve">промислового   зусилля   та  іншу  пов'язану  з  рибним  промислом </w:t>
      </w:r>
      <w:r>
        <w:br/>
        <w:t xml:space="preserve">інформацію,  наприклад,  дані відносно  суден  та  інші  дані  для </w:t>
      </w:r>
      <w:r>
        <w:br/>
        <w:t xml:space="preserve">стандартизації промислового зусилля.  Дані, що збираються, повинні </w:t>
      </w:r>
      <w:r>
        <w:br/>
        <w:t xml:space="preserve">також  включати  інформацію   про   види,   що   не   є   об'єктом </w:t>
      </w:r>
      <w:r>
        <w:br/>
      </w:r>
      <w:proofErr w:type="gramStart"/>
      <w:r>
        <w:t>спец</w:t>
      </w:r>
      <w:proofErr w:type="gramEnd"/>
      <w:r>
        <w:t xml:space="preserve">іалізованого промислу,  та про асоційовані і залежні види. Усі </w:t>
      </w:r>
      <w:r>
        <w:br/>
        <w:t xml:space="preserve">дані  слід  </w:t>
      </w:r>
      <w:proofErr w:type="gramStart"/>
      <w:r>
        <w:t>перев</w:t>
      </w:r>
      <w:proofErr w:type="gramEnd"/>
      <w:r>
        <w:t xml:space="preserve">іряти  для  забезпечення  точності.  Додержується </w:t>
      </w:r>
      <w:r>
        <w:br/>
        <w:t xml:space="preserve">конфіденційність  неузагальнених  даних.  Розповсюдження цих даних </w:t>
      </w:r>
      <w:r>
        <w:br/>
        <w:t xml:space="preserve">проводиться з дотриманням умов, на яких </w:t>
      </w:r>
      <w:proofErr w:type="gramStart"/>
      <w:r>
        <w:t>вони</w:t>
      </w:r>
      <w:proofErr w:type="gramEnd"/>
      <w:r>
        <w:t xml:space="preserve"> представляються.</w:t>
      </w:r>
    </w:p>
    <w:p w:rsidR="000B0683" w:rsidRDefault="000B0683" w:rsidP="000B0683">
      <w:pPr>
        <w:pStyle w:val="HTML"/>
      </w:pPr>
      <w:bookmarkStart w:id="407" w:name="o410"/>
      <w:bookmarkEnd w:id="407"/>
      <w:r>
        <w:t xml:space="preserve">     2. Державам,  які  розвиваються,  надається допомога,  у тому </w:t>
      </w:r>
      <w:r>
        <w:br/>
        <w:t xml:space="preserve">числі допомога у </w:t>
      </w:r>
      <w:proofErr w:type="gramStart"/>
      <w:r>
        <w:t>п</w:t>
      </w:r>
      <w:proofErr w:type="gramEnd"/>
      <w:r>
        <w:t xml:space="preserve">ідготовці кадрів,  а також фінансова і  технічна </w:t>
      </w:r>
      <w:r>
        <w:br/>
        <w:t xml:space="preserve">допомога з метою нарощування їхніх можливостей у галузі збереження </w:t>
      </w:r>
      <w:r>
        <w:br/>
        <w:t xml:space="preserve">живих  морських  ресурсів  і  управління   ними.   Допомогу   слід </w:t>
      </w:r>
      <w:r>
        <w:br/>
        <w:t xml:space="preserve">зосереджувати на вдосконаленні можливостей щодо здійснення збору і </w:t>
      </w:r>
      <w:r>
        <w:br/>
        <w:t xml:space="preserve">перевірки даних, програм використання спостерігачів, аналізу даних </w:t>
      </w:r>
      <w:r>
        <w:br/>
        <w:t xml:space="preserve">і  </w:t>
      </w:r>
      <w:proofErr w:type="gramStart"/>
      <w:r>
        <w:t>досл</w:t>
      </w:r>
      <w:proofErr w:type="gramEnd"/>
      <w:r>
        <w:t xml:space="preserve">ідницьких  проектів,  що  допомагає в оцінці запасів.  Слід </w:t>
      </w:r>
      <w:r>
        <w:br/>
        <w:t xml:space="preserve">заохочувати якомога повніше залучення вчених  і  господарників  із </w:t>
      </w:r>
      <w:r>
        <w:br/>
        <w:t xml:space="preserve">держав,  що  розвиваються,  до  збереження  транскордонних  рибних </w:t>
      </w:r>
      <w:r>
        <w:br/>
        <w:t xml:space="preserve">запасів і запасів далеко мігруючих риб і управління ними. </w:t>
      </w:r>
      <w:r>
        <w:br/>
      </w:r>
    </w:p>
    <w:p w:rsidR="000B0683" w:rsidRDefault="000B0683" w:rsidP="000B0683">
      <w:pPr>
        <w:pStyle w:val="HTML"/>
      </w:pPr>
      <w:bookmarkStart w:id="408" w:name="o411"/>
      <w:bookmarkEnd w:id="408"/>
      <w:r>
        <w:t xml:space="preserve">                             </w:t>
      </w:r>
      <w:r>
        <w:rPr>
          <w:b/>
          <w:bCs/>
        </w:rPr>
        <w:t>Стаття 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09" w:name="o412"/>
      <w:bookmarkEnd w:id="409"/>
      <w:r>
        <w:rPr>
          <w:b/>
          <w:bCs/>
        </w:rPr>
        <w:t xml:space="preserve">        Принципи збору, упорядкування даних і обміну ними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10" w:name="o413"/>
      <w:bookmarkEnd w:id="410"/>
      <w:r>
        <w:t xml:space="preserve">     </w:t>
      </w:r>
      <w:proofErr w:type="gramStart"/>
      <w:r>
        <w:t>П</w:t>
      </w:r>
      <w:proofErr w:type="gramEnd"/>
      <w:r>
        <w:t xml:space="preserve">ід час визначення параметрів для збору,  упорядкування даних </w:t>
      </w:r>
      <w:r>
        <w:br/>
        <w:t xml:space="preserve">про операції щодо промислу транскордонних рибних запасів і запасів </w:t>
      </w:r>
      <w:r>
        <w:br/>
        <w:t xml:space="preserve">далеко мігруючих риб та обміну цими даними слід  враховувати  такі </w:t>
      </w:r>
      <w:r>
        <w:br/>
        <w:t>загальні принципи:</w:t>
      </w:r>
    </w:p>
    <w:p w:rsidR="000B0683" w:rsidRDefault="000B0683" w:rsidP="000B0683">
      <w:pPr>
        <w:pStyle w:val="HTML"/>
      </w:pPr>
      <w:bookmarkStart w:id="411" w:name="o414"/>
      <w:bookmarkEnd w:id="411"/>
      <w:r>
        <w:t xml:space="preserve">     a) держави повинні  забезпечувати,  щоб  дані  про  риболовну </w:t>
      </w:r>
      <w:r>
        <w:br/>
        <w:t xml:space="preserve">діяльність  збирались  на  суднах,  що плавають </w:t>
      </w:r>
      <w:proofErr w:type="gramStart"/>
      <w:r>
        <w:t>п</w:t>
      </w:r>
      <w:proofErr w:type="gramEnd"/>
      <w:r>
        <w:t xml:space="preserve">ід їхнім прапором </w:t>
      </w:r>
      <w:r>
        <w:br/>
        <w:t xml:space="preserve">згідно з робочими  характеристиками  кожного  промислового  методу </w:t>
      </w:r>
      <w:r>
        <w:br/>
        <w:t xml:space="preserve">(наприклад,   кожне  індивідуальне  тралення,  кожне  встановлення </w:t>
      </w:r>
      <w:r>
        <w:br/>
        <w:t xml:space="preserve">ярусу,  кожний обловлюваний косяк при удобному лові та кожний день </w:t>
      </w:r>
      <w:r>
        <w:br/>
        <w:t xml:space="preserve">при   траловому   лові)   та   були   достатньо   докладними,  щоб </w:t>
      </w:r>
      <w:r>
        <w:br/>
        <w:t>забезпечувати ефективну оцінку запасів;</w:t>
      </w:r>
    </w:p>
    <w:p w:rsidR="000B0683" w:rsidRDefault="000B0683" w:rsidP="000B0683">
      <w:pPr>
        <w:pStyle w:val="HTML"/>
      </w:pPr>
      <w:bookmarkStart w:id="412" w:name="o415"/>
      <w:bookmarkEnd w:id="412"/>
      <w:r>
        <w:t xml:space="preserve">     b) держави   повинні   забезпечувати,   щоб  промислові  дані </w:t>
      </w:r>
      <w:r>
        <w:br/>
      </w:r>
      <w:proofErr w:type="gramStart"/>
      <w:r>
        <w:t>проходили</w:t>
      </w:r>
      <w:proofErr w:type="gramEnd"/>
      <w:r>
        <w:t xml:space="preserve"> перевірку через відповідну систему;</w:t>
      </w:r>
    </w:p>
    <w:p w:rsidR="000B0683" w:rsidRDefault="000B0683" w:rsidP="000B0683">
      <w:pPr>
        <w:pStyle w:val="HTML"/>
      </w:pPr>
      <w:bookmarkStart w:id="413" w:name="o416"/>
      <w:bookmarkEnd w:id="413"/>
      <w:r>
        <w:t xml:space="preserve">     c) держави повинні упорядковувати дані, що стосуються рибного </w:t>
      </w:r>
      <w:r>
        <w:br/>
        <w:t xml:space="preserve">промислу,  та  інші  допоміжні  наукові  дані  та  надавати  їх  в </w:t>
      </w:r>
      <w:r>
        <w:br/>
        <w:t xml:space="preserve">узгодженій  формі  та  своєчасно  відповідній  субрегіональній або </w:t>
      </w:r>
      <w:r>
        <w:br/>
        <w:t xml:space="preserve">регіональній рибогосподарській організації  або  домовленості,  де </w:t>
      </w:r>
      <w:r>
        <w:br/>
        <w:t>така</w:t>
      </w:r>
      <w:proofErr w:type="gramStart"/>
      <w:r>
        <w:t xml:space="preserve">  є.</w:t>
      </w:r>
      <w:proofErr w:type="gramEnd"/>
      <w:r>
        <w:t xml:space="preserve">  У  противному  разі держави співпрацюють у справі обміну </w:t>
      </w:r>
      <w:r>
        <w:br/>
        <w:t xml:space="preserve">даних  або  безпосередньо,   або   через   такі   інші   механізми </w:t>
      </w:r>
      <w:r>
        <w:br/>
        <w:t xml:space="preserve">співробітництва, які можуть бути погоджені </w:t>
      </w:r>
      <w:proofErr w:type="gramStart"/>
      <w:r>
        <w:t>між</w:t>
      </w:r>
      <w:proofErr w:type="gramEnd"/>
      <w:r>
        <w:t xml:space="preserve"> ними;</w:t>
      </w:r>
    </w:p>
    <w:p w:rsidR="000B0683" w:rsidRDefault="000B0683" w:rsidP="000B0683">
      <w:pPr>
        <w:pStyle w:val="HTML"/>
      </w:pPr>
      <w:bookmarkStart w:id="414" w:name="o417"/>
      <w:bookmarkEnd w:id="414"/>
      <w:r>
        <w:t xml:space="preserve">     </w:t>
      </w:r>
      <w:proofErr w:type="gramStart"/>
      <w:r>
        <w:t xml:space="preserve">d) у     рамках     субрегіональних     або      регіональних </w:t>
      </w:r>
      <w:r>
        <w:br/>
        <w:t xml:space="preserve">рибогосподарських   організацій,  або  домовленостей,  або  іншими </w:t>
      </w:r>
      <w:r>
        <w:br/>
        <w:t xml:space="preserve">засобами держави повинні узгоджувати параметри даних та  форму,  в </w:t>
      </w:r>
      <w:r>
        <w:br/>
        <w:t xml:space="preserve">якій належить їх надавати,  згідно з цим Додатком та з урахуванням </w:t>
      </w:r>
      <w:r>
        <w:br/>
        <w:t xml:space="preserve">характеру  запасів  і  промислу  цих  запасів  у   регіоні.   Такі </w:t>
      </w:r>
      <w:r>
        <w:br/>
        <w:t>організації або домовленості повинні вимагати від сторін,  що</w:t>
      </w:r>
      <w:proofErr w:type="gramEnd"/>
      <w:r>
        <w:t xml:space="preserve"> не є </w:t>
      </w:r>
      <w:r>
        <w:br/>
        <w:t xml:space="preserve">їхніми  членами  або  учасницями,  надання  даних  про  відповідну </w:t>
      </w:r>
      <w:r>
        <w:br/>
        <w:t xml:space="preserve">промислову діяльність суден, що плавають </w:t>
      </w:r>
      <w:proofErr w:type="gramStart"/>
      <w:r>
        <w:t>п</w:t>
      </w:r>
      <w:proofErr w:type="gramEnd"/>
      <w:r>
        <w:t>ід їхнім прапором;</w:t>
      </w:r>
    </w:p>
    <w:p w:rsidR="000B0683" w:rsidRDefault="000B0683" w:rsidP="000B0683">
      <w:pPr>
        <w:pStyle w:val="HTML"/>
      </w:pPr>
      <w:bookmarkStart w:id="415" w:name="o418"/>
      <w:bookmarkEnd w:id="415"/>
      <w:r>
        <w:t xml:space="preserve">     e) ці організації чи домовленості  упорядковують  та  надають </w:t>
      </w:r>
      <w:r>
        <w:br/>
        <w:t>дані   своєчасно  та  в  узгодженій  формі  у  розпорядження  усі</w:t>
      </w:r>
      <w:proofErr w:type="gramStart"/>
      <w:r>
        <w:t>х</w:t>
      </w:r>
      <w:proofErr w:type="gramEnd"/>
      <w:r>
        <w:t xml:space="preserve"> </w:t>
      </w:r>
      <w:r>
        <w:br/>
        <w:t xml:space="preserve">заінтересованих </w:t>
      </w:r>
      <w:proofErr w:type="gramStart"/>
      <w:r>
        <w:t>держав</w:t>
      </w:r>
      <w:proofErr w:type="gramEnd"/>
      <w:r>
        <w:t xml:space="preserve"> на умовах,  встановлених  організацією  або </w:t>
      </w:r>
      <w:r>
        <w:br/>
        <w:t>домовленістю;</w:t>
      </w:r>
    </w:p>
    <w:p w:rsidR="000B0683" w:rsidRDefault="000B0683" w:rsidP="000B0683">
      <w:pPr>
        <w:pStyle w:val="HTML"/>
      </w:pPr>
      <w:bookmarkStart w:id="416" w:name="o419"/>
      <w:bookmarkEnd w:id="416"/>
      <w:r>
        <w:lastRenderedPageBreak/>
        <w:t xml:space="preserve">     f) </w:t>
      </w:r>
      <w:proofErr w:type="gramStart"/>
      <w:r>
        <w:t xml:space="preserve">учені держави прапора  і  відповідної  субрегіональної  чи </w:t>
      </w:r>
      <w:r>
        <w:br/>
        <w:t xml:space="preserve">регіональної   рибогосподарської   організації   або  домовленості </w:t>
      </w:r>
      <w:r>
        <w:br/>
        <w:t>повинні аналізувати ці дан</w:t>
      </w:r>
      <w:proofErr w:type="gramEnd"/>
      <w:r>
        <w:t xml:space="preserve">і окремо або разом залежно від обставин. </w:t>
      </w:r>
      <w:r>
        <w:br/>
      </w:r>
    </w:p>
    <w:p w:rsidR="000B0683" w:rsidRDefault="000B0683" w:rsidP="000B0683">
      <w:pPr>
        <w:pStyle w:val="HTML"/>
      </w:pPr>
      <w:bookmarkStart w:id="417" w:name="o420"/>
      <w:bookmarkEnd w:id="417"/>
      <w:r>
        <w:t xml:space="preserve">                             </w:t>
      </w:r>
      <w:r>
        <w:rPr>
          <w:b/>
          <w:bCs/>
        </w:rPr>
        <w:t>Стаття 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18" w:name="o421"/>
      <w:bookmarkEnd w:id="418"/>
      <w:r>
        <w:rPr>
          <w:b/>
          <w:bCs/>
        </w:rPr>
        <w:t xml:space="preserve">                     Основні промислові дані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19" w:name="o422"/>
      <w:bookmarkEnd w:id="419"/>
      <w:r>
        <w:t xml:space="preserve">     1. Для сприяння ефективній оцінці запасів  держави  згідно  з </w:t>
      </w:r>
      <w:r>
        <w:br/>
        <w:t>узгодженими  процедурами  виконують  достатньо  докладний  збі</w:t>
      </w:r>
      <w:proofErr w:type="gramStart"/>
      <w:r>
        <w:t>р</w:t>
      </w:r>
      <w:proofErr w:type="gramEnd"/>
      <w:r>
        <w:t xml:space="preserve"> та </w:t>
      </w:r>
      <w:r>
        <w:br/>
        <w:t xml:space="preserve">надання    відповідній    субрегіональній     або     регіональній </w:t>
      </w:r>
      <w:r>
        <w:br/>
        <w:t>рибогосподарській організації або домовленості таких даних:</w:t>
      </w:r>
    </w:p>
    <w:p w:rsidR="000B0683" w:rsidRDefault="000B0683" w:rsidP="000B0683">
      <w:pPr>
        <w:pStyle w:val="HTML"/>
      </w:pPr>
      <w:bookmarkStart w:id="420" w:name="o423"/>
      <w:bookmarkEnd w:id="420"/>
      <w:r>
        <w:t xml:space="preserve">     a) часові ряди статистичних  даних  про  улов  та  промислове </w:t>
      </w:r>
      <w:r>
        <w:br/>
        <w:t xml:space="preserve">зусилля з розподілом по промислах і </w:t>
      </w:r>
      <w:proofErr w:type="gramStart"/>
      <w:r>
        <w:t>флотах</w:t>
      </w:r>
      <w:proofErr w:type="gramEnd"/>
      <w:r>
        <w:t>;</w:t>
      </w:r>
    </w:p>
    <w:p w:rsidR="000B0683" w:rsidRDefault="000B0683" w:rsidP="000B0683">
      <w:pPr>
        <w:pStyle w:val="HTML"/>
      </w:pPr>
      <w:bookmarkStart w:id="421" w:name="o424"/>
      <w:bookmarkEnd w:id="421"/>
      <w:r>
        <w:t xml:space="preserve">     b) загальний улов,  виражений у кількості,  номінальній  вазі </w:t>
      </w:r>
      <w:r>
        <w:br/>
        <w:t xml:space="preserve">або  і в тому,  і в іншому,  з розподілом по видах (які є або не є </w:t>
      </w:r>
      <w:r>
        <w:br/>
        <w:t xml:space="preserve">об'єктом  спеціалізованого  промислу),  залежно  від  особливостей </w:t>
      </w:r>
      <w:r>
        <w:br/>
      </w:r>
      <w:proofErr w:type="gramStart"/>
      <w:r>
        <w:t>кожного</w:t>
      </w:r>
      <w:proofErr w:type="gramEnd"/>
      <w:r>
        <w:t xml:space="preserve">  промислу.  [Номінальна  вага визначається Продовольчою та </w:t>
      </w:r>
      <w:r>
        <w:br/>
        <w:t>сільськогосподарською організацією Організац</w:t>
      </w:r>
      <w:proofErr w:type="gramStart"/>
      <w:r>
        <w:t>ії О</w:t>
      </w:r>
      <w:proofErr w:type="gramEnd"/>
      <w:r>
        <w:t xml:space="preserve">б'єднаних Націй як </w:t>
      </w:r>
      <w:r>
        <w:br/>
        <w:t>еквівалент вивантаження у живій вазі];</w:t>
      </w:r>
    </w:p>
    <w:p w:rsidR="000B0683" w:rsidRDefault="000B0683" w:rsidP="000B0683">
      <w:pPr>
        <w:pStyle w:val="HTML"/>
      </w:pPr>
      <w:bookmarkStart w:id="422" w:name="o425"/>
      <w:bookmarkEnd w:id="422"/>
      <w:r>
        <w:t xml:space="preserve">     c) статистичні  дані   щодо   викидів,   включаючи   в   разі </w:t>
      </w:r>
      <w:r>
        <w:br/>
        <w:t xml:space="preserve">необхідності  оціночні  дані,  виражені  у  вигляді  кількості або </w:t>
      </w:r>
      <w:r>
        <w:br/>
        <w:t xml:space="preserve">номінальної ваги з розподілом по видах,  залежно від  особливостей </w:t>
      </w:r>
      <w:r>
        <w:br/>
      </w:r>
      <w:proofErr w:type="gramStart"/>
      <w:r>
        <w:t>кожного</w:t>
      </w:r>
      <w:proofErr w:type="gramEnd"/>
      <w:r>
        <w:t xml:space="preserve"> промислу;</w:t>
      </w:r>
    </w:p>
    <w:p w:rsidR="000B0683" w:rsidRDefault="000B0683" w:rsidP="000B0683">
      <w:pPr>
        <w:pStyle w:val="HTML"/>
      </w:pPr>
      <w:bookmarkStart w:id="423" w:name="o426"/>
      <w:bookmarkEnd w:id="423"/>
      <w:r>
        <w:t xml:space="preserve">     d) статистичні  </w:t>
      </w:r>
      <w:proofErr w:type="gramStart"/>
      <w:r>
        <w:t>дан</w:t>
      </w:r>
      <w:proofErr w:type="gramEnd"/>
      <w:r>
        <w:t xml:space="preserve">і  про  промислове  зусилля  для   кожного </w:t>
      </w:r>
      <w:r>
        <w:br/>
        <w:t>промислового методу; і</w:t>
      </w:r>
    </w:p>
    <w:p w:rsidR="000B0683" w:rsidRDefault="000B0683" w:rsidP="000B0683">
      <w:pPr>
        <w:pStyle w:val="HTML"/>
      </w:pPr>
      <w:bookmarkStart w:id="424" w:name="o427"/>
      <w:bookmarkEnd w:id="424"/>
      <w:r>
        <w:t xml:space="preserve">     e) місце,  дата та час лову,  а в разі  необхідності  й  інші </w:t>
      </w:r>
      <w:r>
        <w:br/>
        <w:t>статистичні дані про промислові операції.</w:t>
      </w:r>
    </w:p>
    <w:p w:rsidR="000B0683" w:rsidRDefault="000B0683" w:rsidP="000B0683">
      <w:pPr>
        <w:pStyle w:val="HTML"/>
      </w:pPr>
      <w:bookmarkStart w:id="425" w:name="o428"/>
      <w:bookmarkEnd w:id="425"/>
      <w:r>
        <w:t xml:space="preserve">     2. Держави збирають  також  у  слушних  випадках  та  надають </w:t>
      </w:r>
      <w:r>
        <w:br/>
        <w:t xml:space="preserve">відповідній   субрегіональній  чи  регіональній  рибогосподарській </w:t>
      </w:r>
      <w:r>
        <w:br/>
        <w:t xml:space="preserve">організації або домовленості інформацію,  яка допомагає  в  оцінці </w:t>
      </w:r>
      <w:r>
        <w:br/>
        <w:t>запасів, включаючи такі дані:</w:t>
      </w:r>
    </w:p>
    <w:p w:rsidR="000B0683" w:rsidRDefault="000B0683" w:rsidP="000B0683">
      <w:pPr>
        <w:pStyle w:val="HTML"/>
      </w:pPr>
      <w:bookmarkStart w:id="426" w:name="o429"/>
      <w:bookmarkEnd w:id="426"/>
      <w:r>
        <w:t xml:space="preserve">     a) склад улову з розподілом за розмірами, вагою та статтю;</w:t>
      </w:r>
    </w:p>
    <w:p w:rsidR="000B0683" w:rsidRDefault="000B0683" w:rsidP="000B0683">
      <w:pPr>
        <w:pStyle w:val="HTML"/>
      </w:pPr>
      <w:bookmarkStart w:id="427" w:name="o430"/>
      <w:bookmarkEnd w:id="427"/>
      <w:r>
        <w:t xml:space="preserve">     b) іншу   біологічну   інформацію,  яка  допомагає  в  оцінці </w:t>
      </w:r>
      <w:r>
        <w:br/>
        <w:t xml:space="preserve">запасів,  наприклад,  інформацію про вік,  зростання,  поповнення, </w:t>
      </w:r>
      <w:r>
        <w:br/>
        <w:t>розподіл та належність запасі</w:t>
      </w:r>
      <w:proofErr w:type="gramStart"/>
      <w:r>
        <w:t>в</w:t>
      </w:r>
      <w:proofErr w:type="gramEnd"/>
      <w:r>
        <w:t>; і</w:t>
      </w:r>
    </w:p>
    <w:p w:rsidR="000B0683" w:rsidRDefault="000B0683" w:rsidP="000B0683">
      <w:pPr>
        <w:pStyle w:val="HTML"/>
      </w:pPr>
      <w:bookmarkStart w:id="428" w:name="o431"/>
      <w:bookmarkEnd w:id="428"/>
      <w:r>
        <w:t xml:space="preserve">     c) результати інших відповідних </w:t>
      </w:r>
      <w:proofErr w:type="gramStart"/>
      <w:r>
        <w:t>досл</w:t>
      </w:r>
      <w:proofErr w:type="gramEnd"/>
      <w:r>
        <w:t xml:space="preserve">іджень,  включаючи зйомки </w:t>
      </w:r>
      <w:r>
        <w:br/>
        <w:t xml:space="preserve">чисельності,   зйомки  біомаси,  гідроакустичні  зйомки,  вивчення </w:t>
      </w:r>
      <w:r>
        <w:br/>
        <w:t xml:space="preserve">природних факторів,  що впливають на чисельність запасу,  а  також </w:t>
      </w:r>
      <w:r>
        <w:br/>
        <w:t xml:space="preserve">океанографічні та екологічні дослідження. </w:t>
      </w:r>
      <w:r>
        <w:br/>
      </w:r>
    </w:p>
    <w:p w:rsidR="000B0683" w:rsidRDefault="000B0683" w:rsidP="000B0683">
      <w:pPr>
        <w:pStyle w:val="HTML"/>
      </w:pPr>
      <w:bookmarkStart w:id="429" w:name="o432"/>
      <w:bookmarkEnd w:id="429"/>
      <w:r>
        <w:t xml:space="preserve">                             </w:t>
      </w:r>
      <w:r>
        <w:rPr>
          <w:b/>
          <w:bCs/>
        </w:rPr>
        <w:t>Стаття 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30" w:name="o433"/>
      <w:bookmarkEnd w:id="430"/>
      <w:r>
        <w:rPr>
          <w:b/>
          <w:bCs/>
        </w:rPr>
        <w:t xml:space="preserve">                   Дані та інформація про судна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31" w:name="o434"/>
      <w:bookmarkEnd w:id="431"/>
      <w:r>
        <w:t xml:space="preserve">     1. Для стандартизації складу флотів та промислової потужності </w:t>
      </w:r>
      <w:r>
        <w:br/>
        <w:t xml:space="preserve">суден,  а  також   для   перерахування   </w:t>
      </w:r>
      <w:proofErr w:type="gramStart"/>
      <w:r>
        <w:t>р</w:t>
      </w:r>
      <w:proofErr w:type="gramEnd"/>
      <w:r>
        <w:t xml:space="preserve">ізних   одиниць   виміру </w:t>
      </w:r>
      <w:r>
        <w:br/>
        <w:t xml:space="preserve">промислового  зусилля  під  час  аналізу  даних про улов і зусилля </w:t>
      </w:r>
      <w:r>
        <w:br/>
        <w:t>держави повинні збирати такі дані про судна:</w:t>
      </w:r>
    </w:p>
    <w:p w:rsidR="000B0683" w:rsidRDefault="000B0683" w:rsidP="000B0683">
      <w:pPr>
        <w:pStyle w:val="HTML"/>
      </w:pPr>
      <w:bookmarkStart w:id="432" w:name="o435"/>
      <w:bookmarkEnd w:id="432"/>
      <w:r>
        <w:t xml:space="preserve">     a) належність судна, його прапор та порт приписки;</w:t>
      </w:r>
    </w:p>
    <w:p w:rsidR="000B0683" w:rsidRDefault="000B0683" w:rsidP="000B0683">
      <w:pPr>
        <w:pStyle w:val="HTML"/>
      </w:pPr>
      <w:bookmarkStart w:id="433" w:name="o436"/>
      <w:bookmarkEnd w:id="433"/>
      <w:r>
        <w:t xml:space="preserve">     b) тип судна;</w:t>
      </w:r>
    </w:p>
    <w:p w:rsidR="000B0683" w:rsidRDefault="000B0683" w:rsidP="000B0683">
      <w:pPr>
        <w:pStyle w:val="HTML"/>
      </w:pPr>
      <w:bookmarkStart w:id="434" w:name="o437"/>
      <w:bookmarkEnd w:id="434"/>
      <w:r>
        <w:t xml:space="preserve">     c) технічні  характеристики  судна (наприклад,  конструкційні </w:t>
      </w:r>
      <w:r>
        <w:br/>
        <w:t xml:space="preserve">матеріали,  дата побудови, регістрова довжина, валовий регістровий </w:t>
      </w:r>
      <w:r>
        <w:br/>
        <w:t xml:space="preserve">тоннаж,  потужність  головних двигунів,  </w:t>
      </w:r>
      <w:proofErr w:type="gramStart"/>
      <w:r>
        <w:t>м</w:t>
      </w:r>
      <w:proofErr w:type="gramEnd"/>
      <w:r>
        <w:t xml:space="preserve">істкість трюму та методи </w:t>
      </w:r>
      <w:r>
        <w:br/>
        <w:t>зберігання улову); і</w:t>
      </w:r>
    </w:p>
    <w:p w:rsidR="000B0683" w:rsidRDefault="000B0683" w:rsidP="000B0683">
      <w:pPr>
        <w:pStyle w:val="HTML"/>
      </w:pPr>
      <w:bookmarkStart w:id="435" w:name="o438"/>
      <w:bookmarkEnd w:id="435"/>
      <w:r>
        <w:t xml:space="preserve">     d) опис    знарядь    лову    (наприклад,    типи,   технічні </w:t>
      </w:r>
      <w:r>
        <w:br/>
        <w:t>характеристики та кількість).</w:t>
      </w:r>
    </w:p>
    <w:p w:rsidR="000B0683" w:rsidRDefault="000B0683" w:rsidP="000B0683">
      <w:pPr>
        <w:pStyle w:val="HTML"/>
      </w:pPr>
      <w:bookmarkStart w:id="436" w:name="o439"/>
      <w:bookmarkEnd w:id="436"/>
      <w:r>
        <w:t xml:space="preserve">     2. Держава прапора збиратиме таку інформацію:</w:t>
      </w:r>
    </w:p>
    <w:p w:rsidR="000B0683" w:rsidRDefault="000B0683" w:rsidP="000B0683">
      <w:pPr>
        <w:pStyle w:val="HTML"/>
      </w:pPr>
      <w:bookmarkStart w:id="437" w:name="o440"/>
      <w:bookmarkEnd w:id="437"/>
      <w:r>
        <w:t xml:space="preserve">     a) навігаційне    устаткування    та    засоби     визначення </w:t>
      </w:r>
      <w:r>
        <w:br/>
        <w:t>місцезнаходження;</w:t>
      </w:r>
    </w:p>
    <w:p w:rsidR="000B0683" w:rsidRDefault="000B0683" w:rsidP="000B0683">
      <w:pPr>
        <w:pStyle w:val="HTML"/>
      </w:pPr>
      <w:bookmarkStart w:id="438" w:name="o441"/>
      <w:bookmarkEnd w:id="438"/>
      <w:r>
        <w:t xml:space="preserve">     b) апаратура зв'язку та </w:t>
      </w:r>
      <w:proofErr w:type="gramStart"/>
      <w:r>
        <w:t>м</w:t>
      </w:r>
      <w:proofErr w:type="gramEnd"/>
      <w:r>
        <w:t>іжнародні радіопозивні; і</w:t>
      </w:r>
    </w:p>
    <w:p w:rsidR="000B0683" w:rsidRDefault="000B0683" w:rsidP="000B0683">
      <w:pPr>
        <w:pStyle w:val="HTML"/>
      </w:pPr>
      <w:bookmarkStart w:id="439" w:name="o442"/>
      <w:bookmarkEnd w:id="439"/>
      <w:r>
        <w:t xml:space="preserve">     c) чисельність екіпажу. </w:t>
      </w:r>
      <w:r>
        <w:br/>
      </w:r>
    </w:p>
    <w:p w:rsidR="000B0683" w:rsidRDefault="000B0683" w:rsidP="000B0683">
      <w:pPr>
        <w:pStyle w:val="HTML"/>
      </w:pPr>
      <w:bookmarkStart w:id="440" w:name="o443"/>
      <w:bookmarkEnd w:id="440"/>
      <w:r>
        <w:lastRenderedPageBreak/>
        <w:t xml:space="preserve">                             </w:t>
      </w:r>
      <w:r>
        <w:rPr>
          <w:b/>
          <w:bCs/>
        </w:rPr>
        <w:t>Стаття 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41" w:name="o444"/>
      <w:bookmarkEnd w:id="441"/>
      <w:r>
        <w:rPr>
          <w:b/>
          <w:bCs/>
        </w:rPr>
        <w:t xml:space="preserve">                            Звітність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42" w:name="o445"/>
      <w:bookmarkEnd w:id="442"/>
      <w:r>
        <w:t xml:space="preserve">     Держава забезпечу</w:t>
      </w:r>
      <w:proofErr w:type="gramStart"/>
      <w:r>
        <w:t>є,</w:t>
      </w:r>
      <w:proofErr w:type="gramEnd"/>
      <w:r>
        <w:t xml:space="preserve">  щоб судна, які плавають під її прапором, </w:t>
      </w:r>
      <w:r>
        <w:br/>
        <w:t xml:space="preserve">з  досить  високою  періодичністю  направляли   її   національному </w:t>
      </w:r>
      <w:r>
        <w:br/>
        <w:t xml:space="preserve">рибогосподарському  відомству  і,  коли це узгоджено,  відповідній </w:t>
      </w:r>
      <w:r>
        <w:br/>
        <w:t xml:space="preserve">субрегіональній або регіональній організації чи домовленості, дані </w:t>
      </w:r>
      <w:r>
        <w:br/>
        <w:t xml:space="preserve">суднових  журналів  про улов і промислове зусилля,  включаючи дані </w:t>
      </w:r>
      <w:r>
        <w:br/>
        <w:t xml:space="preserve">про  риболовні  операції  у  відкритому   морі,   для   дотримання </w:t>
      </w:r>
      <w:r>
        <w:br/>
        <w:t xml:space="preserve">національних  вимог та регіональних і міжнародних зобов'язань.  </w:t>
      </w:r>
      <w:proofErr w:type="gramStart"/>
      <w:r>
        <w:t>Ц</w:t>
      </w:r>
      <w:proofErr w:type="gramEnd"/>
      <w:r>
        <w:t xml:space="preserve">і </w:t>
      </w:r>
      <w:r>
        <w:br/>
        <w:t xml:space="preserve">дані  передаються   в   разі   необхідності   радіо-,   телексним, </w:t>
      </w:r>
      <w:r>
        <w:br/>
        <w:t xml:space="preserve">факсимільним або супутниковим зв'язком або іншими засобами. </w:t>
      </w:r>
      <w:r>
        <w:br/>
      </w:r>
    </w:p>
    <w:p w:rsidR="000B0683" w:rsidRDefault="000B0683" w:rsidP="000B0683">
      <w:pPr>
        <w:pStyle w:val="HTML"/>
      </w:pPr>
      <w:bookmarkStart w:id="443" w:name="o446"/>
      <w:bookmarkEnd w:id="443"/>
      <w:r>
        <w:t xml:space="preserve">                             </w:t>
      </w:r>
      <w:r>
        <w:rPr>
          <w:b/>
          <w:bCs/>
        </w:rPr>
        <w:t>Стаття 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44" w:name="o447"/>
      <w:bookmarkEnd w:id="444"/>
      <w:r>
        <w:rPr>
          <w:b/>
          <w:bCs/>
        </w:rPr>
        <w:t xml:space="preserve">                         </w:t>
      </w:r>
      <w:proofErr w:type="gramStart"/>
      <w:r>
        <w:rPr>
          <w:b/>
          <w:bCs/>
        </w:rPr>
        <w:t>Перев</w:t>
      </w:r>
      <w:proofErr w:type="gramEnd"/>
      <w:r>
        <w:rPr>
          <w:b/>
          <w:bCs/>
        </w:rPr>
        <w:t xml:space="preserve">ірка даних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45" w:name="o448"/>
      <w:bookmarkEnd w:id="445"/>
      <w:r>
        <w:t xml:space="preserve">     Держави або,   залежно   від   обставин,   субрегіональні  чи </w:t>
      </w:r>
      <w:r>
        <w:br/>
        <w:t xml:space="preserve">регіональні рибогосподарські організації або домовленості  повинні </w:t>
      </w:r>
      <w:r>
        <w:br/>
        <w:t xml:space="preserve">створювати механізми </w:t>
      </w:r>
      <w:proofErr w:type="gramStart"/>
      <w:r>
        <w:t>перев</w:t>
      </w:r>
      <w:proofErr w:type="gramEnd"/>
      <w:r>
        <w:t>ірки промислових даних, а саме:</w:t>
      </w:r>
    </w:p>
    <w:p w:rsidR="000B0683" w:rsidRDefault="000B0683" w:rsidP="000B0683">
      <w:pPr>
        <w:pStyle w:val="HTML"/>
      </w:pPr>
      <w:bookmarkStart w:id="446" w:name="o449"/>
      <w:bookmarkEnd w:id="446"/>
      <w:r>
        <w:t xml:space="preserve">     a) </w:t>
      </w:r>
      <w:proofErr w:type="gramStart"/>
      <w:r>
        <w:t>перев</w:t>
      </w:r>
      <w:proofErr w:type="gramEnd"/>
      <w:r>
        <w:t xml:space="preserve">ірку місцезнаходження через систему спостерігання  за </w:t>
      </w:r>
      <w:r>
        <w:br/>
        <w:t>суднами;</w:t>
      </w:r>
    </w:p>
    <w:p w:rsidR="000B0683" w:rsidRDefault="000B0683" w:rsidP="000B0683">
      <w:pPr>
        <w:pStyle w:val="HTML"/>
      </w:pPr>
      <w:bookmarkStart w:id="447" w:name="o450"/>
      <w:bookmarkEnd w:id="447"/>
      <w:r>
        <w:t xml:space="preserve">     b) програми  використання  наукових  спостерігачів  з   метою </w:t>
      </w:r>
      <w:r>
        <w:br/>
        <w:t xml:space="preserve">спостерігання  за  уловом,  промисловим  зусиллям,  складом  улову </w:t>
      </w:r>
      <w:r>
        <w:br/>
        <w:t>(виді</w:t>
      </w:r>
      <w:proofErr w:type="gramStart"/>
      <w:r>
        <w:t>в</w:t>
      </w:r>
      <w:proofErr w:type="gramEnd"/>
      <w:r>
        <w:t xml:space="preserve">,  які є або не є  об'єктом  спеціалізованого  промислу)  та </w:t>
      </w:r>
      <w:r>
        <w:br/>
        <w:t>іншими деталями риболовних операцій;</w:t>
      </w:r>
    </w:p>
    <w:p w:rsidR="000B0683" w:rsidRDefault="000B0683" w:rsidP="000B0683">
      <w:pPr>
        <w:pStyle w:val="HTML"/>
      </w:pPr>
      <w:bookmarkStart w:id="448" w:name="o451"/>
      <w:bookmarkEnd w:id="448"/>
      <w:r>
        <w:t xml:space="preserve">     c) повідомлення про маршрут судна, вивантаження та перевалку; </w:t>
      </w:r>
      <w:r>
        <w:br/>
        <w:t>і</w:t>
      </w:r>
    </w:p>
    <w:p w:rsidR="000B0683" w:rsidRDefault="000B0683" w:rsidP="000B0683">
      <w:pPr>
        <w:pStyle w:val="HTML"/>
      </w:pPr>
      <w:bookmarkStart w:id="449" w:name="o452"/>
      <w:bookmarkEnd w:id="449"/>
      <w:r>
        <w:t xml:space="preserve">     d) узяття проб </w:t>
      </w:r>
      <w:proofErr w:type="gramStart"/>
      <w:r>
        <w:t>у</w:t>
      </w:r>
      <w:proofErr w:type="gramEnd"/>
      <w:r>
        <w:t xml:space="preserve"> порту. </w:t>
      </w:r>
      <w:r>
        <w:br/>
      </w:r>
    </w:p>
    <w:p w:rsidR="000B0683" w:rsidRDefault="000B0683" w:rsidP="000B0683">
      <w:pPr>
        <w:pStyle w:val="HTML"/>
      </w:pPr>
      <w:bookmarkStart w:id="450" w:name="o453"/>
      <w:bookmarkEnd w:id="450"/>
      <w:r>
        <w:t xml:space="preserve">                             </w:t>
      </w:r>
      <w:r>
        <w:rPr>
          <w:b/>
          <w:bCs/>
        </w:rPr>
        <w:t>Стаття 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51" w:name="o454"/>
      <w:bookmarkEnd w:id="451"/>
      <w:r>
        <w:rPr>
          <w:b/>
          <w:bCs/>
        </w:rPr>
        <w:t xml:space="preserve">                           Обмін даними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52" w:name="o455"/>
      <w:bookmarkEnd w:id="452"/>
      <w:r>
        <w:t xml:space="preserve">     1. Держави прапора повинні обмінюватися зібраними  даними  на </w:t>
      </w:r>
      <w:r>
        <w:br/>
        <w:t xml:space="preserve">взаємній   основі  з  іншими  державами  прапора  та  відповідними </w:t>
      </w:r>
      <w:r>
        <w:br/>
        <w:t xml:space="preserve">прибережними  державами  через   відповідні   субрегіональні   або </w:t>
      </w:r>
      <w:r>
        <w:br/>
        <w:t xml:space="preserve">регіональні   рибогосподарські  організації  чи  домовленості.  </w:t>
      </w:r>
      <w:proofErr w:type="gramStart"/>
      <w:r>
        <w:t>Ц</w:t>
      </w:r>
      <w:proofErr w:type="gramEnd"/>
      <w:r>
        <w:t xml:space="preserve">і </w:t>
      </w:r>
      <w:r>
        <w:br/>
        <w:t xml:space="preserve">організації  або  домовленості  упорядковують   і   надають   дані </w:t>
      </w:r>
      <w:r>
        <w:br/>
        <w:t xml:space="preserve">своєчасно    і   в   узгодженій   формі   у   розпорядження   усіх </w:t>
      </w:r>
      <w:r>
        <w:br/>
        <w:t xml:space="preserve">заінтересованих держав на умовах,  установлених  організацією  або </w:t>
      </w:r>
      <w:r>
        <w:br/>
        <w:t xml:space="preserve">домовленістю,  з дотриманням конфіденційності неузагальнених даних </w:t>
      </w:r>
      <w:r>
        <w:br/>
        <w:t xml:space="preserve">і повинні,  наскільки це можливо, розробляти системи баз даних, що </w:t>
      </w:r>
      <w:r>
        <w:br/>
        <w:t>забезпечують ефективний доступ до даних.</w:t>
      </w:r>
    </w:p>
    <w:p w:rsidR="000B0683" w:rsidRDefault="000B0683" w:rsidP="000B0683">
      <w:pPr>
        <w:pStyle w:val="HTML"/>
      </w:pPr>
      <w:bookmarkStart w:id="453" w:name="o456"/>
      <w:bookmarkEnd w:id="453"/>
      <w:r>
        <w:t xml:space="preserve">     2. На загальносвітовому рівні збір  та  розповсюдження  даних </w:t>
      </w:r>
      <w:r>
        <w:br/>
        <w:t xml:space="preserve">повинні  здійснюватися  через  Продовольчу та сільськогосподарську </w:t>
      </w:r>
      <w:r>
        <w:br/>
        <w:t>організацію Організац</w:t>
      </w:r>
      <w:proofErr w:type="gramStart"/>
      <w:r>
        <w:t>ії О</w:t>
      </w:r>
      <w:proofErr w:type="gramEnd"/>
      <w:r>
        <w:t xml:space="preserve">б'єднаних Націй.  Там, де субрегіональних </w:t>
      </w:r>
      <w:r>
        <w:br/>
        <w:t xml:space="preserve">або  регіональних  рибогосподарських організацій або домовленостей </w:t>
      </w:r>
      <w:r>
        <w:br/>
        <w:t>не існу</w:t>
      </w:r>
      <w:proofErr w:type="gramStart"/>
      <w:r>
        <w:t>є,</w:t>
      </w:r>
      <w:proofErr w:type="gramEnd"/>
      <w:r>
        <w:t xml:space="preserve">  ця Організація за згодою із заінтересованими  державами </w:t>
      </w:r>
      <w:r>
        <w:br/>
        <w:t xml:space="preserve">може займатися цим і на субрегіональному чи регіональному рівні. </w:t>
      </w:r>
    </w:p>
    <w:p w:rsidR="000B0683" w:rsidRDefault="000B0683" w:rsidP="000B0683">
      <w:pPr>
        <w:pStyle w:val="HTML"/>
      </w:pPr>
      <w:r>
        <w:t xml:space="preserve">Додаток II </w:t>
      </w:r>
      <w:r>
        <w:br/>
      </w:r>
    </w:p>
    <w:p w:rsidR="000B0683" w:rsidRDefault="000B0683" w:rsidP="000B0683">
      <w:pPr>
        <w:pStyle w:val="HTML"/>
      </w:pPr>
      <w:bookmarkStart w:id="454" w:name="o458"/>
      <w:bookmarkEnd w:id="454"/>
      <w:r>
        <w:rPr>
          <w:b/>
          <w:bCs/>
        </w:rPr>
        <w:t xml:space="preserve">       Керівні принципи, що регулюють застосування опорних </w:t>
      </w:r>
      <w:r>
        <w:rPr>
          <w:b/>
          <w:bCs/>
        </w:rPr>
        <w:br/>
        <w:t xml:space="preserve">        застережних критеріїв у збереженні транскордонних </w:t>
      </w:r>
      <w:r>
        <w:rPr>
          <w:b/>
          <w:bCs/>
        </w:rPr>
        <w:br/>
        <w:t xml:space="preserve">         рибних запасів і запасі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далеко мігруючих риб та </w:t>
      </w:r>
      <w:r>
        <w:rPr>
          <w:b/>
          <w:bCs/>
        </w:rPr>
        <w:br/>
        <w:t xml:space="preserve">                         управління ними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55" w:name="o459"/>
      <w:bookmarkEnd w:id="455"/>
      <w:r>
        <w:t xml:space="preserve">     1. Опорний застережний  критерій  -  це  виведена  узгодженим </w:t>
      </w:r>
      <w:r>
        <w:br/>
        <w:t xml:space="preserve">науковим  методом  розрахункова  величина,  яка відповідає певному </w:t>
      </w:r>
      <w:r>
        <w:br/>
        <w:t xml:space="preserve">станові ресурсу  і  промислу  та  яка  може  використовуватись  як </w:t>
      </w:r>
      <w:r>
        <w:br/>
        <w:t>орієнтир для управління риболовством.</w:t>
      </w:r>
    </w:p>
    <w:p w:rsidR="000B0683" w:rsidRDefault="000B0683" w:rsidP="000B0683">
      <w:pPr>
        <w:pStyle w:val="HTML"/>
      </w:pPr>
      <w:bookmarkStart w:id="456" w:name="o460"/>
      <w:bookmarkEnd w:id="456"/>
      <w:r>
        <w:t xml:space="preserve">     2. Слід  користуватися  двома  типами   опорних   застережних </w:t>
      </w:r>
      <w:r>
        <w:br/>
        <w:t xml:space="preserve">критеріїв:  рибоохоронні  або граничні критерії і рибогосподарські </w:t>
      </w:r>
      <w:r>
        <w:br/>
      </w:r>
      <w:r>
        <w:lastRenderedPageBreak/>
        <w:t xml:space="preserve">або цільові критерії.  Граничні опорні критерії встановлюють </w:t>
      </w:r>
      <w:proofErr w:type="gramStart"/>
      <w:r>
        <w:t>меж</w:t>
      </w:r>
      <w:proofErr w:type="gramEnd"/>
      <w:r>
        <w:t xml:space="preserve">і, </w:t>
      </w:r>
      <w:r>
        <w:br/>
        <w:t xml:space="preserve">покликані  утримувати  промисел  у безпечних біологічних межах,  в </w:t>
      </w:r>
      <w:r>
        <w:br/>
        <w:t xml:space="preserve">яких запаси здатні забезпечити максимальний сталий вилов.  </w:t>
      </w:r>
      <w:proofErr w:type="gramStart"/>
      <w:r>
        <w:t>Ц</w:t>
      </w:r>
      <w:proofErr w:type="gramEnd"/>
      <w:r>
        <w:t xml:space="preserve">ільові </w:t>
      </w:r>
      <w:r>
        <w:br/>
        <w:t>опорні критерії призначені для вирішення господарських завдань.</w:t>
      </w:r>
    </w:p>
    <w:p w:rsidR="000B0683" w:rsidRDefault="000B0683" w:rsidP="000B0683">
      <w:pPr>
        <w:pStyle w:val="HTML"/>
      </w:pPr>
      <w:bookmarkStart w:id="457" w:name="o461"/>
      <w:bookmarkEnd w:id="457"/>
      <w:r>
        <w:t xml:space="preserve">     3. Опорні  застережні   критерії   мають   орієнтуватися   на </w:t>
      </w:r>
      <w:r>
        <w:br/>
        <w:t xml:space="preserve">конкретні запаси,  враховуючи,  зокрема,  репродуктивну здатність, </w:t>
      </w:r>
      <w:r>
        <w:br/>
        <w:t xml:space="preserve">відновлюваність </w:t>
      </w:r>
      <w:proofErr w:type="gramStart"/>
      <w:r>
        <w:t>кожного</w:t>
      </w:r>
      <w:proofErr w:type="gramEnd"/>
      <w:r>
        <w:t xml:space="preserve"> запасу  та  характеристики  промислів,  на </w:t>
      </w:r>
      <w:r>
        <w:br/>
        <w:t xml:space="preserve">яких  запас  експлуатується,  а  також  інші джерела смертності та </w:t>
      </w:r>
      <w:r>
        <w:br/>
        <w:t>основні джерела невизначеності.</w:t>
      </w:r>
    </w:p>
    <w:p w:rsidR="000B0683" w:rsidRDefault="000B0683" w:rsidP="000B0683">
      <w:pPr>
        <w:pStyle w:val="HTML"/>
      </w:pPr>
      <w:bookmarkStart w:id="458" w:name="o462"/>
      <w:bookmarkEnd w:id="458"/>
      <w:r>
        <w:t xml:space="preserve">     4. Господарські  стратегії мають бути спрямовані на </w:t>
      </w:r>
      <w:proofErr w:type="gramStart"/>
      <w:r>
        <w:t>п</w:t>
      </w:r>
      <w:proofErr w:type="gramEnd"/>
      <w:r>
        <w:t xml:space="preserve">ідтримку </w:t>
      </w:r>
      <w:r>
        <w:br/>
        <w:t xml:space="preserve">або на  відновлення  популяцій  обловлюваних  запасів,  а  в  разі </w:t>
      </w:r>
      <w:r>
        <w:br/>
        <w:t xml:space="preserve">необхідності  також  асоційованих та залежних видів на рівнях,  що </w:t>
      </w:r>
      <w:r>
        <w:br/>
        <w:t xml:space="preserve">відповідають заздалегідь узгодженим опорним застережним критеріям. </w:t>
      </w:r>
      <w:r>
        <w:br/>
        <w:t xml:space="preserve">Такі  критерії  використовуються для вжиття заздалегідь узгоджених </w:t>
      </w:r>
      <w:r>
        <w:br/>
        <w:t>заході</w:t>
      </w:r>
      <w:proofErr w:type="gramStart"/>
      <w:r>
        <w:t>в</w:t>
      </w:r>
      <w:proofErr w:type="gramEnd"/>
      <w:r>
        <w:t xml:space="preserve">  для  збереження  та  управління.  Господарські  стратегії </w:t>
      </w:r>
      <w:r>
        <w:br/>
        <w:t xml:space="preserve">включають  заходи,  які  можуть  здійснюватись  при  наближенні до </w:t>
      </w:r>
      <w:r>
        <w:br/>
        <w:t>опорних застережних критерії</w:t>
      </w:r>
      <w:proofErr w:type="gramStart"/>
      <w:r>
        <w:t>в</w:t>
      </w:r>
      <w:proofErr w:type="gramEnd"/>
      <w:r>
        <w:t>.</w:t>
      </w:r>
    </w:p>
    <w:p w:rsidR="000B0683" w:rsidRDefault="000B0683" w:rsidP="000B0683">
      <w:pPr>
        <w:pStyle w:val="HTML"/>
      </w:pPr>
      <w:bookmarkStart w:id="459" w:name="o463"/>
      <w:bookmarkEnd w:id="459"/>
      <w:r>
        <w:t xml:space="preserve">     5. Рибогосподарські   стратегії  повинні  забезпечувати,  щоб </w:t>
      </w:r>
      <w:r>
        <w:br/>
        <w:t xml:space="preserve">ризик перевищення граничних опорних критеріїв  був  дуже  низьким. </w:t>
      </w:r>
      <w:r>
        <w:br/>
        <w:t xml:space="preserve">Якщо розміри запасу падають нижче граничного опорного критерію або </w:t>
      </w:r>
      <w:r>
        <w:br/>
        <w:t xml:space="preserve">якщо йому загрожує ризик впасти  нижче  такого  критерію,  повинні </w:t>
      </w:r>
      <w:r>
        <w:br/>
        <w:t xml:space="preserve">вживатися  заходи  щодо  збереження  та  управління  для  сприяння </w:t>
      </w:r>
      <w:r>
        <w:br/>
        <w:t xml:space="preserve">відновленню    запасу.    Рибогосподарські    стратегії    повинні </w:t>
      </w:r>
      <w:r>
        <w:br/>
        <w:t xml:space="preserve">забезпечувати,   щоб  цільові  опорні  критерії  в  середньому  не </w:t>
      </w:r>
      <w:r>
        <w:br/>
        <w:t>перевищувались.</w:t>
      </w:r>
    </w:p>
    <w:p w:rsidR="000B0683" w:rsidRDefault="000B0683" w:rsidP="000B0683">
      <w:pPr>
        <w:pStyle w:val="HTML"/>
      </w:pPr>
      <w:bookmarkStart w:id="460" w:name="o464"/>
      <w:bookmarkEnd w:id="460"/>
      <w:r>
        <w:t xml:space="preserve">     6. Коли інформація, яка дозволяє виводити опорні критерії для </w:t>
      </w:r>
      <w:r>
        <w:br/>
        <w:t xml:space="preserve">того чи іншого промислу,  недостатня або відсутня,  встановлюються </w:t>
      </w:r>
      <w:r>
        <w:br/>
        <w:t xml:space="preserve">попередні    опорні    критерії.    Попередні    критерії   можуть </w:t>
      </w:r>
      <w:r>
        <w:br/>
        <w:t xml:space="preserve">установлюватися  за  аналогією  з  подібними  та  більш   відомими </w:t>
      </w:r>
      <w:r>
        <w:br/>
        <w:t xml:space="preserve">запасами.   У   таких   ситуаціях   промисел  </w:t>
      </w:r>
      <w:proofErr w:type="gramStart"/>
      <w:r>
        <w:t>п</w:t>
      </w:r>
      <w:proofErr w:type="gramEnd"/>
      <w:r>
        <w:t xml:space="preserve">ідлягає  посиленому </w:t>
      </w:r>
      <w:r>
        <w:br/>
        <w:t xml:space="preserve">моніторингу з тим,  щоб  при  одержанні  більш  точної  інформації </w:t>
      </w:r>
      <w:r>
        <w:br/>
        <w:t>попередні опорні критерії можна було переглянути.</w:t>
      </w:r>
    </w:p>
    <w:p w:rsidR="000B0683" w:rsidRDefault="000B0683" w:rsidP="000B0683">
      <w:pPr>
        <w:pStyle w:val="HTML"/>
      </w:pPr>
      <w:bookmarkStart w:id="461" w:name="o465"/>
      <w:bookmarkEnd w:id="461"/>
      <w:r>
        <w:t xml:space="preserve">     7. </w:t>
      </w:r>
      <w:proofErr w:type="gramStart"/>
      <w:r>
        <w:t xml:space="preserve">Як мінімальний стандарт для  граничних  опорних  критеріїв </w:t>
      </w:r>
      <w:r>
        <w:br/>
        <w:t xml:space="preserve">слід   розглядати  коефіцієнт  промислової  смертності,  який  дає </w:t>
      </w:r>
      <w:r>
        <w:br/>
        <w:t>значення  максимального  сталого  вилову.</w:t>
      </w:r>
      <w:proofErr w:type="gramEnd"/>
      <w:r>
        <w:t xml:space="preserve">  Щодо  запасі</w:t>
      </w:r>
      <w:proofErr w:type="gramStart"/>
      <w:r>
        <w:t>в</w:t>
      </w:r>
      <w:proofErr w:type="gramEnd"/>
      <w:r>
        <w:t xml:space="preserve">,  </w:t>
      </w:r>
      <w:proofErr w:type="gramStart"/>
      <w:r>
        <w:t>як</w:t>
      </w:r>
      <w:proofErr w:type="gramEnd"/>
      <w:r>
        <w:t xml:space="preserve">і  не </w:t>
      </w:r>
      <w:r>
        <w:br/>
        <w:t xml:space="preserve">зазнають    перевилову,    рибогосподарські    стратегії   повинні </w:t>
      </w:r>
      <w:r>
        <w:br/>
        <w:t xml:space="preserve">забезпечувати,  щоб промислова смертність не перевищувала ту,  яка </w:t>
      </w:r>
      <w:r>
        <w:br/>
        <w:t xml:space="preserve">відповідає  максимально сталому вилову,  а біомаса не падала нижче </w:t>
      </w:r>
      <w:r>
        <w:br/>
        <w:t xml:space="preserve">заздалегідь визначеного граничного показника. Як цільовий показник </w:t>
      </w:r>
      <w:r>
        <w:br/>
        <w:t xml:space="preserve">відновлення  перевиловлених запасів може служити значення біомаси, </w:t>
      </w:r>
      <w:r>
        <w:br/>
        <w:t xml:space="preserve">яка дала б максимально сталий вилов. </w:t>
      </w:r>
      <w:r>
        <w:br/>
      </w:r>
    </w:p>
    <w:p w:rsidR="000B0683" w:rsidRDefault="000B0683" w:rsidP="000B0683">
      <w:pPr>
        <w:pStyle w:val="HTML"/>
      </w:pPr>
      <w:bookmarkStart w:id="462" w:name="o466"/>
      <w:bookmarkEnd w:id="462"/>
      <w:r>
        <w:rPr>
          <w:b/>
          <w:bCs/>
        </w:rPr>
        <w:t xml:space="preserve">                            Соглашение </w:t>
      </w:r>
      <w:r>
        <w:rPr>
          <w:b/>
          <w:bCs/>
        </w:rPr>
        <w:br/>
        <w:t xml:space="preserve">               об осуществлении положений Конвенции </w:t>
      </w:r>
      <w:r>
        <w:rPr>
          <w:b/>
          <w:bCs/>
        </w:rPr>
        <w:br/>
        <w:t xml:space="preserve">         Организации Объединенных Наций по морскому праву </w:t>
      </w:r>
      <w:r>
        <w:rPr>
          <w:b/>
          <w:bCs/>
        </w:rPr>
        <w:br/>
        <w:t xml:space="preserve">            от 10 декабря 1982 года, которые касаются </w:t>
      </w:r>
      <w:r>
        <w:rPr>
          <w:b/>
          <w:bCs/>
        </w:rPr>
        <w:br/>
        <w:t xml:space="preserve">             сохранения трансграничных рыбных запасов </w:t>
      </w:r>
      <w:r>
        <w:rPr>
          <w:b/>
          <w:bCs/>
        </w:rPr>
        <w:br/>
        <w:t xml:space="preserve">                 и запасов далеко мигрирующих рыб </w:t>
      </w:r>
      <w:r>
        <w:rPr>
          <w:b/>
          <w:bCs/>
        </w:rPr>
        <w:br/>
        <w:t xml:space="preserve">                         и управления 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63" w:name="o467"/>
      <w:bookmarkEnd w:id="463"/>
      <w:r>
        <w:rPr>
          <w:i/>
          <w:iCs/>
        </w:rPr>
        <w:t xml:space="preserve">                 (Нью-Йорк, 4 декабря 1995 года)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B0683" w:rsidRDefault="000B0683" w:rsidP="000B0683">
      <w:pPr>
        <w:pStyle w:val="HTML"/>
      </w:pPr>
      <w:bookmarkStart w:id="464" w:name="o468"/>
      <w:bookmarkEnd w:id="464"/>
      <w:r>
        <w:t xml:space="preserve">     Государства - участники настоящего Соглашения,</w:t>
      </w:r>
    </w:p>
    <w:p w:rsidR="000B0683" w:rsidRDefault="000B0683" w:rsidP="000B0683">
      <w:pPr>
        <w:pStyle w:val="HTML"/>
      </w:pPr>
      <w:bookmarkStart w:id="465" w:name="o469"/>
      <w:bookmarkEnd w:id="465"/>
      <w:r>
        <w:t xml:space="preserve">    ссылаясь на соответствующие  положения  Конвенции  Организации </w:t>
      </w:r>
      <w:r>
        <w:br/>
        <w:t xml:space="preserve">Объединенных   Наций  по  морскому  праву  от 10 декабря 1982 года </w:t>
      </w:r>
      <w:r>
        <w:br/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"http://zakon4.rada.gov.ua/laws/show/995_057" \t "_blank" </w:instrText>
      </w:r>
      <w:r>
        <w:fldChar w:fldCharType="separate"/>
      </w:r>
      <w:r>
        <w:rPr>
          <w:rStyle w:val="a3"/>
        </w:rPr>
        <w:t>995_057</w:t>
      </w:r>
      <w:r>
        <w:fldChar w:fldCharType="end"/>
      </w:r>
      <w:r>
        <w:t xml:space="preserve"> ),</w:t>
      </w:r>
    </w:p>
    <w:p w:rsidR="000B0683" w:rsidRDefault="000B0683" w:rsidP="000B0683">
      <w:pPr>
        <w:pStyle w:val="HTML"/>
      </w:pPr>
      <w:bookmarkStart w:id="466" w:name="o470"/>
      <w:bookmarkEnd w:id="466"/>
      <w:r>
        <w:t xml:space="preserve">     имея твердое  намерение  обеспечить долгосрочное сохранение и </w:t>
      </w:r>
      <w:r>
        <w:br/>
        <w:t xml:space="preserve">устойчивое использование трансграничных рыбных запасов  и  запасов </w:t>
      </w:r>
      <w:r>
        <w:br/>
        <w:t>далеко мигрирующих рыб,</w:t>
      </w:r>
    </w:p>
    <w:p w:rsidR="000B0683" w:rsidRDefault="000B0683" w:rsidP="000B0683">
      <w:pPr>
        <w:pStyle w:val="HTML"/>
      </w:pPr>
      <w:bookmarkStart w:id="467" w:name="o471"/>
      <w:bookmarkEnd w:id="467"/>
      <w:r>
        <w:t xml:space="preserve">     преисполненные решимости   совершенствовать    сотрудничество </w:t>
      </w:r>
      <w:r>
        <w:br/>
        <w:t>между государствами с этой целью,</w:t>
      </w:r>
    </w:p>
    <w:p w:rsidR="000B0683" w:rsidRDefault="000B0683" w:rsidP="000B0683">
      <w:pPr>
        <w:pStyle w:val="HTML"/>
      </w:pPr>
      <w:bookmarkStart w:id="468" w:name="o472"/>
      <w:bookmarkEnd w:id="468"/>
      <w:r>
        <w:lastRenderedPageBreak/>
        <w:t xml:space="preserve">     призывая к тому, чтобы государства флага, государства порта и </w:t>
      </w:r>
      <w:r>
        <w:br/>
        <w:t xml:space="preserve">прибрежные  государства  более  эффективно обеспечивали выполнение </w:t>
      </w:r>
      <w:r>
        <w:br/>
        <w:t>мер по сохранению и управлению, принятых для таких запасов,</w:t>
      </w:r>
    </w:p>
    <w:p w:rsidR="000B0683" w:rsidRDefault="000B0683" w:rsidP="000B0683">
      <w:pPr>
        <w:pStyle w:val="HTML"/>
      </w:pPr>
      <w:bookmarkStart w:id="469" w:name="o473"/>
      <w:bookmarkEnd w:id="469"/>
      <w:r>
        <w:t xml:space="preserve">     стремясь решать,   в   частности,   проблемы,   названные   в </w:t>
      </w:r>
      <w:r>
        <w:br/>
        <w:t xml:space="preserve">программной области C главы 17 Повестки дня на XXI  век,  принятой </w:t>
      </w:r>
      <w:r>
        <w:br/>
        <w:t xml:space="preserve">Конференцией  Организации Объединенных Наций по окружающей среде и </w:t>
      </w:r>
      <w:r>
        <w:br/>
        <w:t xml:space="preserve">развитию, а именно недостатки в управлении рыболовством в открытом </w:t>
      </w:r>
      <w:r>
        <w:br/>
        <w:t xml:space="preserve">море  во  многих  областях  и  чрезмерную  эксплуатацию  некоторых </w:t>
      </w:r>
      <w:r>
        <w:br/>
        <w:t xml:space="preserve">ресурсов;  отмечая наличие  проблем  нерегулируемого  рыболовства, </w:t>
      </w:r>
      <w:r>
        <w:br/>
        <w:t xml:space="preserve">избыточных  капиталовложений,  чрезмерного  размера  флота,  смены </w:t>
      </w:r>
      <w:r>
        <w:br/>
        <w:t xml:space="preserve">флага  судна  в  целях  уклонения   от   контроля,   недостаточной </w:t>
      </w:r>
      <w:r>
        <w:br/>
        <w:t xml:space="preserve">избирательности   орудий   лова,   ненадежности   баз   данных   и </w:t>
      </w:r>
      <w:r>
        <w:br/>
        <w:t>недостаточного сотрудничества между государствами,</w:t>
      </w:r>
    </w:p>
    <w:p w:rsidR="000B0683" w:rsidRDefault="000B0683" w:rsidP="000B0683">
      <w:pPr>
        <w:pStyle w:val="HTML"/>
      </w:pPr>
      <w:bookmarkStart w:id="470" w:name="o474"/>
      <w:bookmarkEnd w:id="470"/>
      <w:r>
        <w:t xml:space="preserve">     обязуясь придерживаться ответственного рыболовства,</w:t>
      </w:r>
    </w:p>
    <w:p w:rsidR="000B0683" w:rsidRDefault="000B0683" w:rsidP="000B0683">
      <w:pPr>
        <w:pStyle w:val="HTML"/>
      </w:pPr>
      <w:bookmarkStart w:id="471" w:name="o475"/>
      <w:bookmarkEnd w:id="471"/>
      <w:r>
        <w:t xml:space="preserve">     сознавая необходимость избегать  негативного  воздействия  на </w:t>
      </w:r>
      <w:r>
        <w:br/>
        <w:t xml:space="preserve">морскую среду,  сохранять биологическое разнообразие, поддерживать </w:t>
      </w:r>
      <w:r>
        <w:br/>
        <w:t xml:space="preserve">целостность  морских  экосистем   и   предельно   сокращать   риск </w:t>
      </w:r>
      <w:r>
        <w:br/>
        <w:t>долгосрочных или необратимых последствий рыболовных операций,</w:t>
      </w:r>
    </w:p>
    <w:p w:rsidR="000B0683" w:rsidRDefault="000B0683" w:rsidP="000B0683">
      <w:pPr>
        <w:pStyle w:val="HTML"/>
      </w:pPr>
      <w:bookmarkStart w:id="472" w:name="o476"/>
      <w:bookmarkEnd w:id="472"/>
      <w:r>
        <w:t xml:space="preserve">     признавая необходимость оказывать конкретную помощь,  включая </w:t>
      </w:r>
      <w:r>
        <w:br/>
        <w:t xml:space="preserve">финансовую,   научную   и   техническую,   с   той   целью,  чтобы </w:t>
      </w:r>
      <w:r>
        <w:br/>
        <w:t xml:space="preserve">развивающиеся   государства   могли   эффективно   участвовать   в </w:t>
      </w:r>
      <w:r>
        <w:br/>
        <w:t xml:space="preserve">сохранении   трансграничных   рыбных   запасов  и  </w:t>
      </w:r>
      <w:proofErr w:type="gramStart"/>
      <w:r>
        <w:t>запасов</w:t>
      </w:r>
      <w:proofErr w:type="gramEnd"/>
      <w:r>
        <w:t xml:space="preserve">  далеко </w:t>
      </w:r>
      <w:r>
        <w:br/>
        <w:t>мигрирующих рыб, управлении ими и их устойчивом использовании,</w:t>
      </w:r>
    </w:p>
    <w:p w:rsidR="000B0683" w:rsidRDefault="000B0683" w:rsidP="000B0683">
      <w:pPr>
        <w:pStyle w:val="HTML"/>
      </w:pPr>
      <w:bookmarkStart w:id="473" w:name="o477"/>
      <w:bookmarkEnd w:id="473"/>
      <w:r>
        <w:t xml:space="preserve">     будучи убеждены   в   том,  что  наиболее  оптимальным  путем </w:t>
      </w:r>
      <w:r>
        <w:br/>
        <w:t xml:space="preserve">достижения этих целей и содействия поддержанию международного мира </w:t>
      </w:r>
      <w:r>
        <w:br/>
        <w:t xml:space="preserve">и безопасности было бы соглашение об осуществлении соответствующих </w:t>
      </w:r>
      <w:r>
        <w:br/>
        <w:t>положений Конвенции,</w:t>
      </w:r>
    </w:p>
    <w:p w:rsidR="000B0683" w:rsidRDefault="000B0683" w:rsidP="000B0683">
      <w:pPr>
        <w:pStyle w:val="HTML"/>
      </w:pPr>
      <w:bookmarkStart w:id="474" w:name="o478"/>
      <w:bookmarkEnd w:id="474"/>
      <w:r>
        <w:t xml:space="preserve">     подтверждая, что   вопросы,   не  регулируемые  Конвенцией  и </w:t>
      </w:r>
      <w:r>
        <w:br/>
        <w:t xml:space="preserve">настоящим Соглашением,  продолжают  регламентироваться  нормами  и </w:t>
      </w:r>
      <w:r>
        <w:br/>
        <w:t>принципами общего международного права,</w:t>
      </w:r>
    </w:p>
    <w:p w:rsidR="000B0683" w:rsidRDefault="000B0683" w:rsidP="000B0683">
      <w:pPr>
        <w:pStyle w:val="HTML"/>
      </w:pPr>
      <w:bookmarkStart w:id="475" w:name="o479"/>
      <w:bookmarkEnd w:id="475"/>
      <w:r>
        <w:t xml:space="preserve">     согласились о нижеследующем: </w:t>
      </w:r>
      <w:r>
        <w:br/>
      </w:r>
    </w:p>
    <w:p w:rsidR="000B0683" w:rsidRDefault="000B0683" w:rsidP="000B0683">
      <w:pPr>
        <w:pStyle w:val="HTML"/>
      </w:pPr>
      <w:bookmarkStart w:id="476" w:name="o480"/>
      <w:bookmarkEnd w:id="476"/>
      <w:r>
        <w:t xml:space="preserve">                     Часть I. Общие положения </w:t>
      </w:r>
      <w:r>
        <w:br/>
      </w:r>
    </w:p>
    <w:p w:rsidR="000B0683" w:rsidRDefault="000B0683" w:rsidP="000B0683">
      <w:pPr>
        <w:pStyle w:val="HTML"/>
      </w:pPr>
      <w:bookmarkStart w:id="477" w:name="o481"/>
      <w:bookmarkEnd w:id="477"/>
      <w:r>
        <w:t xml:space="preserve">                             </w:t>
      </w:r>
      <w:r>
        <w:rPr>
          <w:b/>
          <w:bCs/>
        </w:rPr>
        <w:t>Статья 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78" w:name="o482"/>
      <w:bookmarkEnd w:id="478"/>
      <w:r>
        <w:rPr>
          <w:b/>
          <w:bCs/>
        </w:rPr>
        <w:t xml:space="preserve">             Употребление терминов и сфера применения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79" w:name="o483"/>
      <w:bookmarkEnd w:id="479"/>
      <w:r>
        <w:t xml:space="preserve">     1. Для целей настоящего Соглашения:</w:t>
      </w:r>
    </w:p>
    <w:p w:rsidR="000B0683" w:rsidRDefault="000B0683" w:rsidP="000B0683">
      <w:pPr>
        <w:pStyle w:val="HTML"/>
      </w:pPr>
      <w:bookmarkStart w:id="480" w:name="o484"/>
      <w:bookmarkEnd w:id="480"/>
      <w:r>
        <w:t xml:space="preserve">     a) "Конвенция"  означает  Конвенцию  Организации Объединенных </w:t>
      </w:r>
      <w:r>
        <w:br/>
        <w:t>Наций по морскому праву от 10 декабря 1982 года;</w:t>
      </w:r>
    </w:p>
    <w:p w:rsidR="000B0683" w:rsidRDefault="000B0683" w:rsidP="000B0683">
      <w:pPr>
        <w:pStyle w:val="HTML"/>
      </w:pPr>
      <w:bookmarkStart w:id="481" w:name="o485"/>
      <w:bookmarkEnd w:id="481"/>
      <w:r>
        <w:t xml:space="preserve">     b) "меры по сохранению и управлению" означает направленные на </w:t>
      </w:r>
      <w:r>
        <w:br/>
        <w:t xml:space="preserve">сохранение  одного  или  более  видов  живых  морских  ресурсов  и </w:t>
      </w:r>
      <w:r>
        <w:br/>
        <w:t xml:space="preserve">управление  ими  меры,  принимаемые  или  применяемые  сообразно с </w:t>
      </w:r>
      <w:r>
        <w:br/>
        <w:t xml:space="preserve">соответствующими  нормами  международного  права,  отраженными   в </w:t>
      </w:r>
      <w:r>
        <w:br/>
        <w:t>Конвенции и настоящем Соглашении;</w:t>
      </w:r>
    </w:p>
    <w:p w:rsidR="000B0683" w:rsidRDefault="000B0683" w:rsidP="000B0683">
      <w:pPr>
        <w:pStyle w:val="HTML"/>
      </w:pPr>
      <w:bookmarkStart w:id="482" w:name="o486"/>
      <w:bookmarkEnd w:id="482"/>
      <w:r>
        <w:t xml:space="preserve">     c) "рыбы" включает моллюсков и ракообразных,  за  исключением </w:t>
      </w:r>
      <w:r>
        <w:br/>
        <w:t xml:space="preserve">тех,  которые принадлежат к "сидячим видам" согласно определению в </w:t>
      </w:r>
      <w:r>
        <w:br/>
        <w:t>статье 77 Конвенции;</w:t>
      </w:r>
    </w:p>
    <w:p w:rsidR="000B0683" w:rsidRDefault="000B0683" w:rsidP="000B0683">
      <w:pPr>
        <w:pStyle w:val="HTML"/>
      </w:pPr>
      <w:bookmarkStart w:id="483" w:name="o487"/>
      <w:bookmarkEnd w:id="483"/>
      <w:r>
        <w:t xml:space="preserve">     d) "договоренность"    означает    механизм   сотрудничества, </w:t>
      </w:r>
      <w:r>
        <w:br/>
        <w:t xml:space="preserve">учреждаемый в соответствии с Конвенцией  и  настоящим  Соглашением </w:t>
      </w:r>
      <w:r>
        <w:br/>
        <w:t xml:space="preserve">двумя или более государствами в целях,  в частности,  установления </w:t>
      </w:r>
      <w:r>
        <w:br/>
        <w:t xml:space="preserve">мер по сохранению и управлению в субрегионе или регионе для одного </w:t>
      </w:r>
      <w:r>
        <w:br/>
        <w:t xml:space="preserve">или   более  трансграничных  рыбных  запасов  или  запасов  далеко </w:t>
      </w:r>
      <w:r>
        <w:br/>
        <w:t>мигрирующих рыб.</w:t>
      </w:r>
    </w:p>
    <w:p w:rsidR="000B0683" w:rsidRDefault="000B0683" w:rsidP="000B0683">
      <w:pPr>
        <w:pStyle w:val="HTML"/>
      </w:pPr>
      <w:bookmarkStart w:id="484" w:name="o488"/>
      <w:bookmarkEnd w:id="484"/>
      <w:r>
        <w:t xml:space="preserve">     2. a)  "Государства-участники" означает государства,  которые </w:t>
      </w:r>
      <w:r>
        <w:br/>
      </w:r>
      <w:proofErr w:type="gramStart"/>
      <w:r>
        <w:t xml:space="preserve">согласились на обязательность для себя настоящего Соглашения и для </w:t>
      </w:r>
      <w:r>
        <w:br/>
        <w:t>которых Соглашение вступило</w:t>
      </w:r>
      <w:proofErr w:type="gramEnd"/>
      <w:r>
        <w:t xml:space="preserve"> в силу;</w:t>
      </w:r>
    </w:p>
    <w:p w:rsidR="000B0683" w:rsidRDefault="000B0683" w:rsidP="000B0683">
      <w:pPr>
        <w:pStyle w:val="HTML"/>
      </w:pPr>
      <w:bookmarkStart w:id="485" w:name="o489"/>
      <w:bookmarkEnd w:id="485"/>
      <w:r>
        <w:t xml:space="preserve">     b) настоящее Соглашение применяется mutatis mutandis:</w:t>
      </w:r>
    </w:p>
    <w:p w:rsidR="000B0683" w:rsidRDefault="000B0683" w:rsidP="000B0683">
      <w:pPr>
        <w:pStyle w:val="HTML"/>
      </w:pPr>
      <w:bookmarkStart w:id="486" w:name="o490"/>
      <w:bookmarkEnd w:id="486"/>
      <w:r>
        <w:t xml:space="preserve">     i) к любому из перечисленных в пункте 1 "c", "d" и "e" статьи </w:t>
      </w:r>
      <w:r>
        <w:br/>
        <w:t>305 Конвенции субъектов права и</w:t>
      </w:r>
    </w:p>
    <w:p w:rsidR="000B0683" w:rsidRDefault="000B0683" w:rsidP="000B0683">
      <w:pPr>
        <w:pStyle w:val="HTML"/>
      </w:pPr>
      <w:bookmarkStart w:id="487" w:name="o491"/>
      <w:bookmarkEnd w:id="487"/>
      <w:r>
        <w:t xml:space="preserve">     </w:t>
      </w:r>
      <w:proofErr w:type="gramStart"/>
      <w:r>
        <w:t xml:space="preserve">ii) при условии соблюдения статьи 47 к любому субъекту права, </w:t>
      </w:r>
      <w:r>
        <w:br/>
        <w:t xml:space="preserve">упомянутому в качестве  "международной  организации"  в  статье  1 </w:t>
      </w:r>
      <w:r>
        <w:br/>
        <w:t xml:space="preserve">приложения IX Конвенции, которые становятся участниками настоящего </w:t>
      </w:r>
      <w:r>
        <w:br/>
      </w:r>
      <w:r>
        <w:lastRenderedPageBreak/>
        <w:t xml:space="preserve">Соглашения и в такой степени "государства-участники" означает этих </w:t>
      </w:r>
      <w:r>
        <w:br/>
        <w:t>субъектов права.</w:t>
      </w:r>
      <w:proofErr w:type="gramEnd"/>
    </w:p>
    <w:p w:rsidR="000B0683" w:rsidRDefault="000B0683" w:rsidP="000B0683">
      <w:pPr>
        <w:pStyle w:val="HTML"/>
      </w:pPr>
      <w:bookmarkStart w:id="488" w:name="o492"/>
      <w:bookmarkEnd w:id="488"/>
      <w:r>
        <w:t xml:space="preserve">     3. Настоящее Соглашение применяется mutatis mutandis к другим </w:t>
      </w:r>
      <w:r>
        <w:br/>
        <w:t xml:space="preserve">занимающимся  рыбным промыслом субъектам права,  которые ведут лов </w:t>
      </w:r>
      <w:r>
        <w:br/>
        <w:t xml:space="preserve">рыбы в открытом море. </w:t>
      </w:r>
      <w:r>
        <w:br/>
      </w:r>
    </w:p>
    <w:p w:rsidR="000B0683" w:rsidRDefault="000B0683" w:rsidP="000B0683">
      <w:pPr>
        <w:pStyle w:val="HTML"/>
      </w:pPr>
      <w:bookmarkStart w:id="489" w:name="o493"/>
      <w:bookmarkEnd w:id="489"/>
      <w:r>
        <w:t xml:space="preserve">                             </w:t>
      </w:r>
      <w:r>
        <w:rPr>
          <w:b/>
          <w:bCs/>
        </w:rPr>
        <w:t>Статья 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90" w:name="o494"/>
      <w:bookmarkEnd w:id="490"/>
      <w:r>
        <w:rPr>
          <w:b/>
          <w:bCs/>
        </w:rPr>
        <w:t xml:space="preserve">                               Цель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91" w:name="o495"/>
      <w:bookmarkEnd w:id="491"/>
      <w:r>
        <w:t xml:space="preserve">     Цель настоящего   Соглашения   -   обеспечить    долгосрочное </w:t>
      </w:r>
      <w:r>
        <w:br/>
        <w:t xml:space="preserve">сохранение   и   устойчивое  использование  трансграничных  рыбных </w:t>
      </w:r>
      <w:r>
        <w:br/>
        <w:t xml:space="preserve">запасов и </w:t>
      </w:r>
      <w:proofErr w:type="gramStart"/>
      <w:r>
        <w:t>запасов</w:t>
      </w:r>
      <w:proofErr w:type="gramEnd"/>
      <w:r>
        <w:t xml:space="preserve"> далеко мигрирующих рыб посредством  эффективного </w:t>
      </w:r>
      <w:r>
        <w:br/>
        <w:t xml:space="preserve">осуществления соответствующих положений Конвенции. </w:t>
      </w:r>
      <w:r>
        <w:br/>
      </w:r>
    </w:p>
    <w:p w:rsidR="000B0683" w:rsidRDefault="000B0683" w:rsidP="000B0683">
      <w:pPr>
        <w:pStyle w:val="HTML"/>
      </w:pPr>
      <w:bookmarkStart w:id="492" w:name="o496"/>
      <w:bookmarkEnd w:id="492"/>
      <w:r>
        <w:t xml:space="preserve">                             </w:t>
      </w:r>
      <w:r>
        <w:rPr>
          <w:b/>
          <w:bCs/>
        </w:rPr>
        <w:t>Статья 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93" w:name="o497"/>
      <w:bookmarkEnd w:id="493"/>
      <w:r>
        <w:rPr>
          <w:b/>
          <w:bCs/>
        </w:rPr>
        <w:t xml:space="preserve">                            Применение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94" w:name="o498"/>
      <w:bookmarkEnd w:id="494"/>
      <w:r>
        <w:t xml:space="preserve">     1. Если   не   предусмотрено   иное,   настоящее   Соглашение </w:t>
      </w:r>
      <w:r>
        <w:br/>
        <w:t xml:space="preserve">применяется к сохранению трансграничных рыбных запасов  и  </w:t>
      </w:r>
      <w:proofErr w:type="gramStart"/>
      <w:r>
        <w:t>запасов</w:t>
      </w:r>
      <w:proofErr w:type="gramEnd"/>
      <w:r>
        <w:t xml:space="preserve"> </w:t>
      </w:r>
      <w:r>
        <w:br/>
        <w:t xml:space="preserve">далеко  мигрирующих  рыб и управлению ими за пределами районов под </w:t>
      </w:r>
      <w:r>
        <w:br/>
        <w:t xml:space="preserve">национальной юрисдикцией,  за тем исключением,  что статьи 6  и  7 </w:t>
      </w:r>
      <w:r>
        <w:br/>
        <w:t xml:space="preserve">применяются  также  к  сохранению таких запасов и управлению ими в </w:t>
      </w:r>
      <w:r>
        <w:br/>
        <w:t xml:space="preserve">районах  под  национальной  юрисдикцией  при  условии   соблюдения </w:t>
      </w:r>
      <w:r>
        <w:br/>
        <w:t xml:space="preserve">различных  правовых  режимов,  применяемых  согласно  Конвенции  в </w:t>
      </w:r>
      <w:r>
        <w:br/>
        <w:t xml:space="preserve">районах под национальной юрисдикцией  и  в  районах  за  пределами </w:t>
      </w:r>
      <w:r>
        <w:br/>
        <w:t>национальной юрисдикции.</w:t>
      </w:r>
    </w:p>
    <w:p w:rsidR="000B0683" w:rsidRDefault="000B0683" w:rsidP="000B0683">
      <w:pPr>
        <w:pStyle w:val="HTML"/>
      </w:pPr>
      <w:bookmarkStart w:id="495" w:name="o499"/>
      <w:bookmarkEnd w:id="495"/>
      <w:r>
        <w:t xml:space="preserve">     2. При  осуществлении  своих  суверенных   прав   для   целей </w:t>
      </w:r>
      <w:r>
        <w:br/>
        <w:t xml:space="preserve">разведки, эксплуатации, сохранения трансграничных рыбных запасов и </w:t>
      </w:r>
      <w:r>
        <w:br/>
      </w:r>
      <w:proofErr w:type="gramStart"/>
      <w:r>
        <w:t>запасов</w:t>
      </w:r>
      <w:proofErr w:type="gramEnd"/>
      <w:r>
        <w:t xml:space="preserve"> далеко мигрирующих рыб и  управления  ими  в  районах  под </w:t>
      </w:r>
      <w:r>
        <w:br/>
        <w:t xml:space="preserve">национальной  юрисдикцией прибрежное государство применяет mutatis </w:t>
      </w:r>
      <w:r>
        <w:br/>
        <w:t>mutandis общие принципы, перечисленные в статье 5.</w:t>
      </w:r>
    </w:p>
    <w:p w:rsidR="000B0683" w:rsidRDefault="000B0683" w:rsidP="000B0683">
      <w:pPr>
        <w:pStyle w:val="HTML"/>
      </w:pPr>
      <w:bookmarkStart w:id="496" w:name="o500"/>
      <w:bookmarkEnd w:id="496"/>
      <w:r>
        <w:t xml:space="preserve">     3. Государства   должным   образом   принимают   во  внимание </w:t>
      </w:r>
      <w:r>
        <w:br/>
        <w:t xml:space="preserve">имеющиеся у развивающихся государств  соответствующие  возможности </w:t>
      </w:r>
      <w:r>
        <w:br/>
        <w:t xml:space="preserve">применять статьи 5, 6 и 7 в районах под национальной юрисдикцией и </w:t>
      </w:r>
      <w:r>
        <w:br/>
        <w:t xml:space="preserve">их потребность в помощи, предусмотренной в настоящем Соглашении. С </w:t>
      </w:r>
      <w:r>
        <w:br/>
        <w:t xml:space="preserve">этой  целью  часть  VII  применяется  mutatis mutandis в отношении </w:t>
      </w:r>
      <w:r>
        <w:br/>
        <w:t xml:space="preserve">районов под национальной юрисдикцией. </w:t>
      </w:r>
      <w:r>
        <w:br/>
      </w:r>
    </w:p>
    <w:p w:rsidR="000B0683" w:rsidRDefault="000B0683" w:rsidP="000B0683">
      <w:pPr>
        <w:pStyle w:val="HTML"/>
      </w:pPr>
      <w:bookmarkStart w:id="497" w:name="o501"/>
      <w:bookmarkEnd w:id="497"/>
      <w:r>
        <w:t xml:space="preserve">                             </w:t>
      </w:r>
      <w:r>
        <w:rPr>
          <w:b/>
          <w:bCs/>
        </w:rPr>
        <w:t>Статья 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498" w:name="o502"/>
      <w:bookmarkEnd w:id="498"/>
      <w:r>
        <w:rPr>
          <w:b/>
          <w:bCs/>
        </w:rPr>
        <w:t xml:space="preserve">       Соотношение между настоящим Соглашением и Конвенцией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499" w:name="o503"/>
      <w:bookmarkEnd w:id="499"/>
      <w:r>
        <w:t xml:space="preserve">     Ничто в  настоящем  Соглашении  не  наносит  ущерба   правам, </w:t>
      </w:r>
      <w:r>
        <w:br/>
        <w:t xml:space="preserve">юрисдикции и обязанностям государств согласно Конвенции. Настоящее </w:t>
      </w:r>
      <w:r>
        <w:br/>
        <w:t xml:space="preserve">Соглашение  толкуется  и  применяется  в  контексте  Конвенции   и </w:t>
      </w:r>
      <w:r>
        <w:br/>
        <w:t xml:space="preserve">сообразно с ней. </w:t>
      </w:r>
      <w:r>
        <w:br/>
      </w:r>
    </w:p>
    <w:p w:rsidR="000B0683" w:rsidRDefault="000B0683" w:rsidP="000B0683">
      <w:pPr>
        <w:pStyle w:val="HTML"/>
      </w:pPr>
      <w:bookmarkStart w:id="500" w:name="o504"/>
      <w:bookmarkEnd w:id="500"/>
      <w:r>
        <w:t xml:space="preserve">               Часть II. Сохранение трансграничных </w:t>
      </w:r>
      <w:r>
        <w:br/>
        <w:t xml:space="preserve">           рыбных запасов и </w:t>
      </w:r>
      <w:proofErr w:type="gramStart"/>
      <w:r>
        <w:t>запасов</w:t>
      </w:r>
      <w:proofErr w:type="gramEnd"/>
      <w:r>
        <w:t xml:space="preserve"> далеко мигрирующих </w:t>
      </w:r>
      <w:r>
        <w:br/>
        <w:t xml:space="preserve">                       рыб и управление ими </w:t>
      </w:r>
      <w:r>
        <w:br/>
      </w:r>
    </w:p>
    <w:p w:rsidR="000B0683" w:rsidRDefault="000B0683" w:rsidP="000B0683">
      <w:pPr>
        <w:pStyle w:val="HTML"/>
      </w:pPr>
      <w:bookmarkStart w:id="501" w:name="o505"/>
      <w:bookmarkEnd w:id="501"/>
      <w:r>
        <w:t xml:space="preserve">                             </w:t>
      </w:r>
      <w:r>
        <w:rPr>
          <w:b/>
          <w:bCs/>
        </w:rPr>
        <w:t>Статья 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02" w:name="o506"/>
      <w:bookmarkEnd w:id="502"/>
      <w:r>
        <w:rPr>
          <w:b/>
          <w:bCs/>
        </w:rPr>
        <w:t xml:space="preserve">                          Общие принципы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03" w:name="o507"/>
      <w:bookmarkEnd w:id="503"/>
      <w:r>
        <w:t xml:space="preserve">     Для сохранения трансграничных рыбных запасов и </w:t>
      </w:r>
      <w:proofErr w:type="gramStart"/>
      <w:r>
        <w:t>запасов</w:t>
      </w:r>
      <w:proofErr w:type="gramEnd"/>
      <w:r>
        <w:t xml:space="preserve"> далеко </w:t>
      </w:r>
      <w:r>
        <w:br/>
        <w:t xml:space="preserve">мигрирующих  рыб  и  управления  ими  прибрежные   государства   и </w:t>
      </w:r>
      <w:r>
        <w:br/>
        <w:t xml:space="preserve">государства,  ведущие  рыбный промысел в открытом море,  в порядке </w:t>
      </w:r>
      <w:r>
        <w:br/>
        <w:t xml:space="preserve">реализации  своей  обязанности  сотрудничать  в   соответствии   с </w:t>
      </w:r>
      <w:r>
        <w:br/>
        <w:t>Конвенцией:</w:t>
      </w:r>
    </w:p>
    <w:p w:rsidR="000B0683" w:rsidRDefault="000B0683" w:rsidP="000B0683">
      <w:pPr>
        <w:pStyle w:val="HTML"/>
      </w:pPr>
      <w:bookmarkStart w:id="504" w:name="o508"/>
      <w:bookmarkEnd w:id="504"/>
      <w:r>
        <w:t xml:space="preserve">     a) принимают  меры  к  тому,  чтобы  обеспечить  долгосрочную </w:t>
      </w:r>
      <w:r>
        <w:br/>
        <w:t xml:space="preserve">устойчивость   трансграничных  рыбных  запасов  и  </w:t>
      </w:r>
      <w:proofErr w:type="gramStart"/>
      <w:r>
        <w:t>запасов</w:t>
      </w:r>
      <w:proofErr w:type="gramEnd"/>
      <w:r>
        <w:t xml:space="preserve">  далеко </w:t>
      </w:r>
      <w:r>
        <w:br/>
      </w:r>
      <w:r>
        <w:lastRenderedPageBreak/>
        <w:t xml:space="preserve">мигрирующих   рыб   и   содействовать   цели    их    оптимального </w:t>
      </w:r>
      <w:r>
        <w:br/>
        <w:t>использования;</w:t>
      </w:r>
    </w:p>
    <w:p w:rsidR="000B0683" w:rsidRDefault="000B0683" w:rsidP="000B0683">
      <w:pPr>
        <w:pStyle w:val="HTML"/>
      </w:pPr>
      <w:bookmarkStart w:id="505" w:name="o509"/>
      <w:bookmarkEnd w:id="505"/>
      <w:r>
        <w:t xml:space="preserve">     </w:t>
      </w:r>
      <w:proofErr w:type="gramStart"/>
      <w:r>
        <w:t xml:space="preserve">b) обеспечивают,  чтобы такие меры основывались  на  наиболее </w:t>
      </w:r>
      <w:r>
        <w:br/>
        <w:t xml:space="preserve">достоверных   имеющихся   научных  данных  и  были  направлены  на </w:t>
      </w:r>
      <w:r>
        <w:br/>
        <w:t xml:space="preserve">поддержание или восстановление запасов на уровнях или до  уровней, </w:t>
      </w:r>
      <w:r>
        <w:br/>
        <w:t xml:space="preserve">при  которых  может  быть обеспечен максимальный устойчивый вылов, </w:t>
      </w:r>
      <w:r>
        <w:br/>
        <w:t xml:space="preserve">определяемый  соответствующими  экологическими  и   экономическими </w:t>
      </w:r>
      <w:r>
        <w:br/>
        <w:t xml:space="preserve">факторами,  включая особые потребности развивающихся государств, и </w:t>
      </w:r>
      <w:r>
        <w:br/>
        <w:t xml:space="preserve">с  учетом  методов  ведения  рыбного  промысла,  взаимозависимости </w:t>
      </w:r>
      <w:r>
        <w:br/>
        <w:t xml:space="preserve">запасов,   а   также   любых   общерекомендованных   международных </w:t>
      </w:r>
      <w:r>
        <w:br/>
        <w:t>минимальных стандартов</w:t>
      </w:r>
      <w:proofErr w:type="gramEnd"/>
      <w:r>
        <w:t xml:space="preserve">,  будь то </w:t>
      </w:r>
      <w:proofErr w:type="gramStart"/>
      <w:r>
        <w:t>субрегиональные</w:t>
      </w:r>
      <w:proofErr w:type="gramEnd"/>
      <w:r>
        <w:t xml:space="preserve">, региональные или </w:t>
      </w:r>
      <w:r>
        <w:br/>
        <w:t>всемирные;</w:t>
      </w:r>
    </w:p>
    <w:p w:rsidR="000B0683" w:rsidRDefault="000B0683" w:rsidP="000B0683">
      <w:pPr>
        <w:pStyle w:val="HTML"/>
      </w:pPr>
      <w:bookmarkStart w:id="506" w:name="o510"/>
      <w:bookmarkEnd w:id="506"/>
      <w:r>
        <w:t xml:space="preserve">     c) применяют осторожный подход в соответствии со статьей 6;</w:t>
      </w:r>
    </w:p>
    <w:p w:rsidR="000B0683" w:rsidRDefault="000B0683" w:rsidP="000B0683">
      <w:pPr>
        <w:pStyle w:val="HTML"/>
      </w:pPr>
      <w:bookmarkStart w:id="507" w:name="o511"/>
      <w:bookmarkEnd w:id="507"/>
      <w:r>
        <w:t xml:space="preserve">     </w:t>
      </w:r>
      <w:proofErr w:type="gramStart"/>
      <w:r>
        <w:t xml:space="preserve">d) оценивают    воздействие    рыболовства,    прочих   видов </w:t>
      </w:r>
      <w:r>
        <w:br/>
        <w:t xml:space="preserve">человеческой деятельности и экологических  факторов  на  запасы  и </w:t>
      </w:r>
      <w:r>
        <w:br/>
        <w:t xml:space="preserve">виды, являющиеся объектом специализированного промысла, а также на </w:t>
      </w:r>
      <w:r>
        <w:br/>
        <w:t xml:space="preserve">запасы  и  виды,  принадлежащие   к   той   же   экосистеме   либо </w:t>
      </w:r>
      <w:r>
        <w:br/>
        <w:t xml:space="preserve">ассоциированные      с      запасами,     являющимися     объектом </w:t>
      </w:r>
      <w:r>
        <w:br/>
        <w:t>специализированного промысла, или зависимые от них;</w:t>
      </w:r>
      <w:proofErr w:type="gramEnd"/>
    </w:p>
    <w:p w:rsidR="000B0683" w:rsidRDefault="000B0683" w:rsidP="000B0683">
      <w:pPr>
        <w:pStyle w:val="HTML"/>
      </w:pPr>
      <w:bookmarkStart w:id="508" w:name="o512"/>
      <w:bookmarkEnd w:id="508"/>
      <w:r>
        <w:t xml:space="preserve">     e) принимают,  где  это  необходимо,  меры  по  сохранению  и </w:t>
      </w:r>
      <w:r>
        <w:br/>
        <w:t xml:space="preserve">управлению в отношении видов,  принадлежащих к той  же  экосистеме </w:t>
      </w:r>
      <w:r>
        <w:br/>
        <w:t xml:space="preserve">либо    ассоциированных    с    запасами,   являющимися   объектом </w:t>
      </w:r>
      <w:r>
        <w:br/>
        <w:t xml:space="preserve">специализированного  промысла,  или  зависимых  от  них,  в  целях </w:t>
      </w:r>
      <w:r>
        <w:br/>
        <w:t xml:space="preserve">поддержания или восстановления популяций таких видов выше уровней, </w:t>
      </w:r>
      <w:r>
        <w:br/>
        <w:t xml:space="preserve">на которых их воспроизводство  может  быть  подвергнуто  серьезной </w:t>
      </w:r>
      <w:r>
        <w:br/>
        <w:t>опасности;</w:t>
      </w:r>
    </w:p>
    <w:p w:rsidR="000B0683" w:rsidRDefault="000B0683" w:rsidP="000B0683">
      <w:pPr>
        <w:pStyle w:val="HTML"/>
      </w:pPr>
      <w:bookmarkStart w:id="509" w:name="o513"/>
      <w:bookmarkEnd w:id="509"/>
      <w:r>
        <w:t xml:space="preserve">     </w:t>
      </w:r>
      <w:proofErr w:type="gramStart"/>
      <w:r>
        <w:t xml:space="preserve">f) предельно   сокращают   загрязнение,   отходы,    выбросы, </w:t>
      </w:r>
      <w:r>
        <w:br/>
        <w:t xml:space="preserve">попадание рыбы в утерянные или брошенные орудия лова, вылов видов, </w:t>
      </w:r>
      <w:r>
        <w:br/>
        <w:t xml:space="preserve">не являющихся объектом специализированного промысла,  как  рыбных, </w:t>
      </w:r>
      <w:r>
        <w:br/>
        <w:t xml:space="preserve">так  и  нерыбных  (именуемых  в  дальнейшем  "виды,  не являющиеся </w:t>
      </w:r>
      <w:r>
        <w:br/>
        <w:t xml:space="preserve">объектом  специализированного  промысла"),  -  и  воздействия   на </w:t>
      </w:r>
      <w:r>
        <w:br/>
        <w:t xml:space="preserve">ассоциированные   или   зависимые  виды,  в  частности,  на  виды, </w:t>
      </w:r>
      <w:r>
        <w:br/>
        <w:t xml:space="preserve">находящиеся под угрозой исчезновения, посредством мер, включающих, </w:t>
      </w:r>
      <w:r>
        <w:br/>
        <w:t>насколько  это  практически  осуществимо,  разработку и применение</w:t>
      </w:r>
      <w:proofErr w:type="gramEnd"/>
      <w:r>
        <w:t xml:space="preserve"> </w:t>
      </w:r>
      <w:r>
        <w:br/>
        <w:t xml:space="preserve">избирательных,  экологически безопасных  и  экономичных  орудий  и </w:t>
      </w:r>
      <w:r>
        <w:br/>
        <w:t>методов лова;</w:t>
      </w:r>
    </w:p>
    <w:p w:rsidR="000B0683" w:rsidRDefault="000B0683" w:rsidP="000B0683">
      <w:pPr>
        <w:pStyle w:val="HTML"/>
      </w:pPr>
      <w:bookmarkStart w:id="510" w:name="o514"/>
      <w:bookmarkEnd w:id="510"/>
      <w:r>
        <w:t xml:space="preserve">     g) охраняют биологическое разнообразие морской среды;</w:t>
      </w:r>
    </w:p>
    <w:p w:rsidR="000B0683" w:rsidRDefault="000B0683" w:rsidP="000B0683">
      <w:pPr>
        <w:pStyle w:val="HTML"/>
      </w:pPr>
      <w:bookmarkStart w:id="511" w:name="o515"/>
      <w:bookmarkEnd w:id="511"/>
      <w:r>
        <w:t xml:space="preserve">     h) принимают  меры к предотвращению или устранению чрезмерной </w:t>
      </w:r>
      <w:r>
        <w:br/>
        <w:t xml:space="preserve">эксплуатации  и  избыточного  рыбопромыслового  потенциала   и   к </w:t>
      </w:r>
      <w:r>
        <w:br/>
        <w:t xml:space="preserve">обеспечению  того,  чтобы  интенсивность  промыслового  усилия  не </w:t>
      </w:r>
      <w:r>
        <w:br/>
        <w:t xml:space="preserve">превосходила  уровней,  соизмеримых  с  устойчивым  использованием </w:t>
      </w:r>
      <w:r>
        <w:br/>
        <w:t>рыбных ресурсов;</w:t>
      </w:r>
    </w:p>
    <w:p w:rsidR="000B0683" w:rsidRDefault="000B0683" w:rsidP="000B0683">
      <w:pPr>
        <w:pStyle w:val="HTML"/>
      </w:pPr>
      <w:bookmarkStart w:id="512" w:name="o516"/>
      <w:bookmarkEnd w:id="512"/>
      <w:r>
        <w:t xml:space="preserve">     i) принимают  во  внимание  интересы  рыбаков,   занимающихся </w:t>
      </w:r>
      <w:r>
        <w:br/>
        <w:t>кустарным и натуральным промыслом;</w:t>
      </w:r>
    </w:p>
    <w:p w:rsidR="000B0683" w:rsidRDefault="000B0683" w:rsidP="000B0683">
      <w:pPr>
        <w:pStyle w:val="HTML"/>
      </w:pPr>
      <w:bookmarkStart w:id="513" w:name="o517"/>
      <w:bookmarkEnd w:id="513"/>
      <w:r>
        <w:t xml:space="preserve">     j) своевременно собирают и  взаимно  обмениваются  полными  и </w:t>
      </w:r>
      <w:r>
        <w:br/>
        <w:t xml:space="preserve">точными   данными   о  рыболовной  деятельности,  в  частности,  о </w:t>
      </w:r>
      <w:r>
        <w:br/>
        <w:t xml:space="preserve">местоположении судна,  улове видов,  являющихся  и  не  являющихся </w:t>
      </w:r>
      <w:r>
        <w:br/>
        <w:t xml:space="preserve">объектом специализированного промысла,  и промысловом усилии,  как </w:t>
      </w:r>
      <w:r>
        <w:br/>
        <w:t xml:space="preserve">это предусмотрено в Приложении 1,  а также информацией, получаемой </w:t>
      </w:r>
      <w:r>
        <w:br/>
        <w:t>в рамках национальных и международных исследовательских программ;</w:t>
      </w:r>
    </w:p>
    <w:p w:rsidR="000B0683" w:rsidRDefault="000B0683" w:rsidP="000B0683">
      <w:pPr>
        <w:pStyle w:val="HTML"/>
      </w:pPr>
      <w:bookmarkStart w:id="514" w:name="o518"/>
      <w:bookmarkEnd w:id="514"/>
      <w:r>
        <w:t xml:space="preserve">     k) поощряют и проводят научные исследования  и  разрабатывают </w:t>
      </w:r>
      <w:r>
        <w:br/>
        <w:t xml:space="preserve">соответствующие  технологии,  помогающие  сохранять  рыболовство и </w:t>
      </w:r>
      <w:r>
        <w:br/>
        <w:t>управлять им; и</w:t>
      </w:r>
    </w:p>
    <w:p w:rsidR="000B0683" w:rsidRDefault="000B0683" w:rsidP="000B0683">
      <w:pPr>
        <w:pStyle w:val="HTML"/>
      </w:pPr>
      <w:bookmarkStart w:id="515" w:name="o519"/>
      <w:bookmarkEnd w:id="515"/>
      <w:r>
        <w:t xml:space="preserve">     l) осуществляют   меры   по   сохранению   и   управлению   и </w:t>
      </w:r>
      <w:r>
        <w:br/>
        <w:t xml:space="preserve">обеспечивают их выполнение  с  помощью  эффективного  мониторинга, </w:t>
      </w:r>
      <w:r>
        <w:br/>
        <w:t xml:space="preserve">контроля и наблюдения. </w:t>
      </w:r>
      <w:r>
        <w:br/>
      </w:r>
    </w:p>
    <w:p w:rsidR="000B0683" w:rsidRDefault="000B0683" w:rsidP="000B0683">
      <w:pPr>
        <w:pStyle w:val="HTML"/>
      </w:pPr>
      <w:bookmarkStart w:id="516" w:name="o520"/>
      <w:bookmarkEnd w:id="516"/>
      <w:r>
        <w:t xml:space="preserve">                             </w:t>
      </w:r>
      <w:r>
        <w:rPr>
          <w:b/>
          <w:bCs/>
        </w:rPr>
        <w:t>Статья 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17" w:name="o521"/>
      <w:bookmarkEnd w:id="517"/>
      <w:r>
        <w:rPr>
          <w:b/>
          <w:bCs/>
        </w:rPr>
        <w:t xml:space="preserve">                  Применение осторожного подхода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18" w:name="o522"/>
      <w:bookmarkEnd w:id="518"/>
      <w:r>
        <w:t xml:space="preserve">     1. Государства   широко   применяют   осторожный   подход   к </w:t>
      </w:r>
      <w:r>
        <w:br/>
        <w:t xml:space="preserve">сохранению  трансграничных  рыбных  запасов   и   </w:t>
      </w:r>
      <w:proofErr w:type="gramStart"/>
      <w:r>
        <w:t>запасов</w:t>
      </w:r>
      <w:proofErr w:type="gramEnd"/>
      <w:r>
        <w:t xml:space="preserve">   далеко </w:t>
      </w:r>
      <w:r>
        <w:br/>
      </w:r>
      <w:r>
        <w:lastRenderedPageBreak/>
        <w:t xml:space="preserve">мигрирующих  рыб,  управлению ими и их использованию,  с тем чтобы </w:t>
      </w:r>
      <w:r>
        <w:br/>
        <w:t>защищать морские живые ресурсы и сохранять морскую среду.</w:t>
      </w:r>
    </w:p>
    <w:p w:rsidR="000B0683" w:rsidRDefault="000B0683" w:rsidP="000B0683">
      <w:pPr>
        <w:pStyle w:val="HTML"/>
      </w:pPr>
      <w:bookmarkStart w:id="519" w:name="o523"/>
      <w:bookmarkEnd w:id="519"/>
      <w:r>
        <w:t xml:space="preserve">     2. Если   информация  носит  неопределенный,  ненадежный  или </w:t>
      </w:r>
      <w:r>
        <w:br/>
        <w:t xml:space="preserve">недостаточный  характер,  то  государства  действуют   с   большей </w:t>
      </w:r>
      <w:r>
        <w:br/>
        <w:t xml:space="preserve">осторожностью.   Отсутствие   достаточной  научной  информации  не </w:t>
      </w:r>
      <w:r>
        <w:br/>
        <w:t xml:space="preserve">используется в качестве основания для того,  чтобы откладывать или </w:t>
      </w:r>
      <w:r>
        <w:br/>
        <w:t>не принимать меры по сохранению и управлению.</w:t>
      </w:r>
    </w:p>
    <w:p w:rsidR="000B0683" w:rsidRDefault="000B0683" w:rsidP="000B0683">
      <w:pPr>
        <w:pStyle w:val="HTML"/>
      </w:pPr>
      <w:bookmarkStart w:id="520" w:name="o524"/>
      <w:bookmarkEnd w:id="520"/>
      <w:r>
        <w:t xml:space="preserve">     3. При осуществлении осторожного подхода государства:</w:t>
      </w:r>
    </w:p>
    <w:p w:rsidR="000B0683" w:rsidRDefault="000B0683" w:rsidP="000B0683">
      <w:pPr>
        <w:pStyle w:val="HTML"/>
      </w:pPr>
      <w:bookmarkStart w:id="521" w:name="o525"/>
      <w:bookmarkEnd w:id="521"/>
      <w:r>
        <w:t xml:space="preserve">     a) совершенствуют   процесс   принятия   решений   в  области </w:t>
      </w:r>
      <w:r>
        <w:br/>
        <w:t xml:space="preserve">сохранения рыбных ресурсов и управления ими посредством  получения </w:t>
      </w:r>
      <w:r>
        <w:br/>
        <w:t xml:space="preserve">наиболее   достоверной  имеющейся  научной  информации,  взаимного </w:t>
      </w:r>
      <w:r>
        <w:br/>
        <w:t xml:space="preserve">обмена ею и внедрения  усовершенствованных  методов  регулирования </w:t>
      </w:r>
      <w:r>
        <w:br/>
        <w:t>риска и неопределенности;</w:t>
      </w:r>
    </w:p>
    <w:p w:rsidR="000B0683" w:rsidRDefault="000B0683" w:rsidP="000B0683">
      <w:pPr>
        <w:pStyle w:val="HTML"/>
      </w:pPr>
      <w:bookmarkStart w:id="522" w:name="o526"/>
      <w:bookmarkEnd w:id="522"/>
      <w:r>
        <w:t xml:space="preserve">     b) применяют руководящие принципы, изложенные в Приложении 2, </w:t>
      </w:r>
      <w:r>
        <w:br/>
        <w:t xml:space="preserve">определяют   на  основе  наиболее  достоверной  имеющейся  научной </w:t>
      </w:r>
      <w:r>
        <w:br/>
        <w:t xml:space="preserve">информации опорные критерии по конкретным запасам и меры,  которые </w:t>
      </w:r>
      <w:r>
        <w:br/>
        <w:t>надлежит принимать в случае их превышения;</w:t>
      </w:r>
    </w:p>
    <w:p w:rsidR="000B0683" w:rsidRDefault="000B0683" w:rsidP="000B0683">
      <w:pPr>
        <w:pStyle w:val="HTML"/>
      </w:pPr>
      <w:bookmarkStart w:id="523" w:name="o527"/>
      <w:bookmarkEnd w:id="523"/>
      <w:r>
        <w:t xml:space="preserve">     </w:t>
      </w:r>
      <w:proofErr w:type="gramStart"/>
      <w:r>
        <w:t xml:space="preserve">c) принимают    во    внимание,    в    частности,    факторы </w:t>
      </w:r>
      <w:r>
        <w:br/>
        <w:t xml:space="preserve">неопределенности  в  отношении  размера  и  продуктивности  запаса </w:t>
      </w:r>
      <w:r>
        <w:br/>
        <w:t xml:space="preserve">(запасов),  опорные критерии,  состояние запасов  с  точки  зрения </w:t>
      </w:r>
      <w:r>
        <w:br/>
        <w:t xml:space="preserve">таких  критериев,  уровни и распределение промысловой смертности и </w:t>
      </w:r>
      <w:r>
        <w:br/>
        <w:t xml:space="preserve">воздействие  рыболовной  деятельности  на  виды,   не   являющиеся </w:t>
      </w:r>
      <w:r>
        <w:br/>
        <w:t xml:space="preserve">объектом   специализированного  промысла,  и  ассоциированные  или </w:t>
      </w:r>
      <w:r>
        <w:br/>
        <w:t xml:space="preserve">зависимые   виды,   а   также   существующие   и    прогнозируемые </w:t>
      </w:r>
      <w:r>
        <w:br/>
        <w:t xml:space="preserve">океанические,   естественно-природные   и  социально-экономические </w:t>
      </w:r>
      <w:r>
        <w:br/>
        <w:t>условия;</w:t>
      </w:r>
      <w:proofErr w:type="gramEnd"/>
    </w:p>
    <w:p w:rsidR="000B0683" w:rsidRDefault="000B0683" w:rsidP="000B0683">
      <w:pPr>
        <w:pStyle w:val="HTML"/>
      </w:pPr>
      <w:bookmarkStart w:id="524" w:name="o528"/>
      <w:bookmarkEnd w:id="524"/>
      <w:r>
        <w:t xml:space="preserve">     </w:t>
      </w:r>
      <w:proofErr w:type="gramStart"/>
      <w:r>
        <w:t xml:space="preserve">d) разрабатывают   программы   сбора   данных   и  проведения </w:t>
      </w:r>
      <w:r>
        <w:br/>
        <w:t xml:space="preserve">исследований  для  оценки  воздействия  рыболовства  на  виды,  не </w:t>
      </w:r>
      <w:r>
        <w:br/>
        <w:t xml:space="preserve">являющиеся     объектом     специализированного     промысла,    и </w:t>
      </w:r>
      <w:r>
        <w:br/>
        <w:t xml:space="preserve">ассоциированные или зависимые виды и их среду,  и принимают планы, </w:t>
      </w:r>
      <w:r>
        <w:br/>
        <w:t xml:space="preserve">необходимые  для  обеспечения сохранения таких видов и охраны мест </w:t>
      </w:r>
      <w:r>
        <w:br/>
        <w:t>обитания, вызывающих особую озабоченность.</w:t>
      </w:r>
      <w:proofErr w:type="gramEnd"/>
    </w:p>
    <w:p w:rsidR="000B0683" w:rsidRDefault="000B0683" w:rsidP="000B0683">
      <w:pPr>
        <w:pStyle w:val="HTML"/>
      </w:pPr>
      <w:bookmarkStart w:id="525" w:name="o529"/>
      <w:bookmarkEnd w:id="525"/>
      <w:r>
        <w:t xml:space="preserve">     4. Государства  принимают меры к обеспечению того,  чтобы при </w:t>
      </w:r>
      <w:r>
        <w:br/>
        <w:t xml:space="preserve">приближении к опорным критериям не происходило их превышения.  При </w:t>
      </w:r>
      <w:r>
        <w:br/>
        <w:t xml:space="preserve">их    превышении    государства    немедленно    принимают   меры, </w:t>
      </w:r>
      <w:r>
        <w:br/>
        <w:t>предусмотренные пунктом 3 "b", в целях восстановления запасов.</w:t>
      </w:r>
    </w:p>
    <w:p w:rsidR="000B0683" w:rsidRDefault="000B0683" w:rsidP="000B0683">
      <w:pPr>
        <w:pStyle w:val="HTML"/>
      </w:pPr>
      <w:bookmarkStart w:id="526" w:name="o530"/>
      <w:bookmarkEnd w:id="526"/>
      <w:r>
        <w:t xml:space="preserve">     5. Когда     состояние     запасов,    являющихся    объектом </w:t>
      </w:r>
      <w:r>
        <w:br/>
        <w:t xml:space="preserve">специализированного промысла,  либо видов,  не являющихся объектом </w:t>
      </w:r>
      <w:r>
        <w:br/>
        <w:t xml:space="preserve">такого промысла, или ассоциированных или зависимых видов, вызывает </w:t>
      </w:r>
      <w:r>
        <w:br/>
        <w:t xml:space="preserve">озабоченность,  государства  подвергают  такие   запасы   и   виды </w:t>
      </w:r>
      <w:r>
        <w:br/>
        <w:t xml:space="preserve">усиленному мониторингу, с тем чтобы проводить обзор их состояния и </w:t>
      </w:r>
      <w:r>
        <w:br/>
        <w:t xml:space="preserve">действенности  мер  по  сохранению  и  управлению.  Они  регулярно </w:t>
      </w:r>
      <w:r>
        <w:br/>
        <w:t>пересматривают такие меры в свете новой информации.</w:t>
      </w:r>
    </w:p>
    <w:p w:rsidR="000B0683" w:rsidRDefault="000B0683" w:rsidP="000B0683">
      <w:pPr>
        <w:pStyle w:val="HTML"/>
      </w:pPr>
      <w:bookmarkStart w:id="527" w:name="o531"/>
      <w:bookmarkEnd w:id="527"/>
      <w:r>
        <w:t xml:space="preserve">     6. Для   новых   промыслов   или   рыбопромысловой   разведки </w:t>
      </w:r>
      <w:r>
        <w:br/>
        <w:t xml:space="preserve">государства в возможно короткие сроки принимают осторожные меры по </w:t>
      </w:r>
      <w:r>
        <w:br/>
        <w:t xml:space="preserve">сохранению и управлению, включая, в частности, ограничения на улов </w:t>
      </w:r>
      <w:r>
        <w:br/>
        <w:t xml:space="preserve">и  на  промысловое усилие.  Такие меры остаются в силе до тех пор, </w:t>
      </w:r>
      <w:r>
        <w:br/>
        <w:t xml:space="preserve">пока  не  поступят   достаточные   данные,   позволяющие   оценить </w:t>
      </w:r>
      <w:r>
        <w:br/>
        <w:t xml:space="preserve">воздействие  промысла на долгосрочную устойчивость запасов,  после </w:t>
      </w:r>
      <w:r>
        <w:br/>
        <w:t xml:space="preserve">чего осуществляются меры по сохранению и управлению на основе этой </w:t>
      </w:r>
      <w:r>
        <w:br/>
        <w:t xml:space="preserve">оценки.  Эти  последние  меры  в соответствующих случаях позволяют </w:t>
      </w:r>
      <w:r>
        <w:br/>
        <w:t>постепенно развивать промысел.</w:t>
      </w:r>
    </w:p>
    <w:p w:rsidR="000B0683" w:rsidRDefault="000B0683" w:rsidP="000B0683">
      <w:pPr>
        <w:pStyle w:val="HTML"/>
      </w:pPr>
      <w:bookmarkStart w:id="528" w:name="o532"/>
      <w:bookmarkEnd w:id="528"/>
      <w:r>
        <w:t xml:space="preserve">     7. Если   на  состояние  трансграничных  рыбных  запасов  или </w:t>
      </w:r>
      <w:r>
        <w:br/>
        <w:t xml:space="preserve">запасов далеко мигрирующих рыб оказывает  значительное  негативное </w:t>
      </w:r>
      <w:r>
        <w:br/>
        <w:t xml:space="preserve">воздействие какое-либо природное явление, то государства принимают </w:t>
      </w:r>
      <w:r>
        <w:br/>
        <w:t xml:space="preserve">меры по сохранению и управлению на  чрезвычайной  основе  с  целью </w:t>
      </w:r>
      <w:r>
        <w:br/>
        <w:t xml:space="preserve">обеспечить,  чтобы  такое  негативное  воздействие не усугублялось </w:t>
      </w:r>
      <w:r>
        <w:br/>
        <w:t xml:space="preserve">рыболовной деятельностью.  Государства также принимают такие  меры </w:t>
      </w:r>
      <w:r>
        <w:br/>
        <w:t xml:space="preserve">на   чрезвычайной   основе   там,   где  промысловая  деятельность </w:t>
      </w:r>
      <w:r>
        <w:br/>
        <w:t xml:space="preserve">представляет собой серьезную угрозу  устойчивости  таких  запасов. </w:t>
      </w:r>
      <w:r>
        <w:br/>
        <w:t xml:space="preserve">Меры,  принимаемые  на чрезвычайной основе,  являются временными и </w:t>
      </w:r>
      <w:r>
        <w:br/>
        <w:t xml:space="preserve">основываются на имеющихся наиболее достоверных научных данных. </w:t>
      </w:r>
      <w:r>
        <w:br/>
      </w:r>
    </w:p>
    <w:p w:rsidR="000B0683" w:rsidRDefault="000B0683" w:rsidP="000B0683">
      <w:pPr>
        <w:pStyle w:val="HTML"/>
      </w:pPr>
      <w:bookmarkStart w:id="529" w:name="o533"/>
      <w:bookmarkEnd w:id="529"/>
      <w:r>
        <w:lastRenderedPageBreak/>
        <w:t xml:space="preserve">                             </w:t>
      </w:r>
      <w:r>
        <w:rPr>
          <w:b/>
          <w:bCs/>
        </w:rPr>
        <w:t>Статья 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30" w:name="o534"/>
      <w:bookmarkEnd w:id="530"/>
      <w:r>
        <w:rPr>
          <w:b/>
          <w:bCs/>
        </w:rPr>
        <w:t xml:space="preserve">          Сопоставимость мер по сохранению и управлению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31" w:name="o535"/>
      <w:bookmarkEnd w:id="531"/>
      <w:r>
        <w:t xml:space="preserve">     1. Без ущерба для предусмотренных в Конвенции суверенных прав </w:t>
      </w:r>
      <w:r>
        <w:br/>
        <w:t xml:space="preserve">прибрежных   государств   в   отношении   разведки,  эксплуатации, </w:t>
      </w:r>
      <w:r>
        <w:br/>
        <w:t xml:space="preserve">сохранения живых морских ресурсов и управления ими в  районах  под </w:t>
      </w:r>
      <w:r>
        <w:br/>
        <w:t xml:space="preserve">национальной  юрисдикцией и для права всех государств давать своим </w:t>
      </w:r>
      <w:r>
        <w:br/>
        <w:t xml:space="preserve">гражданам возможность заниматься рыболовством в  открытом  море  в </w:t>
      </w:r>
      <w:r>
        <w:br/>
        <w:t>соответствии с Конвенцией:</w:t>
      </w:r>
    </w:p>
    <w:p w:rsidR="000B0683" w:rsidRDefault="000B0683" w:rsidP="000B0683">
      <w:pPr>
        <w:pStyle w:val="HTML"/>
      </w:pPr>
      <w:bookmarkStart w:id="532" w:name="o536"/>
      <w:bookmarkEnd w:id="532"/>
      <w:r>
        <w:t xml:space="preserve">     a) в отношении трансграничных рыбных запасов  соответствующие </w:t>
      </w:r>
      <w:r>
        <w:br/>
        <w:t xml:space="preserve">прибрежные государства и государства,  чьи граждане ведут промысел </w:t>
      </w:r>
      <w:r>
        <w:br/>
        <w:t xml:space="preserve">таких запасов  в  прилегающем  районе  открытого  моря,  стремятся </w:t>
      </w:r>
      <w:r>
        <w:br/>
        <w:t xml:space="preserve">непосредственно     или     через     соответствующие    механизмы </w:t>
      </w:r>
      <w:r>
        <w:br/>
        <w:t xml:space="preserve">сотрудничества,  предусмотренные в части III,  согласовывать меры, </w:t>
      </w:r>
      <w:r>
        <w:br/>
        <w:t xml:space="preserve">необходимые  для  сохранения  этих  запасов  в  прилегающем районе </w:t>
      </w:r>
      <w:r>
        <w:br/>
        <w:t>открытого моря;</w:t>
      </w:r>
    </w:p>
    <w:p w:rsidR="000B0683" w:rsidRDefault="000B0683" w:rsidP="000B0683">
      <w:pPr>
        <w:pStyle w:val="HTML"/>
      </w:pPr>
      <w:bookmarkStart w:id="533" w:name="o537"/>
      <w:bookmarkEnd w:id="533"/>
      <w:r>
        <w:t xml:space="preserve">     </w:t>
      </w:r>
      <w:proofErr w:type="gramStart"/>
      <w:r>
        <w:t xml:space="preserve">b) в отношении запасов далеко мигрирующих рыб соответствующие </w:t>
      </w:r>
      <w:r>
        <w:br/>
        <w:t xml:space="preserve">прибрежные государства и другие государства,  чьи граждане ведут в </w:t>
      </w:r>
      <w:r>
        <w:br/>
        <w:t xml:space="preserve">регионе промысел таких запасов, сотрудничают либо непосредственно, </w:t>
      </w:r>
      <w:r>
        <w:br/>
        <w:t xml:space="preserve">либо    через    соответствующие     механизмы     сотрудничества, </w:t>
      </w:r>
      <w:r>
        <w:br/>
        <w:t xml:space="preserve">предусмотренные  в  части  III,  в  деле  обеспечения сохранения и </w:t>
      </w:r>
      <w:r>
        <w:br/>
        <w:t xml:space="preserve">содействия цели оптимального использования таких запасов  на  всей </w:t>
      </w:r>
      <w:r>
        <w:br/>
        <w:t xml:space="preserve">территории региона, как в пределах, так и за пределами районов под </w:t>
      </w:r>
      <w:r>
        <w:br/>
        <w:t>национальной юрисдикцией.</w:t>
      </w:r>
      <w:proofErr w:type="gramEnd"/>
    </w:p>
    <w:p w:rsidR="000B0683" w:rsidRDefault="000B0683" w:rsidP="000B0683">
      <w:pPr>
        <w:pStyle w:val="HTML"/>
      </w:pPr>
      <w:bookmarkStart w:id="534" w:name="o538"/>
      <w:bookmarkEnd w:id="534"/>
      <w:r>
        <w:t xml:space="preserve">     2. Меры  по  сохранению и управлению,  вводимые для открытого </w:t>
      </w:r>
      <w:r>
        <w:br/>
        <w:t xml:space="preserve">моря  и  принимаемые  в  районах  под  национальной   юрисдикцией, </w:t>
      </w:r>
      <w:r>
        <w:br/>
        <w:t xml:space="preserve">являются   сопоставимыми,  обеспечивая  сохранение  трансграничных </w:t>
      </w:r>
      <w:r>
        <w:br/>
        <w:t xml:space="preserve">рыбных запасов и </w:t>
      </w:r>
      <w:proofErr w:type="gramStart"/>
      <w:r>
        <w:t>запасов</w:t>
      </w:r>
      <w:proofErr w:type="gramEnd"/>
      <w:r>
        <w:t xml:space="preserve"> далеко мигрирующих рыб и управление ими в </w:t>
      </w:r>
      <w:r>
        <w:br/>
        <w:t xml:space="preserve">целом.  Для  этого  прибрежные государства,  государства,  ведущие </w:t>
      </w:r>
      <w:r>
        <w:br/>
        <w:t xml:space="preserve">промысел в открытом море,  обязаны сотрудничать в  деле  выработки </w:t>
      </w:r>
      <w:r>
        <w:br/>
        <w:t xml:space="preserve">сопоставимых  мер  в  отношении  таких  запасов.  При  определении </w:t>
      </w:r>
      <w:r>
        <w:br/>
        <w:t>сопоставимых мер по сохранению и управлению государства:</w:t>
      </w:r>
    </w:p>
    <w:p w:rsidR="000B0683" w:rsidRDefault="000B0683" w:rsidP="000B0683">
      <w:pPr>
        <w:pStyle w:val="HTML"/>
      </w:pPr>
      <w:bookmarkStart w:id="535" w:name="o539"/>
      <w:bookmarkEnd w:id="535"/>
      <w:r>
        <w:t xml:space="preserve">     a) принимают  во  внимание  меры  по сохранению и управлению, </w:t>
      </w:r>
      <w:r>
        <w:br/>
        <w:t xml:space="preserve">принятые и применяемые в соответствии со статьей  61  Конвенции  в </w:t>
      </w:r>
      <w:r>
        <w:br/>
        <w:t xml:space="preserve">отношении  тех  же запасов прибрежными государствами в районах под </w:t>
      </w:r>
      <w:r>
        <w:br/>
        <w:t xml:space="preserve">национальной юрисдикцией,  обеспечивают,  чтобы меры,  вводимые  в </w:t>
      </w:r>
      <w:r>
        <w:br/>
        <w:t xml:space="preserve">отношении   таких   запасов   для  открытого  моря,  не  подрывали </w:t>
      </w:r>
      <w:r>
        <w:br/>
        <w:t>эффективности таких мер;</w:t>
      </w:r>
    </w:p>
    <w:p w:rsidR="000B0683" w:rsidRDefault="000B0683" w:rsidP="000B0683">
      <w:pPr>
        <w:pStyle w:val="HTML"/>
      </w:pPr>
      <w:bookmarkStart w:id="536" w:name="o540"/>
      <w:bookmarkEnd w:id="536"/>
      <w:r>
        <w:t xml:space="preserve">     </w:t>
      </w:r>
      <w:proofErr w:type="gramStart"/>
      <w:r>
        <w:t xml:space="preserve">b) принимают во внимание ранее согласованные меры,  введенные </w:t>
      </w:r>
      <w:r>
        <w:br/>
        <w:t xml:space="preserve">и применяемые для открытого моря в  соответствии  с  Конвенцией  в </w:t>
      </w:r>
      <w:r>
        <w:br/>
        <w:t xml:space="preserve">отношении    тех    же    запасов   соответствующими   прибрежными </w:t>
      </w:r>
      <w:r>
        <w:br/>
        <w:t>государствами и государствами, ведущими промысел в открытом море;</w:t>
      </w:r>
      <w:proofErr w:type="gramEnd"/>
    </w:p>
    <w:p w:rsidR="000B0683" w:rsidRDefault="000B0683" w:rsidP="000B0683">
      <w:pPr>
        <w:pStyle w:val="HTML"/>
      </w:pPr>
      <w:bookmarkStart w:id="537" w:name="o541"/>
      <w:bookmarkEnd w:id="537"/>
      <w:r>
        <w:t xml:space="preserve">     c) принимают во внимание ранее согласованные меры,  введенные </w:t>
      </w:r>
      <w:r>
        <w:br/>
        <w:t xml:space="preserve">и применяемые в соответствии  с  Конвенцией  в  отношении  тех  же </w:t>
      </w:r>
      <w:r>
        <w:br/>
        <w:t xml:space="preserve">запасов   субрегиональной   или   региональной   рыбохозяйственной </w:t>
      </w:r>
      <w:r>
        <w:br/>
        <w:t>организацией или договоренностью;</w:t>
      </w:r>
    </w:p>
    <w:p w:rsidR="000B0683" w:rsidRDefault="000B0683" w:rsidP="000B0683">
      <w:pPr>
        <w:pStyle w:val="HTML"/>
      </w:pPr>
      <w:bookmarkStart w:id="538" w:name="o542"/>
      <w:bookmarkEnd w:id="538"/>
      <w:r>
        <w:t xml:space="preserve">     d) принимают  во  внимание  биологическое  единство  и другие </w:t>
      </w:r>
      <w:r>
        <w:br/>
        <w:t xml:space="preserve">биологические   характеристики   </w:t>
      </w:r>
      <w:proofErr w:type="gramStart"/>
      <w:r>
        <w:t>запасов</w:t>
      </w:r>
      <w:proofErr w:type="gramEnd"/>
      <w:r>
        <w:t xml:space="preserve">   и   взаимосвязь   между </w:t>
      </w:r>
      <w:r>
        <w:br/>
        <w:t xml:space="preserve">распределением   запасов,  рыбными  промыслами  и  географическими </w:t>
      </w:r>
      <w:r>
        <w:br/>
        <w:t xml:space="preserve">особенностями  соответствующего  региона,  включая   встречаемость </w:t>
      </w:r>
      <w:r>
        <w:br/>
        <w:t xml:space="preserve">запасов  и  интенсивность  их  промысла в районах под национальной </w:t>
      </w:r>
      <w:r>
        <w:br/>
        <w:t>юрисдикцией;</w:t>
      </w:r>
    </w:p>
    <w:p w:rsidR="000B0683" w:rsidRDefault="000B0683" w:rsidP="000B0683">
      <w:pPr>
        <w:pStyle w:val="HTML"/>
      </w:pPr>
      <w:bookmarkStart w:id="539" w:name="o543"/>
      <w:bookmarkEnd w:id="539"/>
      <w:r>
        <w:t xml:space="preserve">     e) принимают во внимание зависимость прибрежных государств и, </w:t>
      </w:r>
      <w:r>
        <w:br/>
        <w:t xml:space="preserve">соответственно,  государств,  ведущих промысел в открытом море, от </w:t>
      </w:r>
      <w:r>
        <w:br/>
        <w:t>запасов, о которых идет речь; и</w:t>
      </w:r>
    </w:p>
    <w:p w:rsidR="000B0683" w:rsidRDefault="000B0683" w:rsidP="000B0683">
      <w:pPr>
        <w:pStyle w:val="HTML"/>
      </w:pPr>
      <w:bookmarkStart w:id="540" w:name="o544"/>
      <w:bookmarkEnd w:id="540"/>
      <w:r>
        <w:t xml:space="preserve">     f) обеспечивают,  чтобы такие меры не  приводили  к  вредному </w:t>
      </w:r>
      <w:r>
        <w:br/>
        <w:t>воздействию на живые морские ресурсы в целом.</w:t>
      </w:r>
    </w:p>
    <w:p w:rsidR="000B0683" w:rsidRDefault="000B0683" w:rsidP="000B0683">
      <w:pPr>
        <w:pStyle w:val="HTML"/>
      </w:pPr>
      <w:bookmarkStart w:id="541" w:name="o545"/>
      <w:bookmarkEnd w:id="541"/>
      <w:r>
        <w:t xml:space="preserve">     3. Реализуя  свою   обязанность   сотрудничать,   государства </w:t>
      </w:r>
      <w:r>
        <w:br/>
        <w:t xml:space="preserve">прилагают  все усилия к тому,  чтобы согласовать сопоставимые меры </w:t>
      </w:r>
      <w:r>
        <w:br/>
        <w:t>по сохранению и управлению в разумный срок.</w:t>
      </w:r>
    </w:p>
    <w:p w:rsidR="000B0683" w:rsidRDefault="000B0683" w:rsidP="000B0683">
      <w:pPr>
        <w:pStyle w:val="HTML"/>
      </w:pPr>
      <w:bookmarkStart w:id="542" w:name="o546"/>
      <w:bookmarkEnd w:id="542"/>
      <w:r>
        <w:t xml:space="preserve">     4. Если  в  течение  разумного срока не может быть достигнуто </w:t>
      </w:r>
      <w:r>
        <w:br/>
        <w:t xml:space="preserve">соглашение,  любое из заинтересованных государств может прибегнуть </w:t>
      </w:r>
      <w:r>
        <w:br/>
        <w:t>к процедурам урегулирования споров, предусмотренным в части VIII.</w:t>
      </w:r>
    </w:p>
    <w:p w:rsidR="000B0683" w:rsidRDefault="000B0683" w:rsidP="000B0683">
      <w:pPr>
        <w:pStyle w:val="HTML"/>
      </w:pPr>
      <w:bookmarkStart w:id="543" w:name="o547"/>
      <w:bookmarkEnd w:id="543"/>
      <w:r>
        <w:lastRenderedPageBreak/>
        <w:t xml:space="preserve">     5. До  заключения  соглашения   о   сопоставимых   мерах   по </w:t>
      </w:r>
      <w:r>
        <w:br/>
        <w:t xml:space="preserve">сохранению   и  управлению  заинтересованные  государства  в  духе </w:t>
      </w:r>
      <w:r>
        <w:br/>
        <w:t xml:space="preserve">взаимопонимания и  сотрудничества  </w:t>
      </w:r>
      <w:proofErr w:type="gramStart"/>
      <w:r>
        <w:t>предпринимают  все  усилия</w:t>
      </w:r>
      <w:proofErr w:type="gramEnd"/>
      <w:r>
        <w:t xml:space="preserve">  для </w:t>
      </w:r>
      <w:r>
        <w:br/>
        <w:t xml:space="preserve">того,  чтобы  достигнуть  временной  договоренности  практического </w:t>
      </w:r>
      <w:r>
        <w:br/>
        <w:t xml:space="preserve">характера.  В том случае,  если они  не  могут  согласовать  такую </w:t>
      </w:r>
      <w:r>
        <w:br/>
        <w:t>договоренность,  любое  из  заинтересованных  госуда</w:t>
      </w:r>
      <w:proofErr w:type="gramStart"/>
      <w:r>
        <w:t>рств  в  ц</w:t>
      </w:r>
      <w:proofErr w:type="gramEnd"/>
      <w:r>
        <w:t xml:space="preserve">елях </w:t>
      </w:r>
      <w:r>
        <w:br/>
        <w:t xml:space="preserve">предписания  временных  мер  может  представить   этот   спор   на </w:t>
      </w:r>
      <w:r>
        <w:br/>
        <w:t xml:space="preserve">рассмотрение  суда  или  трибунала  в  соответствии  с процедурами </w:t>
      </w:r>
      <w:r>
        <w:br/>
        <w:t>урегулирования споров, предусмотренными в части VIII.</w:t>
      </w:r>
    </w:p>
    <w:p w:rsidR="000B0683" w:rsidRDefault="000B0683" w:rsidP="000B0683">
      <w:pPr>
        <w:pStyle w:val="HTML"/>
      </w:pPr>
      <w:bookmarkStart w:id="544" w:name="o548"/>
      <w:bookmarkEnd w:id="544"/>
      <w:r>
        <w:t xml:space="preserve">     6. Временные   договоренности   или   меры,  принимаемые  или </w:t>
      </w:r>
      <w:r>
        <w:br/>
        <w:t xml:space="preserve">предписываемые  на  основании  пункта   5,   учитывают   положения </w:t>
      </w:r>
      <w:r>
        <w:br/>
        <w:t xml:space="preserve">настоящей  части,  должным  образом  принимают во внимание права и </w:t>
      </w:r>
      <w:r>
        <w:br/>
        <w:t xml:space="preserve">обязанности всех заинтересованных государств, не ставят под угрозу </w:t>
      </w:r>
      <w:r>
        <w:br/>
        <w:t xml:space="preserve">и не осложняют достижение окончательного соглашения о сопоставимых </w:t>
      </w:r>
      <w:r>
        <w:br/>
        <w:t xml:space="preserve">мерах  по  сохранению   и   управлению   и   не   наносят   ущерба </w:t>
      </w:r>
      <w:r>
        <w:br/>
        <w:t xml:space="preserve">окончательному   </w:t>
      </w:r>
      <w:proofErr w:type="gramStart"/>
      <w:r>
        <w:t>результату</w:t>
      </w:r>
      <w:proofErr w:type="gramEnd"/>
      <w:r>
        <w:t xml:space="preserve">   какой   бы   то  ни  было  процедуры </w:t>
      </w:r>
      <w:r>
        <w:br/>
        <w:t>урегулирования споров.</w:t>
      </w:r>
    </w:p>
    <w:p w:rsidR="000B0683" w:rsidRDefault="000B0683" w:rsidP="000B0683">
      <w:pPr>
        <w:pStyle w:val="HTML"/>
      </w:pPr>
      <w:bookmarkStart w:id="545" w:name="o549"/>
      <w:bookmarkEnd w:id="545"/>
      <w:r>
        <w:t xml:space="preserve">     7. Действуя либо непосредственно,  либо через соответствующие </w:t>
      </w:r>
      <w:r>
        <w:br/>
        <w:t xml:space="preserve">субрегиональные или региональные рыбохозяйственные организации или </w:t>
      </w:r>
      <w:r>
        <w:br/>
        <w:t xml:space="preserve">договоренности,   либо  с  помощью  иных  соответствующих  средств </w:t>
      </w:r>
      <w:r>
        <w:br/>
        <w:t xml:space="preserve">прибрежные государства регулярно информируют государства,  ведущие </w:t>
      </w:r>
      <w:r>
        <w:br/>
        <w:t xml:space="preserve">промысел в открытом море в данном субрегионе или регионе, о мерах, </w:t>
      </w:r>
      <w:r>
        <w:br/>
        <w:t xml:space="preserve">принятых ими в отношении трансграничных рыбных запасов  и  </w:t>
      </w:r>
      <w:proofErr w:type="gramStart"/>
      <w:r>
        <w:t>запасов</w:t>
      </w:r>
      <w:proofErr w:type="gramEnd"/>
      <w:r>
        <w:t xml:space="preserve"> </w:t>
      </w:r>
      <w:r>
        <w:br/>
        <w:t>далеко мигрирующих рыб в районах под их национальной юрисдикцией.</w:t>
      </w:r>
    </w:p>
    <w:p w:rsidR="000B0683" w:rsidRDefault="000B0683" w:rsidP="000B0683">
      <w:pPr>
        <w:pStyle w:val="HTML"/>
      </w:pPr>
      <w:bookmarkStart w:id="546" w:name="o550"/>
      <w:bookmarkEnd w:id="546"/>
      <w:r>
        <w:t xml:space="preserve">     8. Действуя либо непосредственно,  либо через соответствующие </w:t>
      </w:r>
      <w:r>
        <w:br/>
        <w:t xml:space="preserve">субрегиональные или региональные рыбохозяйственные организации или </w:t>
      </w:r>
      <w:r>
        <w:br/>
        <w:t xml:space="preserve">договоренности,  либо  с  помощью  иных  соответствующих  средств, </w:t>
      </w:r>
      <w:r>
        <w:br/>
        <w:t xml:space="preserve">государства,   ведущие   промысел   в   открытом  море,  регулярно </w:t>
      </w:r>
      <w:r>
        <w:br/>
        <w:t xml:space="preserve">информируют другие заинтересованные государства о мерах,  принятых </w:t>
      </w:r>
      <w:r>
        <w:br/>
      </w:r>
      <w:proofErr w:type="gramStart"/>
      <w:r>
        <w:t>ими</w:t>
      </w:r>
      <w:proofErr w:type="gramEnd"/>
      <w:r>
        <w:t xml:space="preserve">  для регулирования деятельности плавающих под их флагом судов, </w:t>
      </w:r>
      <w:r>
        <w:br/>
        <w:t xml:space="preserve">которые ведут промысел таких запасов в открытом море. </w:t>
      </w:r>
      <w:r>
        <w:br/>
      </w:r>
    </w:p>
    <w:p w:rsidR="000B0683" w:rsidRDefault="000B0683" w:rsidP="000B0683">
      <w:pPr>
        <w:pStyle w:val="HTML"/>
      </w:pPr>
      <w:bookmarkStart w:id="547" w:name="o551"/>
      <w:bookmarkEnd w:id="547"/>
      <w:r>
        <w:t xml:space="preserve">               Часть III. Механизмы международного </w:t>
      </w:r>
      <w:r>
        <w:br/>
        <w:t xml:space="preserve">         сотрудничества в отношении трансграничных рыбных </w:t>
      </w:r>
      <w:r>
        <w:br/>
        <w:t xml:space="preserve">             запасов и запасов далеко мигрирующих рыб </w:t>
      </w:r>
      <w:r>
        <w:br/>
      </w:r>
    </w:p>
    <w:p w:rsidR="000B0683" w:rsidRDefault="000B0683" w:rsidP="000B0683">
      <w:pPr>
        <w:pStyle w:val="HTML"/>
      </w:pPr>
      <w:bookmarkStart w:id="548" w:name="o552"/>
      <w:bookmarkEnd w:id="548"/>
      <w:r>
        <w:t xml:space="preserve">                             </w:t>
      </w:r>
      <w:r>
        <w:rPr>
          <w:b/>
          <w:bCs/>
        </w:rPr>
        <w:t>Статья 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49" w:name="o553"/>
      <w:bookmarkEnd w:id="549"/>
      <w:r>
        <w:rPr>
          <w:b/>
          <w:bCs/>
        </w:rPr>
        <w:t xml:space="preserve">        Сотрудничество в интересах сохранения и управления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50" w:name="o554"/>
      <w:bookmarkEnd w:id="550"/>
      <w:r>
        <w:t xml:space="preserve">     1. Прибрежные  государства  и  государства,  ведущие   рыбный </w:t>
      </w:r>
      <w:r>
        <w:br/>
        <w:t xml:space="preserve">промысел  в открытом море,  налаживают в соответствии с Конвенцией </w:t>
      </w:r>
      <w:r>
        <w:br/>
        <w:t xml:space="preserve">сотрудничество в отношении трансграничных рыбных запасов и </w:t>
      </w:r>
      <w:proofErr w:type="gramStart"/>
      <w:r>
        <w:t>запасов</w:t>
      </w:r>
      <w:proofErr w:type="gramEnd"/>
      <w:r>
        <w:t xml:space="preserve"> </w:t>
      </w:r>
      <w:r>
        <w:br/>
        <w:t xml:space="preserve">далеко   мигрирующих   рыб   либо   непосредственно,   либо  через </w:t>
      </w:r>
      <w:r>
        <w:br/>
        <w:t xml:space="preserve">соответствующие субрегиональные или региональные рыбохозяйственные </w:t>
      </w:r>
      <w:r>
        <w:br/>
        <w:t xml:space="preserve">организации  или договоренности,  принимая во внимание особенности </w:t>
      </w:r>
      <w:r>
        <w:br/>
        <w:t xml:space="preserve">субрегиона  или  региона,   в   целях   обеспечения   эффективного </w:t>
      </w:r>
      <w:r>
        <w:br/>
        <w:t>сохранения таких запасов и управления ими.</w:t>
      </w:r>
    </w:p>
    <w:p w:rsidR="000B0683" w:rsidRDefault="000B0683" w:rsidP="000B0683">
      <w:pPr>
        <w:pStyle w:val="HTML"/>
      </w:pPr>
      <w:bookmarkStart w:id="551" w:name="o555"/>
      <w:bookmarkEnd w:id="551"/>
      <w:r>
        <w:t xml:space="preserve">     2. Государства  добросовестно  и  без  промедления   проводят </w:t>
      </w:r>
      <w:r>
        <w:br/>
        <w:t xml:space="preserve">консультации,  особенно в случаях, когда имеются данные о том, что </w:t>
      </w:r>
      <w:r>
        <w:br/>
        <w:t xml:space="preserve">соответствующие  трансграничные  рыбные  запасы  и  запасы  далеко </w:t>
      </w:r>
      <w:r>
        <w:br/>
        <w:t xml:space="preserve">мигрирующих   рыб   могут   оказаться   под   угрозой   чрезмерной </w:t>
      </w:r>
      <w:r>
        <w:br/>
        <w:t xml:space="preserve">эксплуатации, или когда организуется новый промысел таких запасов. </w:t>
      </w:r>
      <w:r>
        <w:br/>
        <w:t xml:space="preserve">Для  этого  по  просьбе любого заинтересованного государства могут </w:t>
      </w:r>
      <w:r>
        <w:br/>
        <w:t xml:space="preserve">быть   предприняты   консультации,   преследующие   цель   достичь </w:t>
      </w:r>
      <w:r>
        <w:br/>
        <w:t xml:space="preserve">соответствующей договоренности об обеспечении сохранения запасов и </w:t>
      </w:r>
      <w:r>
        <w:br/>
        <w:t xml:space="preserve">управления ими.  До согласования такой договоренности  государства </w:t>
      </w:r>
      <w:r>
        <w:br/>
        <w:t xml:space="preserve">соблюдают    положения    настоящего    Соглашения   и   действуют </w:t>
      </w:r>
      <w:r>
        <w:br/>
        <w:t xml:space="preserve">добросовестно и с должным учетом прав,  интересов  и  обязанностей </w:t>
      </w:r>
      <w:r>
        <w:br/>
        <w:t>других государств.</w:t>
      </w:r>
    </w:p>
    <w:p w:rsidR="000B0683" w:rsidRDefault="000B0683" w:rsidP="000B0683">
      <w:pPr>
        <w:pStyle w:val="HTML"/>
      </w:pPr>
      <w:bookmarkStart w:id="552" w:name="o556"/>
      <w:bookmarkEnd w:id="552"/>
      <w:r>
        <w:t xml:space="preserve">     3. Там,     где     субрегиональная     или      региональная </w:t>
      </w:r>
      <w:r>
        <w:br/>
        <w:t xml:space="preserve">рыбохозяйственная   организация   или  договоренность  </w:t>
      </w:r>
      <w:proofErr w:type="gramStart"/>
      <w:r>
        <w:t>компетентна</w:t>
      </w:r>
      <w:proofErr w:type="gramEnd"/>
      <w:r>
        <w:t xml:space="preserve"> </w:t>
      </w:r>
      <w:r>
        <w:br/>
        <w:t xml:space="preserve">вводить меры по сохранению и  управлению  в  отношении  конкретных </w:t>
      </w:r>
      <w:r>
        <w:br/>
        <w:t xml:space="preserve">трансграничных  рыбных запасов или запасов далеко мигрирующих рыб, </w:t>
      </w:r>
      <w:r>
        <w:br/>
      </w:r>
      <w:r>
        <w:lastRenderedPageBreak/>
        <w:t xml:space="preserve">государства,  ведущие  промысел  запасов  в   открытом   море,   и </w:t>
      </w:r>
      <w:r>
        <w:br/>
        <w:t xml:space="preserve">соответствующие  прибрежные государства выполняют свою обязанность </w:t>
      </w:r>
      <w:r>
        <w:br/>
        <w:t xml:space="preserve">сотрудничать  путем  вступления  в  члены  такой  организации  или </w:t>
      </w:r>
      <w:r>
        <w:br/>
        <w:t xml:space="preserve">становясь  участниками  такой  договоренности либо путем выражения </w:t>
      </w:r>
      <w:r>
        <w:br/>
        <w:t xml:space="preserve">согласия  на   применение   введенных   такой   организацией   или </w:t>
      </w:r>
      <w:r>
        <w:br/>
        <w:t xml:space="preserve">договоренностью  мер  по  сохранению  и  управлению.  Государства, </w:t>
      </w:r>
      <w:r>
        <w:br/>
        <w:t xml:space="preserve">проявляющие реальный интерес к  соответствующему  промыслу,  могут </w:t>
      </w:r>
      <w:r>
        <w:br/>
        <w:t xml:space="preserve">стать    членами   такой   организации   или   участниками   таких </w:t>
      </w:r>
      <w:r>
        <w:br/>
        <w:t xml:space="preserve">договоренностей.  Условия  участия   в   такой   организации   или </w:t>
      </w:r>
      <w:r>
        <w:br/>
        <w:t xml:space="preserve">договоренности   не   исключают  возможности  присоединения  таких </w:t>
      </w:r>
      <w:r>
        <w:br/>
        <w:t xml:space="preserve">государств к числу членов  или  участников;  кроме  того,  они  не </w:t>
      </w:r>
      <w:r>
        <w:br/>
      </w:r>
      <w:proofErr w:type="gramStart"/>
      <w:r>
        <w:t>применяются</w:t>
      </w:r>
      <w:proofErr w:type="gramEnd"/>
      <w:r>
        <w:t xml:space="preserve">   таким  образом,  который  ведет  к  дискриминации  в </w:t>
      </w:r>
      <w:r>
        <w:br/>
        <w:t xml:space="preserve">отношении   какого-либо   государства   или   группы   государств, </w:t>
      </w:r>
      <w:r>
        <w:br/>
        <w:t>проявляющих реальный интерес к соответствующему промыслу.</w:t>
      </w:r>
    </w:p>
    <w:p w:rsidR="000B0683" w:rsidRDefault="000B0683" w:rsidP="000B0683">
      <w:pPr>
        <w:pStyle w:val="HTML"/>
      </w:pPr>
      <w:bookmarkStart w:id="553" w:name="o557"/>
      <w:bookmarkEnd w:id="553"/>
      <w:r>
        <w:t xml:space="preserve">     4. Только те  государства,  которые  являются  членами  такой </w:t>
      </w:r>
      <w:r>
        <w:br/>
        <w:t xml:space="preserve">организации  или участниками такой договоренности либо соглашаются </w:t>
      </w:r>
      <w:r>
        <w:br/>
        <w:t xml:space="preserve">на применение мер по  сохранению  и  управлению,  введенных  такой </w:t>
      </w:r>
      <w:r>
        <w:br/>
        <w:t xml:space="preserve">организацией  или  договоренностью,  имеют  доступ  к  промысловым </w:t>
      </w:r>
      <w:r>
        <w:br/>
        <w:t xml:space="preserve">ресурсам,  к  которым  применяются  эти  меры  по   сохранению   и </w:t>
      </w:r>
      <w:r>
        <w:br/>
        <w:t>управлению.</w:t>
      </w:r>
    </w:p>
    <w:p w:rsidR="000B0683" w:rsidRDefault="000B0683" w:rsidP="000B0683">
      <w:pPr>
        <w:pStyle w:val="HTML"/>
      </w:pPr>
      <w:bookmarkStart w:id="554" w:name="o558"/>
      <w:bookmarkEnd w:id="554"/>
      <w:r>
        <w:t xml:space="preserve">     5. </w:t>
      </w:r>
      <w:proofErr w:type="gramStart"/>
      <w:r>
        <w:t xml:space="preserve">Там,  где  отсутствует  субрегиональная  или  региональная </w:t>
      </w:r>
      <w:r>
        <w:br/>
        <w:t xml:space="preserve">рыбохозяйственная организация или договоренность, которая могла бы </w:t>
      </w:r>
      <w:r>
        <w:br/>
        <w:t xml:space="preserve">ввести меры по сохранению и  управлению  в  отношении  конкретного </w:t>
      </w:r>
      <w:r>
        <w:br/>
        <w:t xml:space="preserve">трансграничного  рыбного запаса или запаса далеко мигрирующих рыб, </w:t>
      </w:r>
      <w:r>
        <w:br/>
        <w:t xml:space="preserve">соответствующие  прибрежные  государства  и  государства,  ведущие </w:t>
      </w:r>
      <w:r>
        <w:br/>
        <w:t xml:space="preserve">промысел  такого  запаса  в  открытом  море  в этом субрегионе или </w:t>
      </w:r>
      <w:r>
        <w:br/>
        <w:t xml:space="preserve">регионе,  сотрудничают в деле  учреждения  такой  организации  или </w:t>
      </w:r>
      <w:r>
        <w:br/>
        <w:t xml:space="preserve">заключения    других    соответствующих   договоренностей,   чтобы </w:t>
      </w:r>
      <w:r>
        <w:br/>
        <w:t>обеспечить</w:t>
      </w:r>
      <w:proofErr w:type="gramEnd"/>
      <w:r>
        <w:t xml:space="preserve"> сохранение такого запаса и управление им, и участвуют в </w:t>
      </w:r>
      <w:r>
        <w:br/>
        <w:t>работе этой организации или договоренности.</w:t>
      </w:r>
    </w:p>
    <w:p w:rsidR="000B0683" w:rsidRDefault="000B0683" w:rsidP="000B0683">
      <w:pPr>
        <w:pStyle w:val="HTML"/>
      </w:pPr>
      <w:bookmarkStart w:id="555" w:name="o559"/>
      <w:bookmarkEnd w:id="555"/>
      <w:r>
        <w:t xml:space="preserve">     6. </w:t>
      </w:r>
      <w:proofErr w:type="gramStart"/>
      <w:r>
        <w:t xml:space="preserve">Любое государство,  намеревающееся  внести  предложение  о </w:t>
      </w:r>
      <w:r>
        <w:br/>
        <w:t xml:space="preserve">каких-либо     действиях     межправительственной     организации, </w:t>
      </w:r>
      <w:r>
        <w:br/>
        <w:t xml:space="preserve">компетентной заниматься вопросами живых  ресурсов,  должно  в  тех </w:t>
      </w:r>
      <w:r>
        <w:br/>
        <w:t xml:space="preserve">случаях, когда такие действия значительно сказались бы на мерах по </w:t>
      </w:r>
      <w:r>
        <w:br/>
        <w:t xml:space="preserve">сохранению    и    управлению,    уже    введенных    компетентной </w:t>
      </w:r>
      <w:r>
        <w:br/>
        <w:t xml:space="preserve">субрегиональной  или  региональной  рыбохозяйственной организацией </w:t>
      </w:r>
      <w:r>
        <w:br/>
        <w:t xml:space="preserve">или договоренностью,  консультироваться через эту организацию  или </w:t>
      </w:r>
      <w:r>
        <w:br/>
        <w:t>договоренность  с  ее членами или участниками.</w:t>
      </w:r>
      <w:proofErr w:type="gramEnd"/>
      <w:r>
        <w:t xml:space="preserve">  Такие консультации </w:t>
      </w:r>
      <w:r>
        <w:br/>
        <w:t xml:space="preserve">должны,  насколько это осуществимо,  проводиться до  представления </w:t>
      </w:r>
      <w:r>
        <w:br/>
        <w:t xml:space="preserve">предложения в межправительственную организацию. </w:t>
      </w:r>
      <w:r>
        <w:br/>
      </w:r>
    </w:p>
    <w:p w:rsidR="000B0683" w:rsidRDefault="000B0683" w:rsidP="000B0683">
      <w:pPr>
        <w:pStyle w:val="HTML"/>
      </w:pPr>
      <w:bookmarkStart w:id="556" w:name="o560"/>
      <w:bookmarkEnd w:id="556"/>
      <w:r>
        <w:t xml:space="preserve">                             </w:t>
      </w:r>
      <w:r>
        <w:rPr>
          <w:b/>
          <w:bCs/>
        </w:rPr>
        <w:t>Статья 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57" w:name="o561"/>
      <w:bookmarkEnd w:id="557"/>
      <w:r>
        <w:rPr>
          <w:b/>
          <w:bCs/>
        </w:rPr>
        <w:t xml:space="preserve">         Субрегиональные и региональные рыбохозяйственные </w:t>
      </w:r>
      <w:r>
        <w:rPr>
          <w:b/>
          <w:bCs/>
        </w:rPr>
        <w:br/>
        <w:t xml:space="preserve">                   организации и договоренности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58" w:name="o562"/>
      <w:bookmarkEnd w:id="558"/>
      <w:r>
        <w:t xml:space="preserve">     1. При   учреждении    субрегиональных    или    региональных </w:t>
      </w:r>
      <w:r>
        <w:br/>
        <w:t xml:space="preserve">рыбохозяйственных  организаций  или при заключении субрегиональных </w:t>
      </w:r>
      <w:r>
        <w:br/>
        <w:t xml:space="preserve">или региональных рыбохозяйственных договоренностей для  сохранения </w:t>
      </w:r>
      <w:r>
        <w:br/>
        <w:t xml:space="preserve">трансграничных  рыбных  запасов и </w:t>
      </w:r>
      <w:proofErr w:type="gramStart"/>
      <w:r>
        <w:t>запасов</w:t>
      </w:r>
      <w:proofErr w:type="gramEnd"/>
      <w:r>
        <w:t xml:space="preserve"> далеко мигрирующих рыб и </w:t>
      </w:r>
      <w:r>
        <w:br/>
        <w:t>управления ими государства, в частности, согласовывают:</w:t>
      </w:r>
    </w:p>
    <w:p w:rsidR="000B0683" w:rsidRDefault="000B0683" w:rsidP="000B0683">
      <w:pPr>
        <w:pStyle w:val="HTML"/>
      </w:pPr>
      <w:bookmarkStart w:id="559" w:name="o563"/>
      <w:bookmarkEnd w:id="559"/>
      <w:r>
        <w:t xml:space="preserve">     a) запасы,   к  которым  применяются  меры  по  сохранению  и </w:t>
      </w:r>
      <w:r>
        <w:br/>
        <w:t xml:space="preserve">управлению,  с учетом биологических характеристик  соответствующих </w:t>
      </w:r>
      <w:r>
        <w:br/>
        <w:t>запасов и характера соответствующего промысла;</w:t>
      </w:r>
    </w:p>
    <w:p w:rsidR="000B0683" w:rsidRDefault="000B0683" w:rsidP="000B0683">
      <w:pPr>
        <w:pStyle w:val="HTML"/>
      </w:pPr>
      <w:bookmarkStart w:id="560" w:name="o564"/>
      <w:bookmarkEnd w:id="560"/>
      <w:r>
        <w:t xml:space="preserve">     b) область  применения  с  учетом  пункта  1   статьи   7   и </w:t>
      </w:r>
      <w:r>
        <w:br/>
        <w:t xml:space="preserve">характеристик       субрегиона      или      региона,      включая </w:t>
      </w:r>
      <w:r>
        <w:br/>
        <w:t xml:space="preserve">социально-экономические,  географические  и  естественно-природные </w:t>
      </w:r>
      <w:r>
        <w:br/>
        <w:t>факторы;</w:t>
      </w:r>
    </w:p>
    <w:p w:rsidR="000B0683" w:rsidRDefault="000B0683" w:rsidP="000B0683">
      <w:pPr>
        <w:pStyle w:val="HTML"/>
      </w:pPr>
      <w:bookmarkStart w:id="561" w:name="o565"/>
      <w:bookmarkEnd w:id="561"/>
      <w:r>
        <w:t xml:space="preserve">     c) соотношение   между   работой   новой   организации    или </w:t>
      </w:r>
      <w:r>
        <w:br/>
        <w:t xml:space="preserve">договоренности    и    ролью,   целями   и   деятельностью   любых </w:t>
      </w:r>
      <w:r>
        <w:br/>
        <w:t xml:space="preserve">соответствующих  существующих  рыбохозяйственных  организаций  или </w:t>
      </w:r>
      <w:r>
        <w:br/>
        <w:t>договоренностей; и</w:t>
      </w:r>
    </w:p>
    <w:p w:rsidR="000B0683" w:rsidRDefault="000B0683" w:rsidP="000B0683">
      <w:pPr>
        <w:pStyle w:val="HTML"/>
      </w:pPr>
      <w:bookmarkStart w:id="562" w:name="o566"/>
      <w:bookmarkEnd w:id="562"/>
      <w:r>
        <w:t xml:space="preserve">     d) механизмы,   с    помощью    которых    организация    или </w:t>
      </w:r>
      <w:r>
        <w:br/>
        <w:t xml:space="preserve">договоренность  будет  получать научные </w:t>
      </w:r>
      <w:proofErr w:type="gramStart"/>
      <w:r>
        <w:t>рекомендации</w:t>
      </w:r>
      <w:proofErr w:type="gramEnd"/>
      <w:r>
        <w:t xml:space="preserve"> и производить </w:t>
      </w:r>
      <w:r>
        <w:br/>
      </w:r>
      <w:r>
        <w:lastRenderedPageBreak/>
        <w:t xml:space="preserve">обзор состояния запасов,  включая в  надлежащих  случаях  создание </w:t>
      </w:r>
      <w:r>
        <w:br/>
        <w:t>научно-консультативного органа.</w:t>
      </w:r>
    </w:p>
    <w:p w:rsidR="000B0683" w:rsidRDefault="000B0683" w:rsidP="000B0683">
      <w:pPr>
        <w:pStyle w:val="HTML"/>
      </w:pPr>
      <w:bookmarkStart w:id="563" w:name="o567"/>
      <w:bookmarkEnd w:id="563"/>
      <w:r>
        <w:t xml:space="preserve">     2. Государства, сотрудничающие в создании субрегиональной или </w:t>
      </w:r>
      <w:r>
        <w:br/>
        <w:t xml:space="preserve">региональной  рыбохозяйственной  организации  или  договоренности, </w:t>
      </w:r>
      <w:r>
        <w:br/>
        <w:t xml:space="preserve">информируют  другие  государства,  которые,   как   им   известно, </w:t>
      </w:r>
      <w:r>
        <w:br/>
        <w:t xml:space="preserve">проявляют  реальный  интерес к работе предлагаемой организации или </w:t>
      </w:r>
      <w:r>
        <w:br/>
        <w:t xml:space="preserve">договоренности, о таком сотрудничестве. </w:t>
      </w:r>
      <w:r>
        <w:br/>
      </w:r>
    </w:p>
    <w:p w:rsidR="000B0683" w:rsidRDefault="000B0683" w:rsidP="000B0683">
      <w:pPr>
        <w:pStyle w:val="HTML"/>
      </w:pPr>
      <w:bookmarkStart w:id="564" w:name="o568"/>
      <w:bookmarkEnd w:id="564"/>
      <w:r>
        <w:t xml:space="preserve">                            </w:t>
      </w:r>
      <w:r>
        <w:rPr>
          <w:b/>
          <w:bCs/>
        </w:rPr>
        <w:t>Статья 10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65" w:name="o569"/>
      <w:bookmarkEnd w:id="565"/>
      <w:r>
        <w:rPr>
          <w:b/>
          <w:bCs/>
        </w:rPr>
        <w:t xml:space="preserve">     Функции субрегиональных и региональных рыбохозяйственных </w:t>
      </w:r>
      <w:r>
        <w:rPr>
          <w:b/>
          <w:bCs/>
        </w:rPr>
        <w:br/>
        <w:t xml:space="preserve">                  организаций и договоренностей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66" w:name="o570"/>
      <w:bookmarkEnd w:id="566"/>
      <w:r>
        <w:t xml:space="preserve">     Выполняя свою     обязанность     сотрудничать    по    линии </w:t>
      </w:r>
      <w:r>
        <w:br/>
        <w:t xml:space="preserve">субрегиональных или региональных рыбохозяйственных организаций или </w:t>
      </w:r>
      <w:r>
        <w:br/>
        <w:t>договоренностей, государства:</w:t>
      </w:r>
    </w:p>
    <w:p w:rsidR="000B0683" w:rsidRDefault="000B0683" w:rsidP="000B0683">
      <w:pPr>
        <w:pStyle w:val="HTML"/>
      </w:pPr>
      <w:bookmarkStart w:id="567" w:name="o571"/>
      <w:bookmarkEnd w:id="567"/>
      <w:r>
        <w:t xml:space="preserve">     a) согласовывают и соблюдают меры по сохранению и управлению, </w:t>
      </w:r>
      <w:r>
        <w:br/>
        <w:t xml:space="preserve">чтобы  обеспечить  долгосрочную устойчивость трансграничных рыбных </w:t>
      </w:r>
      <w:r>
        <w:br/>
        <w:t>запасов и запасов далеко мигрирующих рыб;</w:t>
      </w:r>
    </w:p>
    <w:p w:rsidR="000B0683" w:rsidRDefault="000B0683" w:rsidP="000B0683">
      <w:pPr>
        <w:pStyle w:val="HTML"/>
      </w:pPr>
      <w:bookmarkStart w:id="568" w:name="o572"/>
      <w:bookmarkEnd w:id="568"/>
      <w:r>
        <w:t xml:space="preserve">     b) соответствующим   образом   согласовывают  права  участия, </w:t>
      </w:r>
      <w:r>
        <w:br/>
        <w:t>как-то квоты допустимого улова или уровни промыслового усилия;</w:t>
      </w:r>
    </w:p>
    <w:p w:rsidR="000B0683" w:rsidRDefault="000B0683" w:rsidP="000B0683">
      <w:pPr>
        <w:pStyle w:val="HTML"/>
      </w:pPr>
      <w:bookmarkStart w:id="569" w:name="o573"/>
      <w:bookmarkEnd w:id="569"/>
      <w:r>
        <w:t xml:space="preserve">     c) принимают    и    применяют    любые   общерекомендованные </w:t>
      </w:r>
      <w:r>
        <w:br/>
        <w:t xml:space="preserve">международные   минимальные   стандарты   ответственного   ведения </w:t>
      </w:r>
      <w:r>
        <w:br/>
        <w:t>рыболовной деятельности;</w:t>
      </w:r>
    </w:p>
    <w:p w:rsidR="000B0683" w:rsidRDefault="000B0683" w:rsidP="000B0683">
      <w:pPr>
        <w:pStyle w:val="HTML"/>
      </w:pPr>
      <w:bookmarkStart w:id="570" w:name="o574"/>
      <w:bookmarkEnd w:id="570"/>
      <w:r>
        <w:t xml:space="preserve">     d) получают  и  оценивают  научные  рекомендации,  производят </w:t>
      </w:r>
      <w:r>
        <w:br/>
        <w:t xml:space="preserve">обзор  состояния  запасов  и  оценивают воздействие рыболовства на </w:t>
      </w:r>
      <w:r>
        <w:br/>
        <w:t xml:space="preserve">виды,  не  являющиеся  объектом  специализированного  промысла,  и </w:t>
      </w:r>
      <w:r>
        <w:br/>
        <w:t>ассоциированные или зависимые виды;</w:t>
      </w:r>
    </w:p>
    <w:p w:rsidR="000B0683" w:rsidRDefault="000B0683" w:rsidP="000B0683">
      <w:pPr>
        <w:pStyle w:val="HTML"/>
      </w:pPr>
      <w:bookmarkStart w:id="571" w:name="o575"/>
      <w:bookmarkEnd w:id="571"/>
      <w:r>
        <w:t xml:space="preserve">     e) согласовывают стандарты сбора,  сообщения, проверки данных </w:t>
      </w:r>
      <w:r>
        <w:br/>
        <w:t>о промысле запасов и обмена ими;</w:t>
      </w:r>
    </w:p>
    <w:p w:rsidR="000B0683" w:rsidRDefault="000B0683" w:rsidP="000B0683">
      <w:pPr>
        <w:pStyle w:val="HTML"/>
      </w:pPr>
      <w:bookmarkStart w:id="572" w:name="o576"/>
      <w:bookmarkEnd w:id="572"/>
      <w:r>
        <w:t xml:space="preserve">     f) собирают и распространяют точные и  полные  статистические </w:t>
      </w:r>
      <w:r>
        <w:br/>
        <w:t xml:space="preserve">данные,  описанные  в Приложении 1,  обеспечивая тем самым наличие </w:t>
      </w:r>
      <w:r>
        <w:br/>
        <w:t xml:space="preserve">наиболее   достоверных   научных   данных,   с    соблюдением    в </w:t>
      </w:r>
      <w:r>
        <w:br/>
        <w:t>соответствующих случаях конфиденциальности;</w:t>
      </w:r>
    </w:p>
    <w:p w:rsidR="000B0683" w:rsidRDefault="000B0683" w:rsidP="000B0683">
      <w:pPr>
        <w:pStyle w:val="HTML"/>
      </w:pPr>
      <w:bookmarkStart w:id="573" w:name="o577"/>
      <w:bookmarkEnd w:id="573"/>
      <w:r>
        <w:t xml:space="preserve">     g) поощряют   и   проводят   научные   оценки    запасов    и </w:t>
      </w:r>
      <w:r>
        <w:br/>
        <w:t>соответствующие исследования и распространяют их результаты;</w:t>
      </w:r>
    </w:p>
    <w:p w:rsidR="000B0683" w:rsidRDefault="000B0683" w:rsidP="000B0683">
      <w:pPr>
        <w:pStyle w:val="HTML"/>
      </w:pPr>
      <w:bookmarkStart w:id="574" w:name="o578"/>
      <w:bookmarkEnd w:id="574"/>
      <w:r>
        <w:t xml:space="preserve">     h) создают   надлежащие    механизмы    сотрудничества    для </w:t>
      </w:r>
      <w:r>
        <w:br/>
        <w:t xml:space="preserve">эффективного   мониторинга,  контроля,  наблюдения  и  обеспечения </w:t>
      </w:r>
      <w:r>
        <w:br/>
        <w:t>выполнения;</w:t>
      </w:r>
    </w:p>
    <w:p w:rsidR="000B0683" w:rsidRDefault="000B0683" w:rsidP="000B0683">
      <w:pPr>
        <w:pStyle w:val="HTML"/>
      </w:pPr>
      <w:bookmarkStart w:id="575" w:name="o579"/>
      <w:bookmarkEnd w:id="575"/>
      <w:r>
        <w:t xml:space="preserve">     i) согласовывают способы, с помощью которых будут учитываться </w:t>
      </w:r>
      <w:r>
        <w:br/>
        <w:t xml:space="preserve">промысловые интересы новых членов организации или новых участников </w:t>
      </w:r>
      <w:r>
        <w:br/>
        <w:t>договоренности;</w:t>
      </w:r>
    </w:p>
    <w:p w:rsidR="000B0683" w:rsidRDefault="000B0683" w:rsidP="000B0683">
      <w:pPr>
        <w:pStyle w:val="HTML"/>
      </w:pPr>
      <w:bookmarkStart w:id="576" w:name="o580"/>
      <w:bookmarkEnd w:id="576"/>
      <w:r>
        <w:t xml:space="preserve">     j) согласовывают процедуры принятия  решений,  способствующие </w:t>
      </w:r>
      <w:r>
        <w:br/>
        <w:t xml:space="preserve">своевременному   и  эффективному  принятию  мер  по  сохранению  и </w:t>
      </w:r>
      <w:r>
        <w:br/>
        <w:t>управлению;</w:t>
      </w:r>
    </w:p>
    <w:p w:rsidR="000B0683" w:rsidRDefault="000B0683" w:rsidP="000B0683">
      <w:pPr>
        <w:pStyle w:val="HTML"/>
      </w:pPr>
      <w:bookmarkStart w:id="577" w:name="o581"/>
      <w:bookmarkEnd w:id="577"/>
      <w:r>
        <w:t xml:space="preserve">     k) содействуют мирному урегулированию споров в соответствии с </w:t>
      </w:r>
      <w:r>
        <w:br/>
        <w:t>частью VIII;</w:t>
      </w:r>
    </w:p>
    <w:p w:rsidR="000B0683" w:rsidRDefault="000B0683" w:rsidP="000B0683">
      <w:pPr>
        <w:pStyle w:val="HTML"/>
      </w:pPr>
      <w:bookmarkStart w:id="578" w:name="o582"/>
      <w:bookmarkEnd w:id="578"/>
      <w:r>
        <w:t xml:space="preserve">     l) обеспечивают     всестороннее     сотрудничество     своих </w:t>
      </w:r>
      <w:r>
        <w:br/>
        <w:t xml:space="preserve">соответствующих   национальных   учреждений   и   предприятий    в </w:t>
      </w:r>
      <w:r>
        <w:br/>
        <w:t xml:space="preserve">осуществлении    рекомендаций    и    решений    организации   или </w:t>
      </w:r>
      <w:r>
        <w:br/>
        <w:t>договоренности;</w:t>
      </w:r>
    </w:p>
    <w:p w:rsidR="000B0683" w:rsidRDefault="000B0683" w:rsidP="000B0683">
      <w:pPr>
        <w:pStyle w:val="HTML"/>
      </w:pPr>
      <w:bookmarkStart w:id="579" w:name="o583"/>
      <w:bookmarkEnd w:id="579"/>
      <w:r>
        <w:t xml:space="preserve">     m) надлежащим  образом  опубликовывают  информацию о мерах по </w:t>
      </w:r>
      <w:r>
        <w:br/>
        <w:t xml:space="preserve">сохранению    и    управлению,    вводимых    организацией     или </w:t>
      </w:r>
      <w:r>
        <w:br/>
        <w:t xml:space="preserve">договоренностью. </w:t>
      </w:r>
      <w:r>
        <w:br/>
      </w:r>
    </w:p>
    <w:p w:rsidR="000B0683" w:rsidRDefault="000B0683" w:rsidP="000B0683">
      <w:pPr>
        <w:pStyle w:val="HTML"/>
      </w:pPr>
      <w:bookmarkStart w:id="580" w:name="o584"/>
      <w:bookmarkEnd w:id="580"/>
      <w:r>
        <w:t xml:space="preserve">                            </w:t>
      </w:r>
      <w:r>
        <w:rPr>
          <w:b/>
          <w:bCs/>
        </w:rPr>
        <w:t>Статья 11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81" w:name="o585"/>
      <w:bookmarkEnd w:id="581"/>
      <w:r>
        <w:rPr>
          <w:b/>
          <w:bCs/>
        </w:rPr>
        <w:t xml:space="preserve">                    Новые члены или участники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82" w:name="o586"/>
      <w:bookmarkEnd w:id="582"/>
      <w:r>
        <w:t xml:space="preserve">     При определении  характера  и  объема  прав участия для новых </w:t>
      </w:r>
      <w:r>
        <w:br/>
        <w:t xml:space="preserve">членов   субрегиональной   или   региональной    рыбохозяйственной </w:t>
      </w:r>
      <w:r>
        <w:br/>
        <w:t xml:space="preserve">организации   либо   для   новых  участников  субрегиональной  или </w:t>
      </w:r>
      <w:r>
        <w:br/>
        <w:t xml:space="preserve">региональной    рыбохозяйственной    договоренности    государства </w:t>
      </w:r>
      <w:r>
        <w:br/>
        <w:t>принимают во внимание, в частности:</w:t>
      </w:r>
    </w:p>
    <w:p w:rsidR="000B0683" w:rsidRDefault="000B0683" w:rsidP="000B0683">
      <w:pPr>
        <w:pStyle w:val="HTML"/>
      </w:pPr>
      <w:bookmarkStart w:id="583" w:name="o587"/>
      <w:bookmarkEnd w:id="583"/>
      <w:r>
        <w:lastRenderedPageBreak/>
        <w:t xml:space="preserve">     a) состояние трансграничных рыбных запасов и  </w:t>
      </w:r>
      <w:proofErr w:type="gramStart"/>
      <w:r>
        <w:t>запасов</w:t>
      </w:r>
      <w:proofErr w:type="gramEnd"/>
      <w:r>
        <w:t xml:space="preserve">  далеко </w:t>
      </w:r>
      <w:r>
        <w:br/>
        <w:t xml:space="preserve">мигрирующих  рыб  и  нынешнюю интенсивность промыслового усилия на </w:t>
      </w:r>
      <w:r>
        <w:br/>
        <w:t>промысле;</w:t>
      </w:r>
    </w:p>
    <w:p w:rsidR="000B0683" w:rsidRDefault="000B0683" w:rsidP="000B0683">
      <w:pPr>
        <w:pStyle w:val="HTML"/>
      </w:pPr>
      <w:bookmarkStart w:id="584" w:name="o588"/>
      <w:bookmarkEnd w:id="584"/>
      <w:r>
        <w:t xml:space="preserve">     b) соответствующие   интересы,   схемы   ведения  промысла  и </w:t>
      </w:r>
      <w:r>
        <w:br/>
        <w:t>практику рыболовства новых и уже имеющихся членов или участников;</w:t>
      </w:r>
    </w:p>
    <w:p w:rsidR="000B0683" w:rsidRDefault="000B0683" w:rsidP="000B0683">
      <w:pPr>
        <w:pStyle w:val="HTML"/>
      </w:pPr>
      <w:bookmarkStart w:id="585" w:name="o589"/>
      <w:bookmarkEnd w:id="585"/>
      <w:r>
        <w:t xml:space="preserve">     c) соответствующий  вклад  новых  и  уже имеющихся членов или </w:t>
      </w:r>
      <w:r>
        <w:br/>
        <w:t xml:space="preserve">участников в  сохранение  запасов  и  управление  ими,  в  сбор  и </w:t>
      </w:r>
      <w:r>
        <w:br/>
        <w:t xml:space="preserve">предоставление  точных  данных и в проведение научных исследований </w:t>
      </w:r>
      <w:r>
        <w:br/>
        <w:t>по запасам;</w:t>
      </w:r>
    </w:p>
    <w:p w:rsidR="000B0683" w:rsidRDefault="000B0683" w:rsidP="000B0683">
      <w:pPr>
        <w:pStyle w:val="HTML"/>
      </w:pPr>
      <w:bookmarkStart w:id="586" w:name="o590"/>
      <w:bookmarkEnd w:id="586"/>
      <w:r>
        <w:t xml:space="preserve">     d) нужды прибрежных рыболовных общин, которые зависят главным </w:t>
      </w:r>
      <w:r>
        <w:br/>
        <w:t>образом от промысла данных запасов;</w:t>
      </w:r>
    </w:p>
    <w:p w:rsidR="000B0683" w:rsidRDefault="000B0683" w:rsidP="000B0683">
      <w:pPr>
        <w:pStyle w:val="HTML"/>
      </w:pPr>
      <w:bookmarkStart w:id="587" w:name="o591"/>
      <w:bookmarkEnd w:id="587"/>
      <w:r>
        <w:t xml:space="preserve">     e) потребности   прибрежных   государств,   чья  экономика  в </w:t>
      </w:r>
      <w:r>
        <w:br/>
        <w:t xml:space="preserve">подавляющей  степени  зависит  от   эксплуатации   морских   живых </w:t>
      </w:r>
      <w:r>
        <w:br/>
        <w:t>ресурсов; и</w:t>
      </w:r>
    </w:p>
    <w:p w:rsidR="000B0683" w:rsidRDefault="000B0683" w:rsidP="000B0683">
      <w:pPr>
        <w:pStyle w:val="HTML"/>
      </w:pPr>
      <w:bookmarkStart w:id="588" w:name="o592"/>
      <w:bookmarkEnd w:id="588"/>
      <w:r>
        <w:t xml:space="preserve">     f) интересы развивающихся государств субрегиона или  региона, </w:t>
      </w:r>
      <w:r>
        <w:br/>
        <w:t xml:space="preserve">в  чьих  районах  под  национальной  юрисдикцией  тоже встречаются </w:t>
      </w:r>
      <w:r>
        <w:br/>
        <w:t xml:space="preserve">данные запасы. </w:t>
      </w:r>
      <w:r>
        <w:br/>
      </w:r>
    </w:p>
    <w:p w:rsidR="000B0683" w:rsidRDefault="000B0683" w:rsidP="000B0683">
      <w:pPr>
        <w:pStyle w:val="HTML"/>
      </w:pPr>
      <w:bookmarkStart w:id="589" w:name="o593"/>
      <w:bookmarkEnd w:id="589"/>
      <w:r>
        <w:t xml:space="preserve">                            </w:t>
      </w:r>
      <w:r>
        <w:rPr>
          <w:b/>
          <w:bCs/>
        </w:rPr>
        <w:t>Статья 12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90" w:name="o594"/>
      <w:bookmarkEnd w:id="590"/>
      <w:r>
        <w:rPr>
          <w:b/>
          <w:bCs/>
        </w:rPr>
        <w:t xml:space="preserve">     Гласность в деятельности субрегиональных и региональных </w:t>
      </w:r>
      <w:r>
        <w:rPr>
          <w:b/>
          <w:bCs/>
        </w:rPr>
        <w:br/>
        <w:t xml:space="preserve">        рыбохозяйственных организаций или договоренностей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91" w:name="o595"/>
      <w:bookmarkEnd w:id="591"/>
      <w:r>
        <w:t xml:space="preserve">     1. Государства  обеспечивают  гласность  в  процессе принятия </w:t>
      </w:r>
      <w:r>
        <w:br/>
        <w:t xml:space="preserve">решений  и  иной  </w:t>
      </w:r>
      <w:proofErr w:type="gramStart"/>
      <w:r>
        <w:t>деятельности</w:t>
      </w:r>
      <w:proofErr w:type="gramEnd"/>
      <w:r>
        <w:t xml:space="preserve">  субрегиональных   и   региональных </w:t>
      </w:r>
      <w:r>
        <w:br/>
        <w:t>рыбохозяйственных организаций и договоренностей.</w:t>
      </w:r>
    </w:p>
    <w:p w:rsidR="000B0683" w:rsidRDefault="000B0683" w:rsidP="000B0683">
      <w:pPr>
        <w:pStyle w:val="HTML"/>
      </w:pPr>
      <w:bookmarkStart w:id="592" w:name="o596"/>
      <w:bookmarkEnd w:id="592"/>
      <w:r>
        <w:t xml:space="preserve">     2. Представителям других межправительственных  организаций  и </w:t>
      </w:r>
      <w:r>
        <w:br/>
        <w:t xml:space="preserve">представителям   неправительственных   организаций,   занимающихся </w:t>
      </w:r>
      <w:r>
        <w:br/>
        <w:t xml:space="preserve">трансграничными рыбными запасами  и  запасами  далеко  мигрирующих </w:t>
      </w:r>
      <w:r>
        <w:br/>
        <w:t xml:space="preserve">рыб,  предоставляется  возможность  участвовать в работе заседаний </w:t>
      </w:r>
      <w:r>
        <w:br/>
        <w:t xml:space="preserve">субрегиональных или региональных рыбохозяйственных  организаций  и </w:t>
      </w:r>
      <w:r>
        <w:br/>
        <w:t xml:space="preserve">договоренностей  в  качестве  наблюдателей  или,  в зависимости от </w:t>
      </w:r>
      <w:r>
        <w:br/>
        <w:t xml:space="preserve">обстоятельств,  в  ином  качестве  в  соответствии  с  процедурами </w:t>
      </w:r>
      <w:r>
        <w:br/>
        <w:t xml:space="preserve">соответствующей организации или договоренности. Такие процедуры не </w:t>
      </w:r>
      <w:r>
        <w:br/>
        <w:t xml:space="preserve">носят неадекватно ограничительного  характера  в  этом  отношении. </w:t>
      </w:r>
      <w:r>
        <w:br/>
        <w:t xml:space="preserve">Такие   межправительственные   организации  и  неправительственные </w:t>
      </w:r>
      <w:r>
        <w:br/>
        <w:t xml:space="preserve">организации  получают  своевременный  доступ  к   документации   и </w:t>
      </w:r>
      <w:r>
        <w:br/>
        <w:t xml:space="preserve">отчетности  таких  организаций  и  договоренностей  с  соблюдением </w:t>
      </w:r>
      <w:r>
        <w:br/>
        <w:t xml:space="preserve">процедурных норм доступа к ним. </w:t>
      </w:r>
      <w:r>
        <w:br/>
      </w:r>
    </w:p>
    <w:p w:rsidR="000B0683" w:rsidRDefault="000B0683" w:rsidP="000B0683">
      <w:pPr>
        <w:pStyle w:val="HTML"/>
      </w:pPr>
      <w:bookmarkStart w:id="593" w:name="o597"/>
      <w:bookmarkEnd w:id="593"/>
      <w:r>
        <w:t xml:space="preserve">                            </w:t>
      </w:r>
      <w:r>
        <w:rPr>
          <w:b/>
          <w:bCs/>
        </w:rPr>
        <w:t>Статья 13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94" w:name="o598"/>
      <w:bookmarkEnd w:id="594"/>
      <w:r>
        <w:rPr>
          <w:b/>
          <w:bCs/>
        </w:rPr>
        <w:t xml:space="preserve">      Укрепление существующих организаций и договоренностей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95" w:name="o599"/>
      <w:bookmarkEnd w:id="595"/>
      <w:r>
        <w:t xml:space="preserve">     Государства сотрудничают    в     укреплении     существующих </w:t>
      </w:r>
      <w:r>
        <w:br/>
        <w:t xml:space="preserve">субрегиональных  и  региональных  рыбохозяйственных  организаций и </w:t>
      </w:r>
      <w:r>
        <w:br/>
        <w:t xml:space="preserve">договоренностей, с тем чтобы повышать их эффективность во введении </w:t>
      </w:r>
      <w:r>
        <w:br/>
        <w:t xml:space="preserve">и  осуществлении мер по сохранению трансграничных рыбных запасов и </w:t>
      </w:r>
      <w:r>
        <w:br/>
      </w:r>
      <w:proofErr w:type="gramStart"/>
      <w:r>
        <w:t>запасов</w:t>
      </w:r>
      <w:proofErr w:type="gramEnd"/>
      <w:r>
        <w:t xml:space="preserve"> далеко мигрирующих рыб и управлению ими. </w:t>
      </w:r>
      <w:r>
        <w:br/>
      </w:r>
    </w:p>
    <w:p w:rsidR="000B0683" w:rsidRDefault="000B0683" w:rsidP="000B0683">
      <w:pPr>
        <w:pStyle w:val="HTML"/>
      </w:pPr>
      <w:bookmarkStart w:id="596" w:name="o600"/>
      <w:bookmarkEnd w:id="596"/>
      <w:r>
        <w:t xml:space="preserve">                            </w:t>
      </w:r>
      <w:r>
        <w:rPr>
          <w:b/>
          <w:bCs/>
        </w:rPr>
        <w:t>Статья 14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597" w:name="o601"/>
      <w:bookmarkEnd w:id="597"/>
      <w:r>
        <w:rPr>
          <w:b/>
          <w:bCs/>
        </w:rPr>
        <w:t xml:space="preserve">       Сбор и предоставление </w:t>
      </w:r>
      <w:proofErr w:type="gramStart"/>
      <w:r>
        <w:rPr>
          <w:b/>
          <w:bCs/>
        </w:rPr>
        <w:t>информации</w:t>
      </w:r>
      <w:proofErr w:type="gramEnd"/>
      <w:r>
        <w:rPr>
          <w:b/>
          <w:bCs/>
        </w:rPr>
        <w:t xml:space="preserve"> и сотрудничество в </w:t>
      </w:r>
      <w:r>
        <w:rPr>
          <w:b/>
          <w:bCs/>
        </w:rPr>
        <w:br/>
        <w:t xml:space="preserve">                   области научных исследований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598" w:name="o602"/>
      <w:bookmarkEnd w:id="598"/>
      <w:r>
        <w:t xml:space="preserve">     1. Государства обеспечивают, чтобы рыболовные суда, плавающие </w:t>
      </w:r>
      <w:r>
        <w:br/>
        <w:t xml:space="preserve">под их  флагом,  предоставляли  такую  информацию,  которая  может </w:t>
      </w:r>
      <w:r>
        <w:br/>
        <w:t xml:space="preserve">оказаться необходимой для выполнения их обязательств по настоящему </w:t>
      </w:r>
      <w:r>
        <w:br/>
        <w:t>Соглашению. Для этого в соответствии с Приложением 1 государства:</w:t>
      </w:r>
    </w:p>
    <w:p w:rsidR="000B0683" w:rsidRDefault="000B0683" w:rsidP="000B0683">
      <w:pPr>
        <w:pStyle w:val="HTML"/>
      </w:pPr>
      <w:bookmarkStart w:id="599" w:name="o603"/>
      <w:bookmarkEnd w:id="599"/>
      <w:r>
        <w:t xml:space="preserve">     a) собирают  научные,  технические  и статистические данные о </w:t>
      </w:r>
      <w:r>
        <w:br/>
        <w:t xml:space="preserve">промысле  трансграничных   рыбных   запасов   и   </w:t>
      </w:r>
      <w:proofErr w:type="gramStart"/>
      <w:r>
        <w:t>запасов</w:t>
      </w:r>
      <w:proofErr w:type="gramEnd"/>
      <w:r>
        <w:t xml:space="preserve">   далеко </w:t>
      </w:r>
      <w:r>
        <w:br/>
        <w:t>мигрирующих рыб и обмениваются такими данными;</w:t>
      </w:r>
    </w:p>
    <w:p w:rsidR="000B0683" w:rsidRDefault="000B0683" w:rsidP="000B0683">
      <w:pPr>
        <w:pStyle w:val="HTML"/>
      </w:pPr>
      <w:bookmarkStart w:id="600" w:name="o604"/>
      <w:bookmarkEnd w:id="600"/>
      <w:r>
        <w:t xml:space="preserve">     b) обеспечивают  достаточно  подробный  сбор  данных,   чтобы </w:t>
      </w:r>
      <w:r>
        <w:br/>
        <w:t xml:space="preserve">содействовать  эффективной  оценке  запасов,  и  их  своевременное </w:t>
      </w:r>
      <w:r>
        <w:br/>
      </w:r>
      <w:r>
        <w:lastRenderedPageBreak/>
        <w:t xml:space="preserve">предоставление  для  соблюдения  требований  субрегиональных   или </w:t>
      </w:r>
      <w:r>
        <w:br/>
        <w:t>региональных рыбохозяйственных организаций или договоренностей, и</w:t>
      </w:r>
    </w:p>
    <w:p w:rsidR="000B0683" w:rsidRDefault="000B0683" w:rsidP="000B0683">
      <w:pPr>
        <w:pStyle w:val="HTML"/>
      </w:pPr>
      <w:bookmarkStart w:id="601" w:name="o605"/>
      <w:bookmarkEnd w:id="601"/>
      <w:r>
        <w:t xml:space="preserve">     c) принимают соответствующие меры по проверке точности  таких </w:t>
      </w:r>
      <w:r>
        <w:br/>
        <w:t>данных.</w:t>
      </w:r>
    </w:p>
    <w:p w:rsidR="000B0683" w:rsidRDefault="000B0683" w:rsidP="000B0683">
      <w:pPr>
        <w:pStyle w:val="HTML"/>
      </w:pPr>
      <w:bookmarkStart w:id="602" w:name="o606"/>
      <w:bookmarkEnd w:id="602"/>
      <w:r>
        <w:t xml:space="preserve">     2. Действуя либо непосредственно,  либо через субрегиональные </w:t>
      </w:r>
      <w:r>
        <w:br/>
        <w:t xml:space="preserve">или региональные рыбохозяйственные организации или договоренности, </w:t>
      </w:r>
      <w:r>
        <w:br/>
        <w:t>государства сотрудничают в том, чтобы:</w:t>
      </w:r>
    </w:p>
    <w:p w:rsidR="000B0683" w:rsidRDefault="000B0683" w:rsidP="000B0683">
      <w:pPr>
        <w:pStyle w:val="HTML"/>
      </w:pPr>
      <w:bookmarkStart w:id="603" w:name="o607"/>
      <w:bookmarkEnd w:id="603"/>
      <w:r>
        <w:t xml:space="preserve">     a) согласовывать  параметры  данных и форму их предоставления </w:t>
      </w:r>
      <w:r>
        <w:br/>
        <w:t xml:space="preserve">таким организациям или договоренностям,  учитывая характер запасов </w:t>
      </w:r>
      <w:r>
        <w:br/>
        <w:t>и промысла этих запасов; и</w:t>
      </w:r>
    </w:p>
    <w:p w:rsidR="000B0683" w:rsidRDefault="000B0683" w:rsidP="000B0683">
      <w:pPr>
        <w:pStyle w:val="HTML"/>
      </w:pPr>
      <w:bookmarkStart w:id="604" w:name="o608"/>
      <w:bookmarkEnd w:id="604"/>
      <w:r>
        <w:t xml:space="preserve">     b) разрабатывать технику анализа и методики оценки запасов  и </w:t>
      </w:r>
      <w:r>
        <w:br/>
        <w:t xml:space="preserve">взаимно  обмениваться  ими для совершенствования мер по сохранению </w:t>
      </w:r>
      <w:r>
        <w:br/>
        <w:t xml:space="preserve">трансграничных рыбных запасов и </w:t>
      </w:r>
      <w:proofErr w:type="gramStart"/>
      <w:r>
        <w:t>запасов</w:t>
      </w:r>
      <w:proofErr w:type="gramEnd"/>
      <w:r>
        <w:t xml:space="preserve"> далеко мигрирующих  рыб  и </w:t>
      </w:r>
      <w:r>
        <w:br/>
        <w:t>управлению ими.</w:t>
      </w:r>
    </w:p>
    <w:p w:rsidR="000B0683" w:rsidRDefault="000B0683" w:rsidP="000B0683">
      <w:pPr>
        <w:pStyle w:val="HTML"/>
      </w:pPr>
      <w:bookmarkStart w:id="605" w:name="o609"/>
      <w:bookmarkEnd w:id="605"/>
      <w:r>
        <w:t xml:space="preserve">     3. Действуя либо  непосредственно,  либо  через  компетентные </w:t>
      </w:r>
      <w:r>
        <w:br/>
        <w:t xml:space="preserve">международные  организации,  государства  сообразно  с частью XIII </w:t>
      </w:r>
      <w:r>
        <w:br/>
        <w:t xml:space="preserve">Конвенции сотрудничают ради  всеобщего  блага  в  деле  укрепления </w:t>
      </w:r>
      <w:r>
        <w:br/>
        <w:t xml:space="preserve">научно-исследовательского   потенциала  в  области  рыболовства  и </w:t>
      </w:r>
      <w:r>
        <w:br/>
        <w:t xml:space="preserve">поощрения    научных    исследований,    касающихся     сохранения </w:t>
      </w:r>
      <w:r>
        <w:br/>
        <w:t xml:space="preserve">трансграничных  рыбных  запасов и запасов далеко мигрирующих рыб и </w:t>
      </w:r>
      <w:r>
        <w:br/>
        <w:t xml:space="preserve">управления   ими.   Для   этого   государство   или   компетентная </w:t>
      </w:r>
      <w:r>
        <w:br/>
        <w:t xml:space="preserve">международная организация, ведущие такие исследования за пределами </w:t>
      </w:r>
      <w:r>
        <w:br/>
        <w:t xml:space="preserve">районов  под   национальной   юрисдикцией,   активно   содействуют </w:t>
      </w:r>
      <w:r>
        <w:br/>
        <w:t xml:space="preserve">публикации   и   распространению   среди   любых  заинтересованных </w:t>
      </w:r>
      <w:r>
        <w:br/>
        <w:t xml:space="preserve">государств результатов таких исследований,  а также информации  об </w:t>
      </w:r>
      <w:r>
        <w:br/>
        <w:t xml:space="preserve">их целях и методах и облегчают, насколько это осуществимо, участие </w:t>
      </w:r>
      <w:r>
        <w:br/>
        <w:t>ученых из этих госуда</w:t>
      </w:r>
      <w:proofErr w:type="gramStart"/>
      <w:r>
        <w:t>рств в т</w:t>
      </w:r>
      <w:proofErr w:type="gramEnd"/>
      <w:r>
        <w:t xml:space="preserve">аких исследованиях. </w:t>
      </w:r>
      <w:r>
        <w:br/>
      </w:r>
    </w:p>
    <w:p w:rsidR="000B0683" w:rsidRDefault="000B0683" w:rsidP="000B0683">
      <w:pPr>
        <w:pStyle w:val="HTML"/>
      </w:pPr>
      <w:bookmarkStart w:id="606" w:name="o610"/>
      <w:bookmarkEnd w:id="606"/>
      <w:r>
        <w:t xml:space="preserve">                            </w:t>
      </w:r>
      <w:r>
        <w:rPr>
          <w:b/>
          <w:bCs/>
        </w:rPr>
        <w:t>Статья 15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07" w:name="o611"/>
      <w:bookmarkEnd w:id="607"/>
      <w:r>
        <w:rPr>
          <w:b/>
          <w:bCs/>
        </w:rPr>
        <w:t xml:space="preserve">                  Замкнутые и полузамкнутые моря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08" w:name="o612"/>
      <w:bookmarkEnd w:id="608"/>
      <w:r>
        <w:t xml:space="preserve">     При осуществлении  настоящего  Соглашения  в  замкнутом   или </w:t>
      </w:r>
      <w:r>
        <w:br/>
        <w:t xml:space="preserve">полузамкнутом  море  государства  учитывают  природные особенности </w:t>
      </w:r>
      <w:r>
        <w:br/>
        <w:t xml:space="preserve">этого моря и действуют также сообразно с  частью  IX  Конвенции  и </w:t>
      </w:r>
      <w:r>
        <w:br/>
        <w:t xml:space="preserve">другими соответствующими ее положениями. </w:t>
      </w:r>
      <w:r>
        <w:br/>
      </w:r>
    </w:p>
    <w:p w:rsidR="000B0683" w:rsidRDefault="000B0683" w:rsidP="000B0683">
      <w:pPr>
        <w:pStyle w:val="HTML"/>
      </w:pPr>
      <w:bookmarkStart w:id="609" w:name="o613"/>
      <w:bookmarkEnd w:id="609"/>
      <w:r>
        <w:t xml:space="preserve">                            </w:t>
      </w:r>
      <w:r>
        <w:rPr>
          <w:b/>
          <w:bCs/>
        </w:rPr>
        <w:t>Статья 16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10" w:name="o614"/>
      <w:bookmarkEnd w:id="610"/>
      <w:r>
        <w:rPr>
          <w:b/>
          <w:bCs/>
        </w:rPr>
        <w:t xml:space="preserve">       Районы открытого моря, полностью окруженные районом </w:t>
      </w:r>
      <w:r>
        <w:rPr>
          <w:b/>
          <w:bCs/>
        </w:rPr>
        <w:br/>
        <w:t xml:space="preserve">         под национальной юрисдикцией одного государства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11" w:name="o615"/>
      <w:bookmarkEnd w:id="611"/>
      <w:r>
        <w:t xml:space="preserve">     1. Государства,  которые осуществляют промысел трансграничных </w:t>
      </w:r>
      <w:r>
        <w:br/>
        <w:t xml:space="preserve">рыбных запасов и </w:t>
      </w:r>
      <w:proofErr w:type="gramStart"/>
      <w:r>
        <w:t>запасов</w:t>
      </w:r>
      <w:proofErr w:type="gramEnd"/>
      <w:r>
        <w:t xml:space="preserve"> далеко мигрирующих рыб в районе открытого </w:t>
      </w:r>
      <w:r>
        <w:br/>
        <w:t xml:space="preserve">моря,  полностью окруженном районом под  национальной  юрисдикцией </w:t>
      </w:r>
      <w:r>
        <w:br/>
        <w:t xml:space="preserve">какого-либо одного государства,  и это государство сотрудничают во </w:t>
      </w:r>
      <w:r>
        <w:br/>
        <w:t xml:space="preserve">введении мер по сохранению этих запасов и управлению ими в  данном </w:t>
      </w:r>
      <w:r>
        <w:br/>
        <w:t xml:space="preserve">районе   открытого  моря.  Учитывая  природные  особенности  этого </w:t>
      </w:r>
      <w:r>
        <w:br/>
        <w:t xml:space="preserve">района,  государства уделяют особое внимание введению сопоставимых </w:t>
      </w:r>
      <w:r>
        <w:br/>
        <w:t xml:space="preserve">мер по сохранению таких запасов и управлению ими в соответствии со </w:t>
      </w:r>
      <w:r>
        <w:br/>
        <w:t xml:space="preserve">статьей 7.  </w:t>
      </w:r>
      <w:proofErr w:type="gramStart"/>
      <w:r>
        <w:t xml:space="preserve">Меры,  введенные в отношении открытого моря, принимают </w:t>
      </w:r>
      <w:r>
        <w:br/>
        <w:t xml:space="preserve">во внимание права,  обязанности и интересы прибрежного государства </w:t>
      </w:r>
      <w:r>
        <w:br/>
        <w:t xml:space="preserve">по  Конвенции,  основываются  на  наиболее  достоверных  имеющихся </w:t>
      </w:r>
      <w:r>
        <w:br/>
        <w:t xml:space="preserve">научных  данных,  а  также  учитывают  любые  меры по сохранению и </w:t>
      </w:r>
      <w:r>
        <w:br/>
        <w:t xml:space="preserve">управлению,  принятые  и  применяемые  прибрежным  государством  в </w:t>
      </w:r>
      <w:r>
        <w:br/>
        <w:t xml:space="preserve">районе под его национальной юрисдикцией в отношении тех же запасов </w:t>
      </w:r>
      <w:r>
        <w:br/>
        <w:t>в соответствии со статьей 61 Конвенции.</w:t>
      </w:r>
      <w:proofErr w:type="gramEnd"/>
      <w:r>
        <w:t xml:space="preserve"> Государства договариваются </w:t>
      </w:r>
      <w:r>
        <w:br/>
        <w:t xml:space="preserve">также о мерах мониторинга,  контроля, наблюдения за осуществлением </w:t>
      </w:r>
      <w:r>
        <w:br/>
        <w:t xml:space="preserve">и  обеспечения  выполнения  мер  по  сохранению  и  управлению   в </w:t>
      </w:r>
      <w:r>
        <w:br/>
        <w:t>отношении открытого моря.</w:t>
      </w:r>
    </w:p>
    <w:p w:rsidR="000B0683" w:rsidRDefault="000B0683" w:rsidP="000B0683">
      <w:pPr>
        <w:pStyle w:val="HTML"/>
      </w:pPr>
      <w:bookmarkStart w:id="612" w:name="o616"/>
      <w:bookmarkEnd w:id="612"/>
      <w:r>
        <w:t xml:space="preserve">     2. Во исполнение статьи 8 государства действуют добросовестно </w:t>
      </w:r>
      <w:r>
        <w:br/>
        <w:t xml:space="preserve">и   прилагают   все   усилия   для   незамедлительного  достижения </w:t>
      </w:r>
      <w:r>
        <w:br/>
        <w:t xml:space="preserve">договоренности об упомянутых в пункте  1  мерах  по  сохранению  и </w:t>
      </w:r>
      <w:r>
        <w:br/>
        <w:t xml:space="preserve">управлению,  которые  будут  применяться  при  ведении промысловых </w:t>
      </w:r>
      <w:r>
        <w:br/>
      </w:r>
      <w:r>
        <w:lastRenderedPageBreak/>
        <w:t xml:space="preserve">операций в этом районе.  Если в течение разумного периода  времени </w:t>
      </w:r>
      <w:r>
        <w:br/>
        <w:t xml:space="preserve">соответствующие   ведущие   промысел   государства   и  прибрежное </w:t>
      </w:r>
      <w:r>
        <w:br/>
        <w:t xml:space="preserve">государство не в состоянии достичь договоренности о  таких  мерах, </w:t>
      </w:r>
      <w:r>
        <w:br/>
        <w:t xml:space="preserve">они,  с  учетом  пункта  1,  применяют  пункты 4,  5 и 6 статьи 7, </w:t>
      </w:r>
      <w:r>
        <w:br/>
        <w:t xml:space="preserve">касающиеся временных договоренностей или мер. До вступления в силу </w:t>
      </w:r>
      <w:r>
        <w:br/>
        <w:t xml:space="preserve">таких    временных   договоренностей   или   мер   соответствующие </w:t>
      </w:r>
      <w:r>
        <w:br/>
        <w:t xml:space="preserve">государства принимают меры в отношении  судов,  плавающих  под  их </w:t>
      </w:r>
      <w:r>
        <w:br/>
        <w:t xml:space="preserve">флагом,  с  </w:t>
      </w:r>
      <w:proofErr w:type="gramStart"/>
      <w:r>
        <w:t>тем</w:t>
      </w:r>
      <w:proofErr w:type="gramEnd"/>
      <w:r>
        <w:t xml:space="preserve"> чтобы они не вели промысла,  который может нанести </w:t>
      </w:r>
      <w:r>
        <w:br/>
        <w:t xml:space="preserve">ущерб запасам, о которых идет речь. </w:t>
      </w:r>
      <w:r>
        <w:br/>
      </w:r>
    </w:p>
    <w:p w:rsidR="000B0683" w:rsidRDefault="000B0683" w:rsidP="000B0683">
      <w:pPr>
        <w:pStyle w:val="HTML"/>
      </w:pPr>
      <w:bookmarkStart w:id="613" w:name="o617"/>
      <w:bookmarkEnd w:id="613"/>
      <w:r>
        <w:t xml:space="preserve">                 Часть IV. Стороны, не являющиеся </w:t>
      </w:r>
      <w:r>
        <w:br/>
        <w:t xml:space="preserve">                     членами или участниками </w:t>
      </w:r>
      <w:r>
        <w:br/>
      </w:r>
    </w:p>
    <w:p w:rsidR="000B0683" w:rsidRDefault="000B0683" w:rsidP="000B0683">
      <w:pPr>
        <w:pStyle w:val="HTML"/>
      </w:pPr>
      <w:bookmarkStart w:id="614" w:name="o618"/>
      <w:bookmarkEnd w:id="614"/>
      <w:r>
        <w:t xml:space="preserve">                            </w:t>
      </w:r>
      <w:r>
        <w:rPr>
          <w:b/>
          <w:bCs/>
        </w:rPr>
        <w:t>Статья 17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15" w:name="o619"/>
      <w:bookmarkEnd w:id="615"/>
      <w:r>
        <w:rPr>
          <w:b/>
          <w:bCs/>
        </w:rPr>
        <w:t xml:space="preserve">            Стороны, не являющиеся членами организаций </w:t>
      </w:r>
      <w:r>
        <w:rPr>
          <w:b/>
          <w:bCs/>
        </w:rPr>
        <w:br/>
        <w:t xml:space="preserve">                 или участниками договоренностей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16" w:name="o620"/>
      <w:bookmarkEnd w:id="616"/>
      <w:r>
        <w:t xml:space="preserve">     1. </w:t>
      </w:r>
      <w:proofErr w:type="gramStart"/>
      <w:r>
        <w:t xml:space="preserve">Государство,  не  являющееся  членом  субрегиональной  или </w:t>
      </w:r>
      <w:r>
        <w:br/>
        <w:t xml:space="preserve">региональной    рыбохозяйственной   организации   или   участником </w:t>
      </w:r>
      <w:r>
        <w:br/>
        <w:t xml:space="preserve">субрегиональной или региональной рыбохозяйственной  договоренности </w:t>
      </w:r>
      <w:r>
        <w:br/>
        <w:t xml:space="preserve">и  не дающее каким-либо иным образом своего согласия на применение </w:t>
      </w:r>
      <w:r>
        <w:br/>
        <w:t xml:space="preserve">мер по сохранению и управлению,  введенных такой организацией  или </w:t>
      </w:r>
      <w:r>
        <w:br/>
        <w:t xml:space="preserve">договоренностью,  не  освобождается  от обязанности сотрудничать в </w:t>
      </w:r>
      <w:r>
        <w:br/>
        <w:t xml:space="preserve">соответствии с Конвенцией и  настоящим  Соглашением  в  сохранении </w:t>
      </w:r>
      <w:r>
        <w:br/>
        <w:t xml:space="preserve">соответствующих  трансграничных  рыбных  запасов  и запасов далеко </w:t>
      </w:r>
      <w:r>
        <w:br/>
        <w:t>мигрирующих рыб и</w:t>
      </w:r>
      <w:proofErr w:type="gramEnd"/>
      <w:r>
        <w:t xml:space="preserve"> </w:t>
      </w:r>
      <w:proofErr w:type="gramStart"/>
      <w:r>
        <w:t>управлении</w:t>
      </w:r>
      <w:proofErr w:type="gramEnd"/>
      <w:r>
        <w:t xml:space="preserve"> ими.</w:t>
      </w:r>
    </w:p>
    <w:p w:rsidR="000B0683" w:rsidRDefault="000B0683" w:rsidP="000B0683">
      <w:pPr>
        <w:pStyle w:val="HTML"/>
      </w:pPr>
      <w:bookmarkStart w:id="617" w:name="o621"/>
      <w:bookmarkEnd w:id="617"/>
      <w:r>
        <w:t xml:space="preserve">     2. Такое  государство  не разрешает судам,  плавающим под его </w:t>
      </w:r>
      <w:r>
        <w:br/>
        <w:t xml:space="preserve">флагом,  вести операции по промыслу трансграничных рыбных  запасов </w:t>
      </w:r>
      <w:r>
        <w:br/>
        <w:t xml:space="preserve">или   запасов   далеко  мигрирующих  рыб,  которые  подпадают  под </w:t>
      </w:r>
      <w:r>
        <w:br/>
        <w:t xml:space="preserve">применение  мер  по  сохранению  и  управлению,  введенных   такой </w:t>
      </w:r>
      <w:r>
        <w:br/>
        <w:t>организацией или договоренностью.</w:t>
      </w:r>
    </w:p>
    <w:p w:rsidR="000B0683" w:rsidRDefault="000B0683" w:rsidP="000B0683">
      <w:pPr>
        <w:pStyle w:val="HTML"/>
      </w:pPr>
      <w:bookmarkStart w:id="618" w:name="o622"/>
      <w:bookmarkEnd w:id="618"/>
      <w:r>
        <w:t xml:space="preserve">     3. </w:t>
      </w:r>
      <w:proofErr w:type="gramStart"/>
      <w:r>
        <w:t xml:space="preserve">Государства,  являющиеся   членами   субрегиональной   или </w:t>
      </w:r>
      <w:r>
        <w:br/>
        <w:t xml:space="preserve">региональной   рыбохозяйственной   организации   или   участниками </w:t>
      </w:r>
      <w:r>
        <w:br/>
        <w:t xml:space="preserve">субрегиональной или региональной рыбохозяйственной договоренности, </w:t>
      </w:r>
      <w:r>
        <w:br/>
        <w:t xml:space="preserve">в  индивидуальном  порядке  или  совместно предлагают упомянутым в </w:t>
      </w:r>
      <w:r>
        <w:br/>
        <w:t xml:space="preserve">пункте 3 статьи 1 занимающимся рыбным промыслом субъектам права, у </w:t>
      </w:r>
      <w:r>
        <w:br/>
        <w:t xml:space="preserve">которых в соответствующем районе имеются рыболовные суда, в полной </w:t>
      </w:r>
      <w:r>
        <w:br/>
        <w:t xml:space="preserve">мере сотрудничать  с  такой  организацией  или  договоренностью  в </w:t>
      </w:r>
      <w:r>
        <w:br/>
        <w:t>осуществлении  введенных ею мер по сохранению и управлению,  с тем</w:t>
      </w:r>
      <w:proofErr w:type="gramEnd"/>
      <w:r>
        <w:t xml:space="preserve"> </w:t>
      </w:r>
      <w:r>
        <w:br/>
        <w:t xml:space="preserve">чтобы добиться как можно более  широкого  фактического  применения </w:t>
      </w:r>
      <w:r>
        <w:br/>
        <w:t xml:space="preserve">таких  мер  к  рыболовной  деятельности  в соответствующем районе. </w:t>
      </w:r>
      <w:r>
        <w:br/>
        <w:t xml:space="preserve">Льготы  участия  в  рыбном  промысле,  которыми  пользуются  такие </w:t>
      </w:r>
      <w:r>
        <w:br/>
        <w:t xml:space="preserve">занимающиеся  рыбным промыслом субъекты права,  пропорциональны их </w:t>
      </w:r>
      <w:r>
        <w:br/>
        <w:t xml:space="preserve">приверженности  соблюдению  мер  по   сохранению   и   управлению, </w:t>
      </w:r>
      <w:r>
        <w:br/>
        <w:t>введенных в отношении запасов.</w:t>
      </w:r>
    </w:p>
    <w:p w:rsidR="000B0683" w:rsidRDefault="000B0683" w:rsidP="000B0683">
      <w:pPr>
        <w:pStyle w:val="HTML"/>
      </w:pPr>
      <w:bookmarkStart w:id="619" w:name="o623"/>
      <w:bookmarkEnd w:id="619"/>
      <w:r>
        <w:t xml:space="preserve">     4. Государства,  являющиеся  членами  такой  организации  или </w:t>
      </w:r>
      <w:r>
        <w:br/>
        <w:t xml:space="preserve">участниками   такой  договоренности,  обмениваются  информацией  о </w:t>
      </w:r>
      <w:r>
        <w:br/>
        <w:t xml:space="preserve">деятельности рыболовных судов,  плавающих под флагами  государств, </w:t>
      </w:r>
      <w:r>
        <w:br/>
        <w:t xml:space="preserve">которые   не  являются  ни  членами  организации,  ни  участниками </w:t>
      </w:r>
      <w:r>
        <w:br/>
        <w:t xml:space="preserve">договоренности   и   которые   ведут    операции    по    промыслу </w:t>
      </w:r>
      <w:r>
        <w:br/>
        <w:t xml:space="preserve">соответствующих запасов.  Они принимают сообразующиеся с настоящим </w:t>
      </w:r>
      <w:r>
        <w:br/>
        <w:t xml:space="preserve">Соглашением  и  международным  правом   меры   по   предупреждению </w:t>
      </w:r>
      <w:r>
        <w:br/>
        <w:t xml:space="preserve">деятельности   таких   судов,   которая   подрывает  эффективность </w:t>
      </w:r>
      <w:r>
        <w:br/>
        <w:t xml:space="preserve">субрегиональных или региональных мер по сохранению и управлению. </w:t>
      </w:r>
      <w:r>
        <w:br/>
      </w:r>
    </w:p>
    <w:p w:rsidR="000B0683" w:rsidRDefault="000B0683" w:rsidP="000B0683">
      <w:pPr>
        <w:pStyle w:val="HTML"/>
      </w:pPr>
      <w:bookmarkStart w:id="620" w:name="o624"/>
      <w:bookmarkEnd w:id="620"/>
      <w:r>
        <w:t xml:space="preserve">              Часть V. Обязанности государства флага </w:t>
      </w:r>
      <w:r>
        <w:br/>
      </w:r>
    </w:p>
    <w:p w:rsidR="000B0683" w:rsidRDefault="000B0683" w:rsidP="000B0683">
      <w:pPr>
        <w:pStyle w:val="HTML"/>
      </w:pPr>
      <w:bookmarkStart w:id="621" w:name="o625"/>
      <w:bookmarkEnd w:id="621"/>
      <w:r>
        <w:t xml:space="preserve">                            </w:t>
      </w:r>
      <w:r>
        <w:rPr>
          <w:b/>
          <w:bCs/>
        </w:rPr>
        <w:t>Статья 18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22" w:name="o626"/>
      <w:bookmarkEnd w:id="622"/>
      <w:r>
        <w:rPr>
          <w:b/>
          <w:bCs/>
        </w:rPr>
        <w:t xml:space="preserve">                  Обязанности государства флага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23" w:name="o627"/>
      <w:bookmarkEnd w:id="623"/>
      <w:r>
        <w:t xml:space="preserve">     1. Государство,  суда  которого  ведут  рыбный   промысел   в </w:t>
      </w:r>
      <w:r>
        <w:br/>
        <w:t xml:space="preserve">открытом  море,  принимает  необходимые  меры  к обеспечению того, </w:t>
      </w:r>
      <w:r>
        <w:br/>
      </w:r>
      <w:r>
        <w:lastRenderedPageBreak/>
        <w:t xml:space="preserve">чтобы суда,  плавающие под его флагом, соблюдали субрегиональные и </w:t>
      </w:r>
      <w:r>
        <w:br/>
        <w:t xml:space="preserve">региональные меры по сохранению и управлению и чтобы такие суда не </w:t>
      </w:r>
      <w:r>
        <w:br/>
      </w:r>
      <w:proofErr w:type="gramStart"/>
      <w:r>
        <w:t>занимались  какой  бы  то  ни  было</w:t>
      </w:r>
      <w:proofErr w:type="gramEnd"/>
      <w:r>
        <w:t xml:space="preserve">   деятельностью,   подрывающей </w:t>
      </w:r>
      <w:r>
        <w:br/>
        <w:t>эффективность таких мер.</w:t>
      </w:r>
    </w:p>
    <w:p w:rsidR="000B0683" w:rsidRDefault="000B0683" w:rsidP="000B0683">
      <w:pPr>
        <w:pStyle w:val="HTML"/>
      </w:pPr>
      <w:bookmarkStart w:id="624" w:name="o628"/>
      <w:bookmarkEnd w:id="624"/>
      <w:r>
        <w:t xml:space="preserve">     2. Государство разрешает использование судов,  плавающих  под </w:t>
      </w:r>
      <w:r>
        <w:br/>
        <w:t xml:space="preserve">его  флагом,  для рыболовства в открытом море только в том случае, </w:t>
      </w:r>
      <w:r>
        <w:br/>
        <w:t xml:space="preserve">если оно способно эффективно нести свою ответственность  за  такие </w:t>
      </w:r>
      <w:r>
        <w:br/>
        <w:t>суда согласно Конвенции и настоящему Соглашению.</w:t>
      </w:r>
    </w:p>
    <w:p w:rsidR="000B0683" w:rsidRDefault="000B0683" w:rsidP="000B0683">
      <w:pPr>
        <w:pStyle w:val="HTML"/>
      </w:pPr>
      <w:bookmarkStart w:id="625" w:name="o629"/>
      <w:bookmarkEnd w:id="625"/>
      <w:r>
        <w:t xml:space="preserve">     3. Меры,  подлежащие принятию государством в отношении судов, </w:t>
      </w:r>
      <w:r>
        <w:br/>
        <w:t>плавающих под его флагом, включают:</w:t>
      </w:r>
    </w:p>
    <w:p w:rsidR="000B0683" w:rsidRDefault="000B0683" w:rsidP="000B0683">
      <w:pPr>
        <w:pStyle w:val="HTML"/>
      </w:pPr>
      <w:bookmarkStart w:id="626" w:name="o630"/>
      <w:bookmarkEnd w:id="626"/>
      <w:r>
        <w:t xml:space="preserve">     a) </w:t>
      </w:r>
      <w:proofErr w:type="gramStart"/>
      <w:r>
        <w:t>контроль за</w:t>
      </w:r>
      <w:proofErr w:type="gramEnd"/>
      <w:r>
        <w:t xml:space="preserve">  такими  судами  в  открытом  море  с  помощью </w:t>
      </w:r>
      <w:r>
        <w:br/>
        <w:t xml:space="preserve">рыболовных лицензий,  разрешений или разрешительных свидетельств в </w:t>
      </w:r>
      <w:r>
        <w:br/>
        <w:t xml:space="preserve">соответствии с любыми применимыми процедурами,  согласованными  на </w:t>
      </w:r>
      <w:r>
        <w:br/>
        <w:t>субрегиональном, региональном или всемирном уровне;</w:t>
      </w:r>
    </w:p>
    <w:p w:rsidR="000B0683" w:rsidRDefault="000B0683" w:rsidP="000B0683">
      <w:pPr>
        <w:pStyle w:val="HTML"/>
      </w:pPr>
      <w:bookmarkStart w:id="627" w:name="o631"/>
      <w:bookmarkEnd w:id="627"/>
      <w:r>
        <w:t xml:space="preserve">     b) установление правил с целью:</w:t>
      </w:r>
    </w:p>
    <w:p w:rsidR="000B0683" w:rsidRDefault="000B0683" w:rsidP="000B0683">
      <w:pPr>
        <w:pStyle w:val="HTML"/>
      </w:pPr>
      <w:bookmarkStart w:id="628" w:name="o632"/>
      <w:bookmarkEnd w:id="628"/>
      <w:r>
        <w:t xml:space="preserve">     i) оговорить сроки применения и условия лицензий,  полномочий </w:t>
      </w:r>
      <w:r>
        <w:br/>
        <w:t xml:space="preserve">или разрешений,  необходимых для выполнения любых субрегиональных, </w:t>
      </w:r>
      <w:r>
        <w:br/>
        <w:t>региональных или всемирных обязательств государства флага;</w:t>
      </w:r>
    </w:p>
    <w:p w:rsidR="000B0683" w:rsidRDefault="000B0683" w:rsidP="000B0683">
      <w:pPr>
        <w:pStyle w:val="HTML"/>
      </w:pPr>
      <w:bookmarkStart w:id="629" w:name="o633"/>
      <w:bookmarkEnd w:id="629"/>
      <w:r>
        <w:t xml:space="preserve">     </w:t>
      </w:r>
      <w:proofErr w:type="gramStart"/>
      <w:r>
        <w:t xml:space="preserve">ii) запретить рыбный промысел в открытом море судами, которые </w:t>
      </w:r>
      <w:r>
        <w:br/>
        <w:t xml:space="preserve">не  имеют  надлежащих  лицензий  или разрешений на лов рыбы,  либо </w:t>
      </w:r>
      <w:r>
        <w:br/>
        <w:t xml:space="preserve">рыбный  промысел  судами  в  открытом  море,  не   соответствующий </w:t>
      </w:r>
      <w:r>
        <w:br/>
        <w:t>условиям лицензии, разрешения или разрешительного свидетельства;</w:t>
      </w:r>
      <w:proofErr w:type="gramEnd"/>
    </w:p>
    <w:p w:rsidR="000B0683" w:rsidRDefault="000B0683" w:rsidP="000B0683">
      <w:pPr>
        <w:pStyle w:val="HTML"/>
      </w:pPr>
      <w:bookmarkStart w:id="630" w:name="o634"/>
      <w:bookmarkEnd w:id="630"/>
      <w:r>
        <w:t xml:space="preserve">     </w:t>
      </w:r>
      <w:proofErr w:type="gramStart"/>
      <w:r>
        <w:t xml:space="preserve">iii) предписать судам,  ведущим рыбный  промысел  в  открытом </w:t>
      </w:r>
      <w:r>
        <w:br/>
        <w:t xml:space="preserve">море,   постоянно   иметь   на   борту  лицензию,  разрешение  или </w:t>
      </w:r>
      <w:r>
        <w:br/>
        <w:t xml:space="preserve">разрешительное свидетельство и предъявлять их  по  требованию  для </w:t>
      </w:r>
      <w:r>
        <w:br/>
        <w:t>осмотра должным образом уполномоченному лицу, и</w:t>
      </w:r>
      <w:proofErr w:type="gramEnd"/>
    </w:p>
    <w:p w:rsidR="000B0683" w:rsidRDefault="000B0683" w:rsidP="000B0683">
      <w:pPr>
        <w:pStyle w:val="HTML"/>
      </w:pPr>
      <w:bookmarkStart w:id="631" w:name="o635"/>
      <w:bookmarkEnd w:id="631"/>
      <w:r>
        <w:t xml:space="preserve">     </w:t>
      </w:r>
      <w:proofErr w:type="gramStart"/>
      <w:r>
        <w:t xml:space="preserve">iv) обеспечить,  чтобы суда  под  его  флагом  не  занимались </w:t>
      </w:r>
      <w:r>
        <w:br/>
        <w:t xml:space="preserve">неразрешенным   рыбным   промыслом   в  районах  под  национальной </w:t>
      </w:r>
      <w:r>
        <w:br/>
        <w:t>юрисдикцией других государств;</w:t>
      </w:r>
      <w:proofErr w:type="gramEnd"/>
    </w:p>
    <w:p w:rsidR="000B0683" w:rsidRDefault="000B0683" w:rsidP="000B0683">
      <w:pPr>
        <w:pStyle w:val="HTML"/>
      </w:pPr>
      <w:bookmarkStart w:id="632" w:name="o636"/>
      <w:bookmarkEnd w:id="632"/>
      <w:r>
        <w:t xml:space="preserve">     c) учреждение национального реестра рыболовных судов, которым </w:t>
      </w:r>
      <w:r>
        <w:br/>
        <w:t xml:space="preserve">разрешено  вести  промысел  в  открытом  море,  и   предоставление </w:t>
      </w:r>
      <w:r>
        <w:br/>
        <w:t xml:space="preserve">непосредственно   заинтересованным   государствам  по  их  просьбе </w:t>
      </w:r>
      <w:r>
        <w:br/>
        <w:t xml:space="preserve">доступа к информации, содержащейся в таком реестре, с учетом любых </w:t>
      </w:r>
      <w:r>
        <w:br/>
        <w:t xml:space="preserve">национальных  законов государства флага относительно огласки такой </w:t>
      </w:r>
      <w:r>
        <w:br/>
        <w:t>информации;</w:t>
      </w:r>
    </w:p>
    <w:p w:rsidR="000B0683" w:rsidRDefault="000B0683" w:rsidP="000B0683">
      <w:pPr>
        <w:pStyle w:val="HTML"/>
      </w:pPr>
      <w:bookmarkStart w:id="633" w:name="o637"/>
      <w:bookmarkEnd w:id="633"/>
      <w:r>
        <w:t xml:space="preserve">     d) требования о маркировке рыболовных судов и орудий лова для </w:t>
      </w:r>
      <w:r>
        <w:br/>
        <w:t xml:space="preserve">опознания  в  соответствии   с   единообразными   и   международно </w:t>
      </w:r>
      <w:r>
        <w:br/>
        <w:t xml:space="preserve">признанными  системами  маркировки  судов  и  орудий лова,  как-то </w:t>
      </w:r>
      <w:r>
        <w:br/>
        <w:t xml:space="preserve">Нормативами Продовольственной и  сельскохозяйственной  организации </w:t>
      </w:r>
      <w:r>
        <w:br/>
        <w:t>Объединенных Наций по маркировке и идентификации рыболовных судов;</w:t>
      </w:r>
    </w:p>
    <w:p w:rsidR="000B0683" w:rsidRDefault="000B0683" w:rsidP="000B0683">
      <w:pPr>
        <w:pStyle w:val="HTML"/>
      </w:pPr>
      <w:bookmarkStart w:id="634" w:name="o638"/>
      <w:bookmarkEnd w:id="634"/>
      <w:r>
        <w:t xml:space="preserve">     e) требования  о  регистрации   и   своевременном   сообщении </w:t>
      </w:r>
      <w:r>
        <w:br/>
        <w:t xml:space="preserve">местоположения  судна,  улова  видов,  являющихся  и не являющихся </w:t>
      </w:r>
      <w:r>
        <w:br/>
        <w:t xml:space="preserve">объектом  специализированного  промысла,  промыслового  усилия   и </w:t>
      </w:r>
      <w:r>
        <w:br/>
        <w:t xml:space="preserve">других   соответствующих   промысловых  данных  в  соответствии  с </w:t>
      </w:r>
      <w:r>
        <w:br/>
        <w:t xml:space="preserve">субрегиональными,  региональными и  всемирными  стандартами  сбора </w:t>
      </w:r>
      <w:r>
        <w:br/>
        <w:t>таких данных;</w:t>
      </w:r>
    </w:p>
    <w:p w:rsidR="000B0683" w:rsidRDefault="000B0683" w:rsidP="000B0683">
      <w:pPr>
        <w:pStyle w:val="HTML"/>
      </w:pPr>
      <w:bookmarkStart w:id="635" w:name="o639"/>
      <w:bookmarkEnd w:id="635"/>
      <w:r>
        <w:t xml:space="preserve">     f) требования  о  проверке  улова  видов,  являющихся  и   не </w:t>
      </w:r>
      <w:r>
        <w:br/>
        <w:t xml:space="preserve">являющихся объектом специализированного промысла,  с помощью таких </w:t>
      </w:r>
      <w:r>
        <w:br/>
        <w:t xml:space="preserve">мер,  как  программы  использования  наблюдателей,   инспекционные </w:t>
      </w:r>
      <w:r>
        <w:br/>
        <w:t xml:space="preserve">схемы,  отчеты  о выгрузке,  наблюдение за перевалкой и мониторинг </w:t>
      </w:r>
      <w:r>
        <w:br/>
        <w:t>выгружаемых уловов, рыночная статистика;</w:t>
      </w:r>
    </w:p>
    <w:p w:rsidR="000B0683" w:rsidRDefault="000B0683" w:rsidP="000B0683">
      <w:pPr>
        <w:pStyle w:val="HTML"/>
      </w:pPr>
      <w:bookmarkStart w:id="636" w:name="o640"/>
      <w:bookmarkEnd w:id="636"/>
      <w:r>
        <w:t xml:space="preserve">     g) мониторинг,  контроль  и  наблюдение за такими судами,  их </w:t>
      </w:r>
      <w:r>
        <w:br/>
        <w:t xml:space="preserve">промысловыми операциями и сопутствующей деятельностью с помощью, в </w:t>
      </w:r>
      <w:r>
        <w:br/>
        <w:t>частности:</w:t>
      </w:r>
    </w:p>
    <w:p w:rsidR="000B0683" w:rsidRDefault="000B0683" w:rsidP="000B0683">
      <w:pPr>
        <w:pStyle w:val="HTML"/>
      </w:pPr>
      <w:bookmarkStart w:id="637" w:name="o641"/>
      <w:bookmarkEnd w:id="637"/>
      <w:r>
        <w:t xml:space="preserve">     i) осуществления   национальных    инспекционных    схем    и </w:t>
      </w:r>
      <w:r>
        <w:br/>
        <w:t xml:space="preserve">субрегиональных  и  региональных схем сотрудничества в обеспечении </w:t>
      </w:r>
      <w:r>
        <w:br/>
        <w:t xml:space="preserve">выполнения во исполнение статей 21 и 22, включая требования о том, </w:t>
      </w:r>
      <w:r>
        <w:br/>
        <w:t xml:space="preserve">чтобы  такие  суда разрешали доступ должным образом уполномоченным </w:t>
      </w:r>
      <w:r>
        <w:br/>
        <w:t>инспекторам из других государств;</w:t>
      </w:r>
    </w:p>
    <w:p w:rsidR="000B0683" w:rsidRDefault="000B0683" w:rsidP="000B0683">
      <w:pPr>
        <w:pStyle w:val="HTML"/>
      </w:pPr>
      <w:bookmarkStart w:id="638" w:name="o642"/>
      <w:bookmarkEnd w:id="638"/>
      <w:r>
        <w:t xml:space="preserve">     </w:t>
      </w:r>
      <w:proofErr w:type="gramStart"/>
      <w:r>
        <w:t xml:space="preserve">ii) осуществления    национальных    программ   использования </w:t>
      </w:r>
      <w:r>
        <w:br/>
        <w:t xml:space="preserve">наблюдателей   и   субрегиональных   и    региональных    программ </w:t>
      </w:r>
      <w:r>
        <w:br/>
        <w:t xml:space="preserve">использования наблюдателей, в которых участвует государство флага, </w:t>
      </w:r>
      <w:r>
        <w:br/>
        <w:t xml:space="preserve">включая требования  о  том,  чтобы  такие  суда  разрешали  доступ </w:t>
      </w:r>
      <w:r>
        <w:br/>
      </w:r>
      <w:r>
        <w:lastRenderedPageBreak/>
        <w:t xml:space="preserve">наблюдателям  из  других  государств  для  осуществления  функций, </w:t>
      </w:r>
      <w:r>
        <w:br/>
        <w:t>согласованных по программе; и</w:t>
      </w:r>
      <w:proofErr w:type="gramEnd"/>
    </w:p>
    <w:p w:rsidR="000B0683" w:rsidRDefault="000B0683" w:rsidP="000B0683">
      <w:pPr>
        <w:pStyle w:val="HTML"/>
      </w:pPr>
      <w:bookmarkStart w:id="639" w:name="o643"/>
      <w:bookmarkEnd w:id="639"/>
      <w:r>
        <w:t xml:space="preserve">     </w:t>
      </w:r>
      <w:proofErr w:type="gramStart"/>
      <w:r>
        <w:t xml:space="preserve">iii) разработки  и  внедрения  систем  мониторинга за судами, </w:t>
      </w:r>
      <w:r>
        <w:br/>
        <w:t xml:space="preserve">включая при  необходимости  системы  спутниковых  передатчиков,  в </w:t>
      </w:r>
      <w:r>
        <w:br/>
        <w:t xml:space="preserve">соответствии   с  теми  или  иными  национальными  программами,  и </w:t>
      </w:r>
      <w:r>
        <w:br/>
        <w:t xml:space="preserve">программами,  согласованными между заинтересованными государствами </w:t>
      </w:r>
      <w:r>
        <w:br/>
        <w:t>на субрегиональной, региональной и всемирной основе;</w:t>
      </w:r>
      <w:proofErr w:type="gramEnd"/>
    </w:p>
    <w:p w:rsidR="000B0683" w:rsidRDefault="000B0683" w:rsidP="000B0683">
      <w:pPr>
        <w:pStyle w:val="HTML"/>
      </w:pPr>
      <w:bookmarkStart w:id="640" w:name="o644"/>
      <w:bookmarkEnd w:id="640"/>
      <w:r>
        <w:t xml:space="preserve">     h) регулирование перевалочных  операций  в  открытом  море  в </w:t>
      </w:r>
      <w:r>
        <w:br/>
        <w:t xml:space="preserve">целях обеспечения того,  чтобы не подрывалась эффективность мер по </w:t>
      </w:r>
      <w:r>
        <w:br/>
        <w:t>сохранению и управлению; и</w:t>
      </w:r>
    </w:p>
    <w:p w:rsidR="000B0683" w:rsidRDefault="000B0683" w:rsidP="000B0683">
      <w:pPr>
        <w:pStyle w:val="HTML"/>
      </w:pPr>
      <w:bookmarkStart w:id="641" w:name="o645"/>
      <w:bookmarkEnd w:id="641"/>
      <w:r>
        <w:t xml:space="preserve">     i) регулирование  рыболовной  деятельности с целью обеспечить </w:t>
      </w:r>
      <w:r>
        <w:br/>
        <w:t xml:space="preserve">соблюдение субрегиональных,  региональных или всемирных мер, в том </w:t>
      </w:r>
      <w:r>
        <w:br/>
        <w:t xml:space="preserve">числе  направленных  на  предельное  сокращение  вылова видов,  не </w:t>
      </w:r>
      <w:r>
        <w:br/>
        <w:t>являющихся объектом специализированного промысла.</w:t>
      </w:r>
    </w:p>
    <w:p w:rsidR="000B0683" w:rsidRDefault="000B0683" w:rsidP="000B0683">
      <w:pPr>
        <w:pStyle w:val="HTML"/>
      </w:pPr>
      <w:bookmarkStart w:id="642" w:name="o646"/>
      <w:bookmarkEnd w:id="642"/>
      <w:r>
        <w:t xml:space="preserve">     4. При  наличии  действующей субрегионально,  регионально или </w:t>
      </w:r>
      <w:r>
        <w:br/>
        <w:t xml:space="preserve">всемирно согласованной системы мониторинга,  контроля и наблюдения </w:t>
      </w:r>
      <w:r>
        <w:br/>
        <w:t xml:space="preserve">государства  обеспечивают,  чтобы  меры,  вводимые ими в отношении </w:t>
      </w:r>
      <w:r>
        <w:br/>
        <w:t xml:space="preserve">судов, плавающих под их флагом, были совместимы с этой системой. </w:t>
      </w:r>
      <w:r>
        <w:br/>
      </w:r>
    </w:p>
    <w:p w:rsidR="000B0683" w:rsidRDefault="000B0683" w:rsidP="000B0683">
      <w:pPr>
        <w:pStyle w:val="HTML"/>
      </w:pPr>
      <w:bookmarkStart w:id="643" w:name="o647"/>
      <w:bookmarkEnd w:id="643"/>
      <w:r>
        <w:t xml:space="preserve">          Часть VI. Соблюдение и обеспечение выполнения </w:t>
      </w:r>
      <w:r>
        <w:br/>
      </w:r>
    </w:p>
    <w:p w:rsidR="000B0683" w:rsidRDefault="000B0683" w:rsidP="000B0683">
      <w:pPr>
        <w:pStyle w:val="HTML"/>
      </w:pPr>
      <w:bookmarkStart w:id="644" w:name="o648"/>
      <w:bookmarkEnd w:id="644"/>
      <w:r>
        <w:t xml:space="preserve">                            </w:t>
      </w:r>
      <w:r>
        <w:rPr>
          <w:b/>
          <w:bCs/>
        </w:rPr>
        <w:t>Статья 19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45" w:name="o649"/>
      <w:bookmarkEnd w:id="645"/>
      <w:r>
        <w:rPr>
          <w:b/>
          <w:bCs/>
        </w:rPr>
        <w:t xml:space="preserve">               Соблюдение и обеспечение выполнения </w:t>
      </w:r>
      <w:r>
        <w:rPr>
          <w:b/>
          <w:bCs/>
        </w:rPr>
        <w:br/>
        <w:t xml:space="preserve">                        государством флага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46" w:name="o650"/>
      <w:bookmarkEnd w:id="646"/>
      <w:r>
        <w:t xml:space="preserve">     1. Государство обеспечивает соблюдение судами, плавающими под </w:t>
      </w:r>
      <w:r>
        <w:br/>
        <w:t xml:space="preserve">его флагом,  субрегиональных  и  региональных  мер  по  сохранению </w:t>
      </w:r>
      <w:r>
        <w:br/>
        <w:t xml:space="preserve">трансграничных  рыбных  запасов и </w:t>
      </w:r>
      <w:proofErr w:type="gramStart"/>
      <w:r>
        <w:t>запасов</w:t>
      </w:r>
      <w:proofErr w:type="gramEnd"/>
      <w:r>
        <w:t xml:space="preserve"> далеко мигрирующих рыб и </w:t>
      </w:r>
      <w:r>
        <w:br/>
        <w:t>управлению ими. С этой целью это государство:</w:t>
      </w:r>
    </w:p>
    <w:p w:rsidR="000B0683" w:rsidRDefault="000B0683" w:rsidP="000B0683">
      <w:pPr>
        <w:pStyle w:val="HTML"/>
      </w:pPr>
      <w:r>
        <w:t xml:space="preserve">a) обеспечивает выполнение таких мер независимо от того,  где </w:t>
      </w:r>
      <w:r>
        <w:br/>
        <w:t>происходят нарушения;</w:t>
      </w:r>
    </w:p>
    <w:p w:rsidR="000B0683" w:rsidRDefault="000B0683" w:rsidP="000B0683">
      <w:pPr>
        <w:pStyle w:val="HTML"/>
      </w:pPr>
      <w:bookmarkStart w:id="647" w:name="o652"/>
      <w:bookmarkEnd w:id="647"/>
      <w:r>
        <w:t xml:space="preserve">     b) незамедлительно   и   в  полном  объеме  расследует  любые </w:t>
      </w:r>
      <w:r>
        <w:br/>
        <w:t xml:space="preserve">предполагаемые нарушения субрегиональных или региональных  мер  по </w:t>
      </w:r>
      <w:r>
        <w:br/>
        <w:t xml:space="preserve">сохранению    и    управлению,    что   может   включать   досмотр </w:t>
      </w:r>
      <w:r>
        <w:br/>
        <w:t xml:space="preserve">соответствующих  судов,  и  оперативно  информирует  сообщившее  о </w:t>
      </w:r>
      <w:r>
        <w:br/>
        <w:t xml:space="preserve">нарушении   государство   и  соответствующую  субрегиональную  или </w:t>
      </w:r>
      <w:r>
        <w:br/>
        <w:t xml:space="preserve">региональную организацию или договоренность о ходе  и  результатах </w:t>
      </w:r>
      <w:r>
        <w:br/>
        <w:t>расследования;</w:t>
      </w:r>
    </w:p>
    <w:p w:rsidR="000B0683" w:rsidRDefault="000B0683" w:rsidP="000B0683">
      <w:pPr>
        <w:pStyle w:val="HTML"/>
      </w:pPr>
      <w:bookmarkStart w:id="648" w:name="o653"/>
      <w:bookmarkEnd w:id="648"/>
      <w:r>
        <w:t xml:space="preserve">     c) требует  от  любого  судна,  плавающего  под  его  флагом, </w:t>
      </w:r>
      <w:r>
        <w:br/>
        <w:t xml:space="preserve">предоставлять  следственному  органу  информацию  о местоположении </w:t>
      </w:r>
      <w:r>
        <w:br/>
        <w:t xml:space="preserve">судна,  уловах,  орудиях лова,  рыболовных операциях и связанной с </w:t>
      </w:r>
      <w:r>
        <w:br/>
        <w:t>этим деятельности в районе предполагаемого нарушения;</w:t>
      </w:r>
    </w:p>
    <w:p w:rsidR="000B0683" w:rsidRDefault="000B0683" w:rsidP="000B0683">
      <w:pPr>
        <w:pStyle w:val="HTML"/>
      </w:pPr>
      <w:bookmarkStart w:id="649" w:name="o654"/>
      <w:bookmarkEnd w:id="649"/>
      <w:r>
        <w:t xml:space="preserve">     d) удостоверившись   в    наличии    достаточных    оснований </w:t>
      </w:r>
      <w:r>
        <w:br/>
        <w:t xml:space="preserve">доказательств в отношении предполагаемого нарушения, передает дело </w:t>
      </w:r>
      <w:r>
        <w:br/>
        <w:t xml:space="preserve">своим   властям   на   предмет    незамедлительного    возбуждения </w:t>
      </w:r>
      <w:r>
        <w:br/>
        <w:t xml:space="preserve">разбирательства в соответствии со своими законами,  а в надлежащих </w:t>
      </w:r>
      <w:r>
        <w:br/>
        <w:t>случаях задерживает соответствующее судно, и</w:t>
      </w:r>
    </w:p>
    <w:p w:rsidR="000B0683" w:rsidRDefault="000B0683" w:rsidP="000B0683">
      <w:pPr>
        <w:pStyle w:val="HTML"/>
      </w:pPr>
      <w:bookmarkStart w:id="650" w:name="o655"/>
      <w:bookmarkEnd w:id="650"/>
      <w:r>
        <w:t xml:space="preserve">     e) обеспечивает,  чтобы в тех случаях, когда в соответствии с </w:t>
      </w:r>
      <w:r>
        <w:br/>
        <w:t xml:space="preserve">его законами было установлено,  что судно причастно  к  совершению </w:t>
      </w:r>
      <w:r>
        <w:br/>
        <w:t xml:space="preserve">серьезного  нарушения  таких мер,  данное судно не вело рыболовных </w:t>
      </w:r>
      <w:r>
        <w:br/>
        <w:t xml:space="preserve">операций в открытом море до тех пор,  пока не будут соблюдены  все </w:t>
      </w:r>
      <w:r>
        <w:br/>
        <w:t>санкции, введенные государством флага за это нарушение.</w:t>
      </w:r>
    </w:p>
    <w:p w:rsidR="000B0683" w:rsidRDefault="000B0683" w:rsidP="000B0683">
      <w:pPr>
        <w:pStyle w:val="HTML"/>
      </w:pPr>
      <w:bookmarkStart w:id="651" w:name="o656"/>
      <w:bookmarkEnd w:id="651"/>
      <w:r>
        <w:t xml:space="preserve">     2. Всякое   расследование    и    судопроизводство    ведется </w:t>
      </w:r>
      <w:r>
        <w:br/>
        <w:t xml:space="preserve">оперативно.  Санкции,  применимые в случае нарушений,  должны быть </w:t>
      </w:r>
      <w:r>
        <w:br/>
        <w:t xml:space="preserve">достаточно строгими,  чтобы эффективно обеспечивать соблюдение мер </w:t>
      </w:r>
      <w:r>
        <w:br/>
        <w:t xml:space="preserve">и   служить   фактором   сдерживания  нарушений,  где  бы  они  ни </w:t>
      </w:r>
      <w:r>
        <w:br/>
        <w:t xml:space="preserve">происходили,  а  также  лишать  нарушителей  поступлений   от   их </w:t>
      </w:r>
      <w:r>
        <w:br/>
        <w:t xml:space="preserve">незаконной деятельности.  Меры, применимые в отношении капитанов и </w:t>
      </w:r>
      <w:r>
        <w:br/>
        <w:t xml:space="preserve">других  лиц  командного   состава   рыболовных   судов,   включают </w:t>
      </w:r>
      <w:r>
        <w:br/>
        <w:t xml:space="preserve">положения, которые могут допускать, в частности, непредоставление, </w:t>
      </w:r>
      <w:r>
        <w:br/>
        <w:t xml:space="preserve">лишение или временное изъятие  разрешений  на  работу  в  качестве </w:t>
      </w:r>
      <w:r>
        <w:br/>
        <w:t xml:space="preserve">капитана или лица командного состава на таких судах. </w:t>
      </w:r>
      <w:r>
        <w:br/>
      </w:r>
    </w:p>
    <w:p w:rsidR="000B0683" w:rsidRDefault="000B0683" w:rsidP="000B0683">
      <w:pPr>
        <w:pStyle w:val="HTML"/>
      </w:pPr>
      <w:bookmarkStart w:id="652" w:name="o657"/>
      <w:bookmarkEnd w:id="652"/>
      <w:r>
        <w:lastRenderedPageBreak/>
        <w:t xml:space="preserve">                            </w:t>
      </w:r>
      <w:r>
        <w:rPr>
          <w:b/>
          <w:bCs/>
        </w:rPr>
        <w:t>Статья 20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53" w:name="o658"/>
      <w:bookmarkEnd w:id="653"/>
      <w:r>
        <w:rPr>
          <w:b/>
          <w:bCs/>
        </w:rPr>
        <w:t xml:space="preserve">      Международное сотрудничество по обеспечению выполнения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54" w:name="o659"/>
      <w:bookmarkEnd w:id="654"/>
      <w:r>
        <w:t xml:space="preserve">     1. Действуя либо непосредственно,  либо через субрегиональные </w:t>
      </w:r>
      <w:r>
        <w:br/>
        <w:t xml:space="preserve">или  региональные  организации  или  договоренности,   государства </w:t>
      </w:r>
      <w:r>
        <w:br/>
        <w:t xml:space="preserve">сотрудничают в обеспечении соблюдения и выполнение субрегиональных </w:t>
      </w:r>
      <w:r>
        <w:br/>
        <w:t xml:space="preserve">и региональных мер по сохранению трансграничных рыбных  запасов  и </w:t>
      </w:r>
      <w:r>
        <w:br/>
      </w:r>
      <w:proofErr w:type="gramStart"/>
      <w:r>
        <w:t>запасов</w:t>
      </w:r>
      <w:proofErr w:type="gramEnd"/>
      <w:r>
        <w:t xml:space="preserve"> далеко мигрирующих рыб и управлению ими.</w:t>
      </w:r>
    </w:p>
    <w:p w:rsidR="000B0683" w:rsidRDefault="000B0683" w:rsidP="000B0683">
      <w:pPr>
        <w:pStyle w:val="HTML"/>
      </w:pPr>
      <w:bookmarkStart w:id="655" w:name="o660"/>
      <w:bookmarkEnd w:id="655"/>
      <w:r>
        <w:t xml:space="preserve">     2. Государство      флага,      проводящее      расследование </w:t>
      </w:r>
      <w:r>
        <w:br/>
        <w:t xml:space="preserve">предполагаемого  нарушения мер по сохранению трансграничных рыбных </w:t>
      </w:r>
      <w:r>
        <w:br/>
        <w:t xml:space="preserve">запасов и </w:t>
      </w:r>
      <w:proofErr w:type="gramStart"/>
      <w:r>
        <w:t>запасов</w:t>
      </w:r>
      <w:proofErr w:type="gramEnd"/>
      <w:r>
        <w:t xml:space="preserve"> далеко мигрирующих рыб и управлению  ими,  может </w:t>
      </w:r>
      <w:r>
        <w:br/>
        <w:t xml:space="preserve">обратиться   за   помощью   к   любому  другому  государству,  чье </w:t>
      </w:r>
      <w:r>
        <w:br/>
        <w:t xml:space="preserve">сотрудничество  может  оказаться  полезным  в   проведении   этого </w:t>
      </w:r>
      <w:r>
        <w:br/>
        <w:t xml:space="preserve">расследования.  Все  государства  стремятся удовлетворять разумные </w:t>
      </w:r>
      <w:r>
        <w:br/>
        <w:t>просьбы государства флага в связи с такими расследованиями.</w:t>
      </w:r>
    </w:p>
    <w:p w:rsidR="000B0683" w:rsidRDefault="000B0683" w:rsidP="000B0683">
      <w:pPr>
        <w:pStyle w:val="HTML"/>
      </w:pPr>
      <w:bookmarkStart w:id="656" w:name="o661"/>
      <w:bookmarkEnd w:id="656"/>
      <w:r>
        <w:t xml:space="preserve">     3. Государство  флага  может  проводить  такие  расследования </w:t>
      </w:r>
      <w:r>
        <w:br/>
        <w:t xml:space="preserve">непосредственно,  в  сотрудничестве  с  другими  заинтересованными </w:t>
      </w:r>
      <w:r>
        <w:br/>
        <w:t xml:space="preserve">государствами   либо  через  соответствующую  субрегиональную  или </w:t>
      </w:r>
      <w:r>
        <w:br/>
        <w:t xml:space="preserve">региональную  рыбохозяйственную  организацию  или  договоренность. </w:t>
      </w:r>
      <w:r>
        <w:br/>
        <w:t xml:space="preserve">Информация о ходе и результатах расследований предоставляется всем </w:t>
      </w:r>
      <w:r>
        <w:br/>
        <w:t xml:space="preserve">заинтересованным  или  затрагиваемым   предполагаемым   нарушением </w:t>
      </w:r>
      <w:r>
        <w:br/>
        <w:t>государствам.</w:t>
      </w:r>
    </w:p>
    <w:p w:rsidR="000B0683" w:rsidRDefault="000B0683" w:rsidP="000B0683">
      <w:pPr>
        <w:pStyle w:val="HTML"/>
      </w:pPr>
      <w:bookmarkStart w:id="657" w:name="o662"/>
      <w:bookmarkEnd w:id="657"/>
      <w:r>
        <w:t xml:space="preserve">     4. Государства содействуют  друг  другу  в  опознании  судов, </w:t>
      </w:r>
      <w:r>
        <w:br/>
        <w:t xml:space="preserve">которые  предположительно  занимались  деятельностью,  подрывающей </w:t>
      </w:r>
      <w:r>
        <w:br/>
        <w:t xml:space="preserve">эффективность субрегиональных,  региональных или всемирных мер  по </w:t>
      </w:r>
      <w:r>
        <w:br/>
        <w:t>сохранению и управлению.</w:t>
      </w:r>
    </w:p>
    <w:p w:rsidR="000B0683" w:rsidRDefault="000B0683" w:rsidP="000B0683">
      <w:pPr>
        <w:pStyle w:val="HTML"/>
      </w:pPr>
      <w:bookmarkStart w:id="658" w:name="o663"/>
      <w:bookmarkEnd w:id="658"/>
      <w:r>
        <w:t xml:space="preserve">     5. В объеме,  разрешенном национальными законами и правилами, </w:t>
      </w:r>
      <w:r>
        <w:br/>
        <w:t xml:space="preserve">государства    достигают    договоренностей    о    предоставлении </w:t>
      </w:r>
      <w:r>
        <w:br/>
        <w:t xml:space="preserve">правоохранительным  органам   других   государств   доказательств, </w:t>
      </w:r>
      <w:r>
        <w:br/>
        <w:t>относящихся к предполагаемым нарушениям таких мер.</w:t>
      </w:r>
    </w:p>
    <w:p w:rsidR="000B0683" w:rsidRDefault="000B0683" w:rsidP="000B0683">
      <w:pPr>
        <w:pStyle w:val="HTML"/>
      </w:pPr>
      <w:bookmarkStart w:id="659" w:name="o664"/>
      <w:bookmarkEnd w:id="659"/>
      <w:r>
        <w:t xml:space="preserve">     6. Когда  есть  разумные  основания  полагать,  что  судно  в </w:t>
      </w:r>
      <w:r>
        <w:br/>
        <w:t xml:space="preserve">открытом  море  занималось  неразрешенным  промыслом  в районе под </w:t>
      </w:r>
      <w:r>
        <w:br/>
        <w:t xml:space="preserve">юрисдикцией прибрежного государства, государство флага этого судна </w:t>
      </w:r>
      <w:r>
        <w:br/>
        <w:t xml:space="preserve">по   просьбе  соответствующего  прибрежного  государства  проводит </w:t>
      </w:r>
      <w:r>
        <w:br/>
        <w:t xml:space="preserve">незамедлительное   или   полное   расследование   этого   вопроса. </w:t>
      </w:r>
      <w:r>
        <w:br/>
        <w:t xml:space="preserve">Государство   флага   сотрудничает  с  прибрежным  государством  в </w:t>
      </w:r>
      <w:r>
        <w:br/>
        <w:t xml:space="preserve">принятии  в  таких  случаях  соответствующих  мер  по  обеспечению </w:t>
      </w:r>
      <w:r>
        <w:br/>
        <w:t xml:space="preserve">выполнения и может уполномочить соответствующие власти прибрежного </w:t>
      </w:r>
      <w:r>
        <w:br/>
        <w:t xml:space="preserve">государства произвести высадку на судно и его  осмотр  в  открытом </w:t>
      </w:r>
      <w:r>
        <w:br/>
        <w:t>море. Настоящий пункт не наносит ущерба статье 111 Конвенции.</w:t>
      </w:r>
    </w:p>
    <w:p w:rsidR="000B0683" w:rsidRDefault="000B0683" w:rsidP="000B0683">
      <w:pPr>
        <w:pStyle w:val="HTML"/>
      </w:pPr>
      <w:bookmarkStart w:id="660" w:name="o665"/>
      <w:bookmarkEnd w:id="660"/>
      <w:r>
        <w:t xml:space="preserve">     7. </w:t>
      </w:r>
      <w:proofErr w:type="gramStart"/>
      <w:r>
        <w:t xml:space="preserve">Государства-участники,  являющиеся членами субрегиональной </w:t>
      </w:r>
      <w:r>
        <w:br/>
        <w:t xml:space="preserve">или  региональной  рыбохозяйственной  организации  или участниками </w:t>
      </w:r>
      <w:r>
        <w:br/>
        <w:t xml:space="preserve">субрегиональной или региональной рыбохозяйственной договоренности, </w:t>
      </w:r>
      <w:r>
        <w:br/>
        <w:t xml:space="preserve">могут принимать меры в соответствии с международным правом,  в том </w:t>
      </w:r>
      <w:r>
        <w:br/>
        <w:t xml:space="preserve">числе через посредство субрегиональных или региональных  процедур, </w:t>
      </w:r>
      <w:r>
        <w:br/>
        <w:t xml:space="preserve">установленных  для  этой  цели,  к тому,  чтобы не допускать суда, </w:t>
      </w:r>
      <w:r>
        <w:br/>
        <w:t xml:space="preserve">занимавшиеся деятельностью,  подрывающей  эффективность  введенных </w:t>
      </w:r>
      <w:r>
        <w:br/>
        <w:t xml:space="preserve">этой   организацией   или  договоренностью  мер  по  сохранению  и </w:t>
      </w:r>
      <w:r>
        <w:br/>
        <w:t>управлению  или  иным  образом  нарушающей</w:t>
      </w:r>
      <w:proofErr w:type="gramEnd"/>
      <w:r>
        <w:t xml:space="preserve">  эти  меры,  к  ведению </w:t>
      </w:r>
      <w:r>
        <w:br/>
        <w:t xml:space="preserve">промысла  в  открытом  море в данном субрегионе или регионе до тех </w:t>
      </w:r>
      <w:r>
        <w:br/>
        <w:t xml:space="preserve">пор,  пока соответствующие  меры  не  будут  приняты  государством </w:t>
      </w:r>
      <w:r>
        <w:br/>
        <w:t xml:space="preserve">флага. </w:t>
      </w:r>
      <w:r>
        <w:br/>
      </w:r>
    </w:p>
    <w:p w:rsidR="000B0683" w:rsidRDefault="000B0683" w:rsidP="000B0683">
      <w:pPr>
        <w:pStyle w:val="HTML"/>
      </w:pPr>
      <w:bookmarkStart w:id="661" w:name="o666"/>
      <w:bookmarkEnd w:id="661"/>
      <w:r>
        <w:t xml:space="preserve">                            </w:t>
      </w:r>
      <w:r>
        <w:rPr>
          <w:b/>
          <w:bCs/>
        </w:rPr>
        <w:t>Статья 21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62" w:name="o667"/>
      <w:bookmarkEnd w:id="662"/>
      <w:r>
        <w:rPr>
          <w:b/>
          <w:bCs/>
        </w:rPr>
        <w:t xml:space="preserve">         Субрегиональное и региональное сотрудничество в </w:t>
      </w:r>
      <w:r>
        <w:rPr>
          <w:b/>
          <w:bCs/>
        </w:rPr>
        <w:br/>
        <w:t xml:space="preserve">                      обеспечении выполнения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63" w:name="o668"/>
      <w:bookmarkEnd w:id="663"/>
      <w:r>
        <w:t xml:space="preserve">     1. </w:t>
      </w:r>
      <w:proofErr w:type="gramStart"/>
      <w:r>
        <w:t xml:space="preserve">В любом районе открытого моря,  охваченном субрегиональной </w:t>
      </w:r>
      <w:r>
        <w:br/>
        <w:t xml:space="preserve">или     региональной     рыбохозяйственной     организацией    или </w:t>
      </w:r>
      <w:r>
        <w:br/>
        <w:t xml:space="preserve">договоренностью, государство-участник,  являющееся  членом   такой </w:t>
      </w:r>
      <w:r>
        <w:br/>
        <w:t xml:space="preserve">организации или участником такой договоренности, может через своих </w:t>
      </w:r>
      <w:r>
        <w:br/>
        <w:t xml:space="preserve">должным   образом   уполномоченных   инспекторов   производить   в </w:t>
      </w:r>
      <w:r>
        <w:br/>
      </w:r>
      <w:r>
        <w:lastRenderedPageBreak/>
        <w:t xml:space="preserve">соответствии  с  пунктом  2  высадку  на  борт и осмотр рыболовных </w:t>
      </w:r>
      <w:r>
        <w:br/>
        <w:t xml:space="preserve">судов, плавающих   под   флагом   другого    государства-участника </w:t>
      </w:r>
      <w:r>
        <w:br/>
        <w:t xml:space="preserve">настоящего  Соглашения,  независимо  от  того,  является  ли такое </w:t>
      </w:r>
      <w:r>
        <w:br/>
        <w:t>государство-участник также  и   членом   такой</w:t>
      </w:r>
      <w:proofErr w:type="gramEnd"/>
      <w:r>
        <w:t xml:space="preserve">   организации   или </w:t>
      </w:r>
      <w:r>
        <w:br/>
        <w:t xml:space="preserve">участником такой договоренности, с целью обеспечить соблюдение мер </w:t>
      </w:r>
      <w:r>
        <w:br/>
        <w:t xml:space="preserve">по сохранению  трансграничных  рыбных  запасов  и  </w:t>
      </w:r>
      <w:proofErr w:type="gramStart"/>
      <w:r>
        <w:t>запасов</w:t>
      </w:r>
      <w:proofErr w:type="gramEnd"/>
      <w:r>
        <w:t xml:space="preserve">  далеко </w:t>
      </w:r>
      <w:r>
        <w:br/>
        <w:t xml:space="preserve">мигрирующих рыб и управлению ими, введенных такой организацией или </w:t>
      </w:r>
      <w:r>
        <w:br/>
        <w:t>договоренностью.</w:t>
      </w:r>
    </w:p>
    <w:p w:rsidR="000B0683" w:rsidRDefault="000B0683" w:rsidP="000B0683">
      <w:pPr>
        <w:pStyle w:val="HTML"/>
      </w:pPr>
      <w:bookmarkStart w:id="664" w:name="o669"/>
      <w:bookmarkEnd w:id="664"/>
      <w:r>
        <w:t xml:space="preserve">     2. Действуя    через    субрегиональные    или   региональные </w:t>
      </w:r>
      <w:r>
        <w:br/>
        <w:t xml:space="preserve">рыбохозяйственные  организации  или  договоренности,   государства </w:t>
      </w:r>
      <w:r>
        <w:br/>
        <w:t xml:space="preserve">устанавливают  процедуры  высадки  на борт и осмотра во исполнение </w:t>
      </w:r>
      <w:r>
        <w:br/>
        <w:t xml:space="preserve">пункта 1,  а также процедуры  по  осуществлению  других  положений </w:t>
      </w:r>
      <w:r>
        <w:br/>
        <w:t xml:space="preserve">настоящей статьи.  Такие процедуры согласуются с настоящей статьей </w:t>
      </w:r>
      <w:r>
        <w:br/>
        <w:t xml:space="preserve">и основополагающими процедурами,  изложенными в статье  22,  и  не </w:t>
      </w:r>
      <w:r>
        <w:br/>
        <w:t xml:space="preserve">ведут  к  дискриминации в отношении сторон,  не являющихся членами </w:t>
      </w:r>
      <w:r>
        <w:br/>
        <w:t xml:space="preserve">организации или участниками договоренности.  Высадка и  осмотр,  а </w:t>
      </w:r>
      <w:r>
        <w:br/>
        <w:t xml:space="preserve">также   любые   последующие   меры   по   обеспечению   выполнения </w:t>
      </w:r>
      <w:r>
        <w:br/>
        <w:t xml:space="preserve">производятся в  соответствии  с  такими  процедурами.  Государства </w:t>
      </w:r>
      <w:r>
        <w:br/>
        <w:t xml:space="preserve">должным    образом   опубликовывают   информацию   о   процедурах, </w:t>
      </w:r>
      <w:r>
        <w:br/>
        <w:t>установленных во исполнение настоящего пункта.</w:t>
      </w:r>
    </w:p>
    <w:p w:rsidR="000B0683" w:rsidRDefault="000B0683" w:rsidP="000B0683">
      <w:pPr>
        <w:pStyle w:val="HTML"/>
      </w:pPr>
      <w:bookmarkStart w:id="665" w:name="o670"/>
      <w:bookmarkEnd w:id="665"/>
      <w:r>
        <w:t xml:space="preserve">     3. </w:t>
      </w:r>
      <w:proofErr w:type="gramStart"/>
      <w:r>
        <w:t xml:space="preserve">Если  в  течение  двух  лет  с момента принятия настоящего </w:t>
      </w:r>
      <w:r>
        <w:br/>
        <w:t xml:space="preserve">Соглашения какая-либо организация или договоренность не  установит </w:t>
      </w:r>
      <w:r>
        <w:br/>
        <w:t xml:space="preserve">таких  процедур,  то  высадка  и осмотр во исполнение пункта 1,  а </w:t>
      </w:r>
      <w:r>
        <w:br/>
        <w:t xml:space="preserve">также любые последующие меры по обеспечению выполнения до  момента </w:t>
      </w:r>
      <w:r>
        <w:br/>
        <w:t xml:space="preserve">установления   таких   процедур   производятся  в  соответствии  с </w:t>
      </w:r>
      <w:r>
        <w:br/>
        <w:t xml:space="preserve">настоящей статьей и основополагающими процедурами,  изложенными  в </w:t>
      </w:r>
      <w:r>
        <w:br/>
        <w:t>статье 22.</w:t>
      </w:r>
      <w:proofErr w:type="gramEnd"/>
    </w:p>
    <w:p w:rsidR="000B0683" w:rsidRDefault="000B0683" w:rsidP="000B0683">
      <w:pPr>
        <w:pStyle w:val="HTML"/>
      </w:pPr>
      <w:bookmarkStart w:id="666" w:name="o671"/>
      <w:bookmarkEnd w:id="666"/>
      <w:r>
        <w:t xml:space="preserve">     4. До  принятия  мер   по   настоящей   статье   государства, </w:t>
      </w:r>
      <w:r>
        <w:br/>
        <w:t xml:space="preserve">производящие  осмотр,  действуя  либо непосредственно,  либо через </w:t>
      </w:r>
      <w:r>
        <w:br/>
        <w:t xml:space="preserve">соответствующую субрегиональную или региональную рыбохозяйственную </w:t>
      </w:r>
      <w:r>
        <w:br/>
        <w:t xml:space="preserve">организацию или договоренность,  информируют все государства,  чьи </w:t>
      </w:r>
      <w:r>
        <w:br/>
        <w:t xml:space="preserve">суда ведут промысел в открытом море в субрегионе  или  регионе,  о </w:t>
      </w:r>
      <w:r>
        <w:br/>
        <w:t xml:space="preserve">форме удостоверений,  выдаваемых их должным образом уполномоченным </w:t>
      </w:r>
      <w:r>
        <w:br/>
        <w:t xml:space="preserve">инспекторам.  Суда,  используемые для высадки  и  осмотра,  должны </w:t>
      </w:r>
      <w:r>
        <w:br/>
        <w:t xml:space="preserve">иметь  четкие  опозновательные знаки,  указывающие на то,  что они </w:t>
      </w:r>
      <w:r>
        <w:br/>
        <w:t xml:space="preserve">несут  государственную  службу.  Становясь  участником  настоящего </w:t>
      </w:r>
      <w:r>
        <w:br/>
        <w:t xml:space="preserve">Соглашения,   государство   назначает  соответствующий  орган  для </w:t>
      </w:r>
      <w:r>
        <w:br/>
        <w:t xml:space="preserve">получения уведомлений во исполнение настоящей статьи и  надлежащим </w:t>
      </w:r>
      <w:r>
        <w:br/>
        <w:t xml:space="preserve">образом  предают  гласности  информацию  о  таком назначении через </w:t>
      </w:r>
      <w:r>
        <w:br/>
        <w:t xml:space="preserve">соответствующую субрегиональную или региональную рыбохозяйственную </w:t>
      </w:r>
      <w:r>
        <w:br/>
        <w:t>организацию или договоренность.</w:t>
      </w:r>
    </w:p>
    <w:p w:rsidR="000B0683" w:rsidRDefault="000B0683" w:rsidP="000B0683">
      <w:pPr>
        <w:pStyle w:val="HTML"/>
      </w:pPr>
      <w:bookmarkStart w:id="667" w:name="o672"/>
      <w:bookmarkEnd w:id="667"/>
      <w:r>
        <w:t xml:space="preserve">     5. Когда после высадки и осмотра имеются  разумные  основания </w:t>
      </w:r>
      <w:r>
        <w:br/>
        <w:t xml:space="preserve">полагать,  что судно </w:t>
      </w:r>
      <w:proofErr w:type="gramStart"/>
      <w:r>
        <w:t>занималось какой бы то ни было</w:t>
      </w:r>
      <w:proofErr w:type="gramEnd"/>
      <w:r>
        <w:t xml:space="preserve"> деятельностью, </w:t>
      </w:r>
      <w:r>
        <w:br/>
        <w:t xml:space="preserve">противоречащей  упомянутым  в  пункте  1  мерам  по  сохранению  и </w:t>
      </w:r>
      <w:r>
        <w:br/>
        <w:t xml:space="preserve">управлению,  государство,  производящее осмотр,  в соответствующих </w:t>
      </w:r>
      <w:r>
        <w:br/>
        <w:t xml:space="preserve">случаях  обеспечивает  сохранность  доказательств   и   оперативно </w:t>
      </w:r>
      <w:r>
        <w:br/>
        <w:t>уведомляет государство флага о предполагаемом нарушении.</w:t>
      </w:r>
    </w:p>
    <w:p w:rsidR="000B0683" w:rsidRDefault="000B0683" w:rsidP="000B0683">
      <w:pPr>
        <w:pStyle w:val="HTML"/>
      </w:pPr>
      <w:bookmarkStart w:id="668" w:name="o673"/>
      <w:bookmarkEnd w:id="668"/>
      <w:r>
        <w:t xml:space="preserve">     6. Государство флага отвечает на уведомление по  пункту  5  в </w:t>
      </w:r>
      <w:r>
        <w:br/>
        <w:t xml:space="preserve">течение трех рабочих дней с момента его получения или такого иного </w:t>
      </w:r>
      <w:r>
        <w:br/>
        <w:t xml:space="preserve">периода,   который   может   быть   предусмотрен   в   процедурах, </w:t>
      </w:r>
      <w:r>
        <w:br/>
        <w:t>устанавливаемых в соответствии с пунктом 2, и либо:</w:t>
      </w:r>
    </w:p>
    <w:p w:rsidR="000B0683" w:rsidRDefault="000B0683" w:rsidP="000B0683">
      <w:pPr>
        <w:pStyle w:val="HTML"/>
      </w:pPr>
      <w:bookmarkStart w:id="669" w:name="o674"/>
      <w:bookmarkEnd w:id="669"/>
      <w:r>
        <w:t xml:space="preserve">     a) безотлагательно выполняет свои обязательства по статье  19 </w:t>
      </w:r>
      <w:r>
        <w:br/>
        <w:t xml:space="preserve">и   проводит   расследование   и   при   наличии   соответствующих </w:t>
      </w:r>
      <w:r>
        <w:br/>
        <w:t>доказатель</w:t>
      </w:r>
      <w:proofErr w:type="gramStart"/>
      <w:r>
        <w:t>ств пр</w:t>
      </w:r>
      <w:proofErr w:type="gramEnd"/>
      <w:r>
        <w:t xml:space="preserve">именяет к судну меры по обеспечению выполнения,  в </w:t>
      </w:r>
      <w:r>
        <w:br/>
        <w:t xml:space="preserve">каковом случае оно оперативно информирует государство, произведшее </w:t>
      </w:r>
      <w:r>
        <w:br/>
        <w:t xml:space="preserve">осмотр,  о результатах расследования и о любых принятых  мерах  по </w:t>
      </w:r>
      <w:r>
        <w:br/>
        <w:t>обеспечению выполнения; либо</w:t>
      </w:r>
    </w:p>
    <w:p w:rsidR="000B0683" w:rsidRDefault="000B0683" w:rsidP="000B0683">
      <w:pPr>
        <w:pStyle w:val="HTML"/>
      </w:pPr>
      <w:bookmarkStart w:id="670" w:name="o675"/>
      <w:bookmarkEnd w:id="670"/>
      <w:r>
        <w:t xml:space="preserve">     b) уполномочивает государство,  произведшее осмотр,  провести </w:t>
      </w:r>
      <w:r>
        <w:br/>
        <w:t>расследование.</w:t>
      </w:r>
    </w:p>
    <w:p w:rsidR="000B0683" w:rsidRDefault="000B0683" w:rsidP="000B0683">
      <w:pPr>
        <w:pStyle w:val="HTML"/>
      </w:pPr>
      <w:bookmarkStart w:id="671" w:name="o676"/>
      <w:bookmarkEnd w:id="671"/>
      <w:r>
        <w:t xml:space="preserve">     7. Если   государство   флага   уполномочивает   государство, </w:t>
      </w:r>
      <w:r>
        <w:br/>
        <w:t xml:space="preserve">произведшее   осмотр,   провести   расследование   предполагаемого </w:t>
      </w:r>
      <w:r>
        <w:br/>
        <w:t xml:space="preserve">нарушения,  то государство,  произведшее  осмотр,  безотлагательно </w:t>
      </w:r>
      <w:r>
        <w:br/>
        <w:t xml:space="preserve">сообщает  государству  флага  о  результатах такого расследования. </w:t>
      </w:r>
      <w:r>
        <w:br/>
        <w:t xml:space="preserve">Государство  флага  при  наличии   соответствующих   доказательств </w:t>
      </w:r>
      <w:r>
        <w:br/>
      </w:r>
      <w:r>
        <w:lastRenderedPageBreak/>
        <w:t xml:space="preserve">выполняет   свои   обязательства  и  применяет  к  судну  меры  по </w:t>
      </w:r>
      <w:r>
        <w:br/>
        <w:t xml:space="preserve">обеспечению  выполнения.  Вместо  этого  государство  флага  может </w:t>
      </w:r>
      <w:r>
        <w:br/>
        <w:t xml:space="preserve">уполномочить  государство,  произведшее осмотр,  применить к судну </w:t>
      </w:r>
      <w:r>
        <w:br/>
        <w:t xml:space="preserve">такие меры по обеспечению выполнения,  какие  могут  быть  указаны </w:t>
      </w:r>
      <w:r>
        <w:br/>
        <w:t xml:space="preserve">государством   флага,   сообразно   с  правами  и  обязательствами </w:t>
      </w:r>
      <w:r>
        <w:br/>
        <w:t>государства флага по настоящему Соглашению.</w:t>
      </w:r>
    </w:p>
    <w:p w:rsidR="000B0683" w:rsidRDefault="000B0683" w:rsidP="000B0683">
      <w:pPr>
        <w:pStyle w:val="HTML"/>
      </w:pPr>
      <w:bookmarkStart w:id="672" w:name="o677"/>
      <w:bookmarkEnd w:id="672"/>
      <w:r>
        <w:t xml:space="preserve">     8. </w:t>
      </w:r>
      <w:proofErr w:type="gramStart"/>
      <w:r>
        <w:t xml:space="preserve">Если  после  высадки и осмотра существуют четкие основания </w:t>
      </w:r>
      <w:r>
        <w:br/>
        <w:t xml:space="preserve">полагать,  что судно совершило серьезное нарушение,  а государство </w:t>
      </w:r>
      <w:r>
        <w:br/>
        <w:t xml:space="preserve">флага либо не представило ответа,  либо не приняло мер,  требуемых </w:t>
      </w:r>
      <w:r>
        <w:br/>
        <w:t xml:space="preserve">по пункту 6 или 7,  то  инспекторы  могут  оставаться  на  бору  и </w:t>
      </w:r>
      <w:r>
        <w:br/>
        <w:t xml:space="preserve">обеспечивать  сохранность  доказательств  и  могут  потребовать от </w:t>
      </w:r>
      <w:r>
        <w:br/>
        <w:t xml:space="preserve">капитана  оказать  им  содействие  в   дальнейшем   расследовании, </w:t>
      </w:r>
      <w:r>
        <w:br/>
        <w:t xml:space="preserve">включая,  где  это  уместно,  посредством  немедленного следования </w:t>
      </w:r>
      <w:r>
        <w:br/>
        <w:t>судна</w:t>
      </w:r>
      <w:proofErr w:type="gramEnd"/>
      <w:r>
        <w:t xml:space="preserve"> в ближайший соответствующий порт  или  в  такой  иной  порт, </w:t>
      </w:r>
      <w:r>
        <w:br/>
        <w:t xml:space="preserve">который   может   быть   указан   в  процедурах,  установленных  в </w:t>
      </w:r>
      <w:r>
        <w:br/>
        <w:t xml:space="preserve">соответствии  с  пунктом  2.  Государство,   произведшее   осмотр, </w:t>
      </w:r>
      <w:r>
        <w:br/>
        <w:t xml:space="preserve">незамедлительно информирует государство флага о названии порта,  в </w:t>
      </w:r>
      <w:r>
        <w:br/>
        <w:t xml:space="preserve">который  должно  проследовать  судно.   Государство,   произведшее </w:t>
      </w:r>
      <w:r>
        <w:br/>
        <w:t xml:space="preserve">осмотр,   и   государство   флага   и  в  соответствующих  случаях </w:t>
      </w:r>
      <w:r>
        <w:br/>
        <w:t xml:space="preserve">государство порта принимают все необходимые  меры  к  тому,  чтобы </w:t>
      </w:r>
      <w:r>
        <w:br/>
        <w:t xml:space="preserve">обеспечить  благополучие  членов  экипажа судна,  независимо от их </w:t>
      </w:r>
      <w:r>
        <w:br/>
        <w:t>гражданства.</w:t>
      </w:r>
    </w:p>
    <w:p w:rsidR="000B0683" w:rsidRDefault="000B0683" w:rsidP="000B0683">
      <w:pPr>
        <w:pStyle w:val="HTML"/>
      </w:pPr>
      <w:bookmarkStart w:id="673" w:name="o678"/>
      <w:bookmarkEnd w:id="673"/>
      <w:r>
        <w:t xml:space="preserve">     9. Государство,  произведшее осмотр,  информирует государство </w:t>
      </w:r>
      <w:r>
        <w:br/>
        <w:t xml:space="preserve">флага и соответствующую организацию или участников соответствующей </w:t>
      </w:r>
      <w:r>
        <w:br/>
        <w:t>договоренности о результатах любого дальнейшего расследования.</w:t>
      </w:r>
    </w:p>
    <w:p w:rsidR="000B0683" w:rsidRDefault="000B0683" w:rsidP="000B0683">
      <w:pPr>
        <w:pStyle w:val="HTML"/>
      </w:pPr>
      <w:bookmarkStart w:id="674" w:name="o679"/>
      <w:bookmarkEnd w:id="674"/>
      <w:r>
        <w:t xml:space="preserve">     10. Государство,  производящее  осмотр,  предписывает   своим </w:t>
      </w:r>
      <w:r>
        <w:br/>
        <w:t xml:space="preserve">инспекторам    соблюдать   общепринятые   международные   правила, </w:t>
      </w:r>
      <w:r>
        <w:br/>
        <w:t xml:space="preserve">процедуры и практику  касательно  безопасности  судна  и  экипажа, </w:t>
      </w:r>
      <w:r>
        <w:br/>
        <w:t xml:space="preserve">сводит к минимуму вмешательство в рыболовные операции и, насколько </w:t>
      </w:r>
      <w:r>
        <w:br/>
        <w:t xml:space="preserve">это  практически  осуществимо,  избегает  принятия  мер,   которые </w:t>
      </w:r>
      <w:r>
        <w:br/>
        <w:t xml:space="preserve">оказали  бы  негативное  воздействие  на  качество находящегося на </w:t>
      </w:r>
      <w:r>
        <w:br/>
        <w:t xml:space="preserve">борту улова. Государство, производящее осмотр, обеспечивает, чтобы </w:t>
      </w:r>
      <w:r>
        <w:br/>
        <w:t xml:space="preserve">высадка   и   осмотр   не  </w:t>
      </w:r>
      <w:proofErr w:type="gramStart"/>
      <w:r>
        <w:t>производились</w:t>
      </w:r>
      <w:proofErr w:type="gramEnd"/>
      <w:r>
        <w:t xml:space="preserve">  таким  образом,  который </w:t>
      </w:r>
      <w:r>
        <w:br/>
        <w:t xml:space="preserve">представлял   бы   собой   причинение   беспокойства   какому-либо </w:t>
      </w:r>
      <w:r>
        <w:br/>
        <w:t>рыболовному судну.</w:t>
      </w:r>
    </w:p>
    <w:p w:rsidR="000B0683" w:rsidRDefault="000B0683" w:rsidP="000B0683">
      <w:pPr>
        <w:pStyle w:val="HTML"/>
      </w:pPr>
      <w:bookmarkStart w:id="675" w:name="o680"/>
      <w:bookmarkEnd w:id="675"/>
      <w:r>
        <w:t xml:space="preserve">     11. Для целей настоящей статьи серьезное нарушение означает:</w:t>
      </w:r>
    </w:p>
    <w:p w:rsidR="000B0683" w:rsidRDefault="000B0683" w:rsidP="000B0683">
      <w:pPr>
        <w:pStyle w:val="HTML"/>
      </w:pPr>
      <w:bookmarkStart w:id="676" w:name="o681"/>
      <w:bookmarkEnd w:id="676"/>
      <w:r>
        <w:t xml:space="preserve">     a) ведение  промысла без действительной лицензии,  разрешения </w:t>
      </w:r>
      <w:r>
        <w:br/>
        <w:t xml:space="preserve">или разрешительного свидетельства,  выданного государством флага в </w:t>
      </w:r>
      <w:r>
        <w:br/>
        <w:t>соответствии с пунктом 3 "a" статьи 18;</w:t>
      </w:r>
    </w:p>
    <w:p w:rsidR="000B0683" w:rsidRDefault="000B0683" w:rsidP="000B0683">
      <w:pPr>
        <w:pStyle w:val="HTML"/>
      </w:pPr>
      <w:bookmarkStart w:id="677" w:name="o682"/>
      <w:bookmarkEnd w:id="677"/>
      <w:r>
        <w:t xml:space="preserve">     b) отсутствие точной отчетности об  уловах  или  связанных  с </w:t>
      </w:r>
      <w:r>
        <w:br/>
        <w:t xml:space="preserve">уловами данных, как предписано соответствующей субрегиональной или </w:t>
      </w:r>
      <w:r>
        <w:br/>
        <w:t xml:space="preserve">региональной рыбохозяйственной организацией  или  договоренностью, </w:t>
      </w:r>
      <w:r>
        <w:br/>
        <w:t xml:space="preserve">или  представление серьезно искаженных данных об улове в нарушение </w:t>
      </w:r>
      <w:r>
        <w:br/>
        <w:t xml:space="preserve">требований такой организации или  договоренности  о  представлении </w:t>
      </w:r>
      <w:r>
        <w:br/>
        <w:t>данных об уловах;</w:t>
      </w:r>
    </w:p>
    <w:p w:rsidR="000B0683" w:rsidRDefault="000B0683" w:rsidP="000B0683">
      <w:pPr>
        <w:pStyle w:val="HTML"/>
      </w:pPr>
      <w:bookmarkStart w:id="678" w:name="o683"/>
      <w:bookmarkEnd w:id="678"/>
      <w:r>
        <w:t xml:space="preserve">     c) ведение промысла в закрытом районе,  ведение  промысла  во </w:t>
      </w:r>
      <w:r>
        <w:br/>
        <w:t xml:space="preserve">время   закрытого   сезона   или   ведение   промысла  без  квоты, </w:t>
      </w:r>
      <w:r>
        <w:br/>
        <w:t xml:space="preserve">устанавливаемой соответствующей субрегиональной  или  региональной </w:t>
      </w:r>
      <w:r>
        <w:br/>
        <w:t xml:space="preserve">рыбохозяйственной  организацией  или  договоренностью,  либо после </w:t>
      </w:r>
      <w:r>
        <w:br/>
        <w:t>выбора такой квоты;</w:t>
      </w:r>
    </w:p>
    <w:p w:rsidR="000B0683" w:rsidRDefault="000B0683" w:rsidP="000B0683">
      <w:pPr>
        <w:pStyle w:val="HTML"/>
      </w:pPr>
      <w:bookmarkStart w:id="679" w:name="o684"/>
      <w:bookmarkEnd w:id="679"/>
      <w:r>
        <w:t xml:space="preserve">     d) направленный  промысел  запаса,  подпадающего под действие </w:t>
      </w:r>
      <w:r>
        <w:br/>
        <w:t>моратория или запрещенного к промыслу;</w:t>
      </w:r>
    </w:p>
    <w:p w:rsidR="000B0683" w:rsidRDefault="000B0683" w:rsidP="000B0683">
      <w:pPr>
        <w:pStyle w:val="HTML"/>
      </w:pPr>
      <w:bookmarkStart w:id="680" w:name="o685"/>
      <w:bookmarkEnd w:id="680"/>
      <w:r>
        <w:t xml:space="preserve">     e) использование запрещенного орудия лова;</w:t>
      </w:r>
    </w:p>
    <w:p w:rsidR="000B0683" w:rsidRDefault="000B0683" w:rsidP="000B0683">
      <w:pPr>
        <w:pStyle w:val="HTML"/>
      </w:pPr>
      <w:bookmarkStart w:id="681" w:name="o686"/>
      <w:bookmarkEnd w:id="681"/>
      <w:r>
        <w:t xml:space="preserve">     f) фальсификация   или   сокрытие   опознавательных   знаков, </w:t>
      </w:r>
      <w:r>
        <w:br/>
        <w:t>обозначения или регистрации рыболовного судна;</w:t>
      </w:r>
    </w:p>
    <w:p w:rsidR="000B0683" w:rsidRDefault="000B0683" w:rsidP="000B0683">
      <w:pPr>
        <w:pStyle w:val="HTML"/>
      </w:pPr>
      <w:bookmarkStart w:id="682" w:name="o687"/>
      <w:bookmarkEnd w:id="682"/>
      <w:r>
        <w:t xml:space="preserve">     g) сокрытие, изменение или уничтожение доказательств, имеющих </w:t>
      </w:r>
      <w:r>
        <w:br/>
        <w:t>отношение к расследованию;</w:t>
      </w:r>
    </w:p>
    <w:p w:rsidR="000B0683" w:rsidRDefault="000B0683" w:rsidP="000B0683">
      <w:pPr>
        <w:pStyle w:val="HTML"/>
      </w:pPr>
      <w:bookmarkStart w:id="683" w:name="o688"/>
      <w:bookmarkEnd w:id="683"/>
      <w:r>
        <w:t xml:space="preserve">     h) многочисленные  нарушения,  вкупе   представляющие   собой </w:t>
      </w:r>
      <w:r>
        <w:br/>
        <w:t>серьезное пренебрежение мерами по сохранению и управлению; или</w:t>
      </w:r>
    </w:p>
    <w:p w:rsidR="000B0683" w:rsidRDefault="000B0683" w:rsidP="000B0683">
      <w:pPr>
        <w:pStyle w:val="HTML"/>
      </w:pPr>
      <w:bookmarkStart w:id="684" w:name="o689"/>
      <w:bookmarkEnd w:id="684"/>
      <w:r>
        <w:t xml:space="preserve">     i) такие  иные  нарушения,  которые  могут  быть  указаны   в </w:t>
      </w:r>
      <w:r>
        <w:br/>
        <w:t xml:space="preserve">процедурах,   установленных  соответствующей  субрегиональной  или </w:t>
      </w:r>
      <w:r>
        <w:br/>
        <w:t>региональной рыбохозяйственной организацией или договоренностью.</w:t>
      </w:r>
    </w:p>
    <w:p w:rsidR="000B0683" w:rsidRDefault="000B0683" w:rsidP="000B0683">
      <w:pPr>
        <w:pStyle w:val="HTML"/>
      </w:pPr>
      <w:bookmarkStart w:id="685" w:name="o690"/>
      <w:bookmarkEnd w:id="685"/>
      <w:r>
        <w:t xml:space="preserve">     12. Несмотря    на   прочие   положения   настоящей   статьи, </w:t>
      </w:r>
      <w:r>
        <w:br/>
        <w:t xml:space="preserve">государство флага  может  в  любое  время  принять  меры  в  целях </w:t>
      </w:r>
      <w:r>
        <w:br/>
      </w:r>
      <w:r>
        <w:lastRenderedPageBreak/>
        <w:t xml:space="preserve">выполнения   своих   обязательств   по   статье   19  в  отношении </w:t>
      </w:r>
      <w:r>
        <w:br/>
        <w:t xml:space="preserve">предполагаемого нарушения.  Если  судно  находится  под  контролем </w:t>
      </w:r>
      <w:r>
        <w:br/>
        <w:t xml:space="preserve">государства,  произведшего осмотр, то по просьбе государства флага </w:t>
      </w:r>
      <w:r>
        <w:br/>
        <w:t xml:space="preserve">государство,  произведшее осмотр, передает судно государству флага </w:t>
      </w:r>
      <w:r>
        <w:br/>
        <w:t xml:space="preserve">вместе   со   всей   информацией   о  ходе  и  результатах  своего </w:t>
      </w:r>
      <w:r>
        <w:br/>
        <w:t>расследования.</w:t>
      </w:r>
    </w:p>
    <w:p w:rsidR="000B0683" w:rsidRDefault="000B0683" w:rsidP="000B0683">
      <w:pPr>
        <w:pStyle w:val="HTML"/>
      </w:pPr>
      <w:bookmarkStart w:id="686" w:name="o691"/>
      <w:bookmarkEnd w:id="686"/>
      <w:r>
        <w:t xml:space="preserve">     13. Настоящая  статья  не  наносит  ущерба  праву государства </w:t>
      </w:r>
      <w:r>
        <w:br/>
        <w:t xml:space="preserve">флага принимать любые меры, включая возбуждение разбирательства на </w:t>
      </w:r>
      <w:r>
        <w:br/>
        <w:t xml:space="preserve">предмет   применения  мер  взыскания,  в  соответствии  со  своими </w:t>
      </w:r>
      <w:r>
        <w:br/>
        <w:t>законами.</w:t>
      </w:r>
    </w:p>
    <w:p w:rsidR="000B0683" w:rsidRDefault="000B0683" w:rsidP="000B0683">
      <w:pPr>
        <w:pStyle w:val="HTML"/>
      </w:pPr>
      <w:bookmarkStart w:id="687" w:name="o692"/>
      <w:bookmarkEnd w:id="687"/>
      <w:r>
        <w:t xml:space="preserve">     14. </w:t>
      </w:r>
      <w:proofErr w:type="gramStart"/>
      <w:r>
        <w:t xml:space="preserve">Настоящая статья применяется mutatis mutandis к высадке и </w:t>
      </w:r>
      <w:r>
        <w:br/>
        <w:t xml:space="preserve">осмотру государством-участником, являющимся членом субрегиональной </w:t>
      </w:r>
      <w:r>
        <w:br/>
        <w:t xml:space="preserve">или  региональной  рыбохозяйственной  организации  или  участником </w:t>
      </w:r>
      <w:r>
        <w:br/>
        <w:t xml:space="preserve">субрегиональной или региональной рыбохозяйственной  договоренности </w:t>
      </w:r>
      <w:r>
        <w:br/>
        <w:t xml:space="preserve">и имеющим основания полагать,  что рыболовное судно, плавающее под </w:t>
      </w:r>
      <w:r>
        <w:br/>
        <w:t xml:space="preserve">флагом другого   государства-участника,   занималось    какой-либо </w:t>
      </w:r>
      <w:r>
        <w:br/>
        <w:t xml:space="preserve">деятельностью,  противоречащей соответствующим мерам по сохранению </w:t>
      </w:r>
      <w:r>
        <w:br/>
        <w:t xml:space="preserve">и управлению,  упоминаемым в пункте 1,  в районе  открытого  моря, </w:t>
      </w:r>
      <w:r>
        <w:br/>
        <w:t>охватываемом    сферой    компетенции    такой   организации   или</w:t>
      </w:r>
      <w:proofErr w:type="gramEnd"/>
      <w:r>
        <w:t xml:space="preserve"> </w:t>
      </w:r>
      <w:r>
        <w:br/>
        <w:t xml:space="preserve">договоренности,  и  такое  судно  впоследствии  в  ходе  того   же </w:t>
      </w:r>
      <w:r>
        <w:br/>
        <w:t xml:space="preserve">промыслового  рейса  вошло  в  район  под национальной юрисдикцией </w:t>
      </w:r>
      <w:r>
        <w:br/>
        <w:t>государства, производящего осмотр.</w:t>
      </w:r>
    </w:p>
    <w:p w:rsidR="000B0683" w:rsidRDefault="000B0683" w:rsidP="000B0683">
      <w:pPr>
        <w:pStyle w:val="HTML"/>
      </w:pPr>
      <w:bookmarkStart w:id="688" w:name="o693"/>
      <w:bookmarkEnd w:id="688"/>
      <w:r>
        <w:t xml:space="preserve">     15. </w:t>
      </w:r>
      <w:proofErr w:type="gramStart"/>
      <w:r>
        <w:t xml:space="preserve">Если  субрегиональная  или региональная рыбохозяйственная </w:t>
      </w:r>
      <w:r>
        <w:br/>
        <w:t xml:space="preserve">организация  или   договоренность   устанавливает   альтернативный </w:t>
      </w:r>
      <w:r>
        <w:br/>
        <w:t xml:space="preserve">механизм,    который    обеспечивает   эффективное   осуществление </w:t>
      </w:r>
      <w:r>
        <w:br/>
        <w:t xml:space="preserve">вытекающих из настоящего Соглашения  обязательств  ее  членов  или </w:t>
      </w:r>
      <w:r>
        <w:br/>
        <w:t xml:space="preserve">участников обеспечивать соблюдение мер по сохранению и управлению, </w:t>
      </w:r>
      <w:r>
        <w:br/>
        <w:t xml:space="preserve">введенных   организацией   или   договоренностью,   члены    такой </w:t>
      </w:r>
      <w:r>
        <w:br/>
        <w:t xml:space="preserve">организации  или  участники такой договоренности могут согласиться </w:t>
      </w:r>
      <w:r>
        <w:br/>
        <w:t xml:space="preserve">ограничить  применение  пункта  1   в   отношениях   между   собой </w:t>
      </w:r>
      <w:r>
        <w:br/>
        <w:t>применительно к мерам по сохранению и управлению,  которые</w:t>
      </w:r>
      <w:proofErr w:type="gramEnd"/>
      <w:r>
        <w:t xml:space="preserve"> </w:t>
      </w:r>
      <w:proofErr w:type="gramStart"/>
      <w:r>
        <w:t xml:space="preserve">введены </w:t>
      </w:r>
      <w:r>
        <w:br/>
        <w:t>в соответствующем районе открытого моря.</w:t>
      </w:r>
      <w:proofErr w:type="gramEnd"/>
    </w:p>
    <w:p w:rsidR="000B0683" w:rsidRDefault="000B0683" w:rsidP="000B0683">
      <w:pPr>
        <w:pStyle w:val="HTML"/>
      </w:pPr>
      <w:bookmarkStart w:id="689" w:name="o694"/>
      <w:bookmarkEnd w:id="689"/>
      <w:r>
        <w:t xml:space="preserve">     16. Меры,  принимаемые государствами помимо государства флага </w:t>
      </w:r>
      <w:r>
        <w:br/>
        <w:t xml:space="preserve">к  судам,   которые   занимались   деятельностью,   противоречащей </w:t>
      </w:r>
      <w:r>
        <w:br/>
        <w:t xml:space="preserve">субрегиональным или региональным мерам по сохранению и управлению, </w:t>
      </w:r>
      <w:r>
        <w:br/>
        <w:t>пропорциональны серьезности нарушения.</w:t>
      </w:r>
    </w:p>
    <w:p w:rsidR="000B0683" w:rsidRDefault="000B0683" w:rsidP="000B0683">
      <w:pPr>
        <w:pStyle w:val="HTML"/>
      </w:pPr>
      <w:bookmarkStart w:id="690" w:name="o695"/>
      <w:bookmarkEnd w:id="690"/>
      <w:r>
        <w:t xml:space="preserve">     17. Когда   имеются   разумные   основания  подозревать,  что </w:t>
      </w:r>
      <w:r>
        <w:br/>
        <w:t xml:space="preserve">рыболовное  судно  в   открытом   море   не   имеет   национальной </w:t>
      </w:r>
      <w:r>
        <w:br/>
        <w:t xml:space="preserve">принадлежности,  государство  может  произвести  высадку на борт и </w:t>
      </w:r>
      <w:r>
        <w:br/>
        <w:t xml:space="preserve">осмотр   судна.   При   наличии   соответствующих    доказательств </w:t>
      </w:r>
      <w:r>
        <w:br/>
        <w:t xml:space="preserve">государство  может предпринять такие действия,  которые могут быть </w:t>
      </w:r>
      <w:r>
        <w:br/>
        <w:t>сочтены надлежащими в соответствии с международным правом.</w:t>
      </w:r>
    </w:p>
    <w:p w:rsidR="000B0683" w:rsidRDefault="000B0683" w:rsidP="000B0683">
      <w:pPr>
        <w:pStyle w:val="HTML"/>
      </w:pPr>
      <w:bookmarkStart w:id="691" w:name="o696"/>
      <w:bookmarkEnd w:id="691"/>
      <w:r>
        <w:t xml:space="preserve">     18. Государства  несут  ответственность  за причиненный по их </w:t>
      </w:r>
      <w:r>
        <w:br/>
        <w:t xml:space="preserve">вине ущерб или  убыток  в  результате  действий,  предпринятых  во </w:t>
      </w:r>
      <w:r>
        <w:br/>
        <w:t xml:space="preserve">исполнение   настоящей   статьи,  когда  такие  действия  являются </w:t>
      </w:r>
      <w:r>
        <w:br/>
        <w:t xml:space="preserve">незаконными или выходят  за  рамки  разумно  необходимых  в  свете </w:t>
      </w:r>
      <w:r>
        <w:br/>
        <w:t xml:space="preserve">имеющейся информации для осуществления положений настоящей статьи. </w:t>
      </w:r>
      <w:r>
        <w:br/>
      </w:r>
    </w:p>
    <w:p w:rsidR="000B0683" w:rsidRDefault="000B0683" w:rsidP="000B0683">
      <w:pPr>
        <w:pStyle w:val="HTML"/>
      </w:pPr>
      <w:bookmarkStart w:id="692" w:name="o697"/>
      <w:bookmarkEnd w:id="692"/>
      <w:r>
        <w:t xml:space="preserve">                            </w:t>
      </w:r>
      <w:r>
        <w:rPr>
          <w:b/>
          <w:bCs/>
        </w:rPr>
        <w:t>Статья 22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693" w:name="o698"/>
      <w:bookmarkEnd w:id="693"/>
      <w:r>
        <w:rPr>
          <w:b/>
          <w:bCs/>
        </w:rPr>
        <w:t xml:space="preserve">         Основополагающие процедуры высадки и осмотра во </w:t>
      </w:r>
      <w:r>
        <w:rPr>
          <w:b/>
          <w:bCs/>
        </w:rPr>
        <w:br/>
        <w:t xml:space="preserve">                       исполнение статьи 21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694" w:name="o699"/>
      <w:bookmarkEnd w:id="694"/>
      <w:r>
        <w:t xml:space="preserve">     1. Государство,  производящее  осмотр,  обеспечивает,   чтобы </w:t>
      </w:r>
      <w:r>
        <w:br/>
        <w:t>должным образом уполномоченные им инспекторы:</w:t>
      </w:r>
    </w:p>
    <w:p w:rsidR="000B0683" w:rsidRDefault="000B0683" w:rsidP="000B0683">
      <w:pPr>
        <w:pStyle w:val="HTML"/>
      </w:pPr>
      <w:bookmarkStart w:id="695" w:name="o700"/>
      <w:bookmarkEnd w:id="695"/>
      <w:r>
        <w:t xml:space="preserve">     a) предъявляли полномочия капитану судна и представляли копию </w:t>
      </w:r>
      <w:r>
        <w:br/>
        <w:t xml:space="preserve">текста соответствующих мер по сохранению и управлению или правил и </w:t>
      </w:r>
      <w:r>
        <w:br/>
        <w:t xml:space="preserve">положений,  действующих в соответствующем районе открытого моря во </w:t>
      </w:r>
      <w:r>
        <w:br/>
        <w:t>исполнение этих мер;</w:t>
      </w:r>
    </w:p>
    <w:p w:rsidR="000B0683" w:rsidRDefault="000B0683" w:rsidP="000B0683">
      <w:pPr>
        <w:pStyle w:val="HTML"/>
      </w:pPr>
      <w:bookmarkStart w:id="696" w:name="o701"/>
      <w:bookmarkEnd w:id="696"/>
      <w:r>
        <w:t xml:space="preserve">     b) приступали к отправлению сообщения государству  флага  при </w:t>
      </w:r>
      <w:r>
        <w:br/>
        <w:t>высадке и осмотре;</w:t>
      </w:r>
    </w:p>
    <w:p w:rsidR="000B0683" w:rsidRDefault="000B0683" w:rsidP="000B0683">
      <w:pPr>
        <w:pStyle w:val="HTML"/>
      </w:pPr>
      <w:bookmarkStart w:id="697" w:name="o702"/>
      <w:bookmarkEnd w:id="697"/>
      <w:r>
        <w:t xml:space="preserve">     c) не препятствовали способности капитана поддерживать  связь </w:t>
      </w:r>
      <w:r>
        <w:br/>
        <w:t>с властями государства флага в ходе высадки и осмотра;</w:t>
      </w:r>
    </w:p>
    <w:p w:rsidR="000B0683" w:rsidRDefault="000B0683" w:rsidP="000B0683">
      <w:pPr>
        <w:pStyle w:val="HTML"/>
      </w:pPr>
      <w:bookmarkStart w:id="698" w:name="o703"/>
      <w:bookmarkEnd w:id="698"/>
      <w:r>
        <w:lastRenderedPageBreak/>
        <w:t xml:space="preserve">     d) представляли копию доклада о высадке и осмотре капитану  и </w:t>
      </w:r>
      <w:r>
        <w:br/>
        <w:t xml:space="preserve">властям  государства  флага,  отмечая  в  нем любое возражение или </w:t>
      </w:r>
      <w:r>
        <w:br/>
        <w:t>заявление, которое капитан желает включить в доклад;</w:t>
      </w:r>
    </w:p>
    <w:p w:rsidR="000B0683" w:rsidRDefault="000B0683" w:rsidP="000B0683">
      <w:pPr>
        <w:pStyle w:val="HTML"/>
      </w:pPr>
      <w:bookmarkStart w:id="699" w:name="o704"/>
      <w:bookmarkEnd w:id="699"/>
      <w:r>
        <w:t xml:space="preserve">     e) оперативно покидали судно по завершении осмотра,  если они </w:t>
      </w:r>
      <w:r>
        <w:br/>
        <w:t>не находят каких-либо доказательств серьезного нарушения; и</w:t>
      </w:r>
    </w:p>
    <w:p w:rsidR="000B0683" w:rsidRDefault="000B0683" w:rsidP="000B0683">
      <w:pPr>
        <w:pStyle w:val="HTML"/>
      </w:pPr>
      <w:bookmarkStart w:id="700" w:name="o705"/>
      <w:bookmarkEnd w:id="700"/>
      <w:r>
        <w:t xml:space="preserve">     f) избегали  применения  силы,  за  исключением тех случаев и </w:t>
      </w:r>
      <w:r>
        <w:br/>
        <w:t xml:space="preserve">лишь в той степени, когда и в какой это необходимо для обеспечения </w:t>
      </w:r>
      <w:r>
        <w:br/>
        <w:t xml:space="preserve">безопасности   инспекторов   и  когда  инспекторы  сталкиваются  с </w:t>
      </w:r>
      <w:r>
        <w:br/>
        <w:t xml:space="preserve">препятствиями   при   исполнении   своих   обязанностей.   Степень </w:t>
      </w:r>
      <w:r>
        <w:br/>
        <w:t xml:space="preserve">применения  силы  не должна превышать разумно необходимую в данных </w:t>
      </w:r>
      <w:r>
        <w:br/>
        <w:t>обстоятельствах.</w:t>
      </w:r>
    </w:p>
    <w:p w:rsidR="000B0683" w:rsidRDefault="000B0683" w:rsidP="000B0683">
      <w:pPr>
        <w:pStyle w:val="HTML"/>
      </w:pPr>
      <w:bookmarkStart w:id="701" w:name="o706"/>
      <w:bookmarkEnd w:id="701"/>
      <w:r>
        <w:t xml:space="preserve">     2. Должным  образом  уполномоченные  инспекторы  государства, </w:t>
      </w:r>
      <w:r>
        <w:br/>
        <w:t xml:space="preserve">производящего осмотр,  имеют полномочия производить осмотр  судна, </w:t>
      </w:r>
      <w:r>
        <w:br/>
        <w:t xml:space="preserve">его  лицензии,  орудий лова,  оснащения,  регистрационных записей, </w:t>
      </w:r>
      <w:r>
        <w:br/>
        <w:t xml:space="preserve">помещений,  рыбы  и  рыбных  продуктов  и  любых   соответствующих </w:t>
      </w:r>
      <w:r>
        <w:br/>
        <w:t xml:space="preserve">документов,  необходимых  для  проверки соблюдения соответствующих </w:t>
      </w:r>
      <w:r>
        <w:br/>
        <w:t>мер по сохранению и управлению.</w:t>
      </w:r>
    </w:p>
    <w:p w:rsidR="000B0683" w:rsidRDefault="000B0683" w:rsidP="000B0683">
      <w:pPr>
        <w:pStyle w:val="HTML"/>
      </w:pPr>
      <w:bookmarkStart w:id="702" w:name="o707"/>
      <w:bookmarkEnd w:id="702"/>
      <w:r>
        <w:t xml:space="preserve">     3. Государство флага обеспечивает, чтобы капитаны судов:</w:t>
      </w:r>
    </w:p>
    <w:p w:rsidR="000B0683" w:rsidRDefault="000B0683" w:rsidP="000B0683">
      <w:pPr>
        <w:pStyle w:val="HTML"/>
      </w:pPr>
      <w:bookmarkStart w:id="703" w:name="o708"/>
      <w:bookmarkEnd w:id="703"/>
      <w:r>
        <w:t xml:space="preserve">     a) допускали  и  облегчали  быструю  и   безопасную   высадку </w:t>
      </w:r>
      <w:r>
        <w:br/>
        <w:t>инспекторов;</w:t>
      </w:r>
    </w:p>
    <w:p w:rsidR="000B0683" w:rsidRDefault="000B0683" w:rsidP="000B0683">
      <w:pPr>
        <w:pStyle w:val="HTML"/>
      </w:pPr>
      <w:bookmarkStart w:id="704" w:name="o709"/>
      <w:bookmarkEnd w:id="704"/>
      <w:r>
        <w:t xml:space="preserve">     b) оказывали содействие  в  осмотре  судна,  производимом  во </w:t>
      </w:r>
      <w:r>
        <w:br/>
        <w:t>исполнение настоящих процедур;</w:t>
      </w:r>
    </w:p>
    <w:p w:rsidR="000B0683" w:rsidRDefault="000B0683" w:rsidP="000B0683">
      <w:pPr>
        <w:pStyle w:val="HTML"/>
      </w:pPr>
      <w:bookmarkStart w:id="705" w:name="o710"/>
      <w:bookmarkEnd w:id="705"/>
      <w:r>
        <w:t xml:space="preserve">     c) не чинили препятствий,  не допускали  угроз  и  не  мешали </w:t>
      </w:r>
      <w:r>
        <w:br/>
        <w:t>инспекторам в выполнении ими своих обязанностей;</w:t>
      </w:r>
    </w:p>
    <w:p w:rsidR="000B0683" w:rsidRDefault="000B0683" w:rsidP="000B0683">
      <w:pPr>
        <w:pStyle w:val="HTML"/>
      </w:pPr>
      <w:bookmarkStart w:id="706" w:name="o711"/>
      <w:bookmarkEnd w:id="706"/>
      <w:r>
        <w:t xml:space="preserve">     d) предоставляли возможность инспекторам поддерживать связь с </w:t>
      </w:r>
      <w:r>
        <w:br/>
        <w:t xml:space="preserve">властями государства флага и государства,  производящего осмотр, в </w:t>
      </w:r>
      <w:r>
        <w:br/>
        <w:t>ходе высадки и осмотра;</w:t>
      </w:r>
    </w:p>
    <w:p w:rsidR="000B0683" w:rsidRDefault="000B0683" w:rsidP="000B0683">
      <w:pPr>
        <w:pStyle w:val="HTML"/>
      </w:pPr>
      <w:bookmarkStart w:id="707" w:name="o712"/>
      <w:bookmarkEnd w:id="707"/>
      <w:r>
        <w:t xml:space="preserve">     e) обеспечивали инспекторам разумные условия,  включая, когда </w:t>
      </w:r>
      <w:r>
        <w:br/>
        <w:t>необходимо, продовольствие и жилые помещения; и</w:t>
      </w:r>
    </w:p>
    <w:p w:rsidR="000B0683" w:rsidRDefault="000B0683" w:rsidP="000B0683">
      <w:pPr>
        <w:pStyle w:val="HTML"/>
      </w:pPr>
      <w:bookmarkStart w:id="708" w:name="o713"/>
      <w:bookmarkEnd w:id="708"/>
      <w:r>
        <w:t xml:space="preserve">     f) способствовали безопасному убытию инспекторов.</w:t>
      </w:r>
    </w:p>
    <w:p w:rsidR="000B0683" w:rsidRDefault="000B0683" w:rsidP="000B0683">
      <w:pPr>
        <w:pStyle w:val="HTML"/>
      </w:pPr>
      <w:bookmarkStart w:id="709" w:name="o714"/>
      <w:bookmarkEnd w:id="709"/>
      <w:r>
        <w:t xml:space="preserve">     4. </w:t>
      </w:r>
      <w:proofErr w:type="gramStart"/>
      <w:r>
        <w:t xml:space="preserve">В случае если капитан судна отказывается допустить высадку </w:t>
      </w:r>
      <w:r>
        <w:br/>
        <w:t xml:space="preserve">и  осмотр  в  соответствии  с  настоящей  статьей  и  статьей  21, </w:t>
      </w:r>
      <w:r>
        <w:br/>
        <w:t xml:space="preserve">государство  флага,  за   исключением   обстоятельств,   когда   в </w:t>
      </w:r>
      <w:r>
        <w:br/>
        <w:t xml:space="preserve">соответствии с общепринятыми международными правилами, процедурами </w:t>
      </w:r>
      <w:r>
        <w:br/>
        <w:t xml:space="preserve">и практикой, касающимися безопасности на море, необходимо отложить </w:t>
      </w:r>
      <w:r>
        <w:br/>
        <w:t xml:space="preserve">высадку   и   осмотр,  дает  капитану  судна  указание  немедленно </w:t>
      </w:r>
      <w:r>
        <w:br/>
        <w:t xml:space="preserve">обеспечить высадку и осмотр и,  если капитан не подчиняется такому </w:t>
      </w:r>
      <w:r>
        <w:br/>
        <w:t>указанию,  приостанавливает действие</w:t>
      </w:r>
      <w:proofErr w:type="gramEnd"/>
      <w:r>
        <w:t xml:space="preserve"> выданного судну разрешения на </w:t>
      </w:r>
      <w:r>
        <w:br/>
        <w:t xml:space="preserve">промысел  и  приказывает  судну  немедленно  вернуться   в   порт. </w:t>
      </w:r>
      <w:r>
        <w:br/>
        <w:t xml:space="preserve">Государство  флага  сообщает государству, производящему осмотр,  о </w:t>
      </w:r>
      <w:r>
        <w:br/>
        <w:t xml:space="preserve">предпринятых  им  действиях,   когда   возникают   обстоятельства, </w:t>
      </w:r>
      <w:r>
        <w:br/>
        <w:t xml:space="preserve">упомянутые в настоящем пункте. </w:t>
      </w:r>
      <w:r>
        <w:br/>
      </w:r>
    </w:p>
    <w:p w:rsidR="000B0683" w:rsidRDefault="000B0683" w:rsidP="000B0683">
      <w:pPr>
        <w:pStyle w:val="HTML"/>
      </w:pPr>
      <w:bookmarkStart w:id="710" w:name="o715"/>
      <w:bookmarkEnd w:id="710"/>
      <w:r>
        <w:t xml:space="preserve">                            </w:t>
      </w:r>
      <w:r>
        <w:rPr>
          <w:b/>
          <w:bCs/>
        </w:rPr>
        <w:t>Статья 23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11" w:name="o716"/>
      <w:bookmarkEnd w:id="711"/>
      <w:r>
        <w:rPr>
          <w:b/>
          <w:bCs/>
        </w:rPr>
        <w:t xml:space="preserve">              Меры, принимаемые государствами порта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12" w:name="o717"/>
      <w:bookmarkEnd w:id="712"/>
      <w:r>
        <w:t xml:space="preserve">     1. Государство   порта   имеет  право  и  обязано  принимать, </w:t>
      </w:r>
      <w:r>
        <w:br/>
        <w:t xml:space="preserve">сообразуясь с нормами международного права,  меры  к  тому,  чтобы </w:t>
      </w:r>
      <w:r>
        <w:br/>
        <w:t xml:space="preserve">содействовать   эффективности   субрегиональных,   региональных  и </w:t>
      </w:r>
      <w:r>
        <w:br/>
        <w:t xml:space="preserve">всемирных мер по сохранению и управлению.  При принятии таких  мер </w:t>
      </w:r>
      <w:r>
        <w:br/>
        <w:t xml:space="preserve">государство  порта  не  подвергает  суда  какого-либо  государства </w:t>
      </w:r>
      <w:r>
        <w:br/>
        <w:t>формальной или фактической дискриминации.</w:t>
      </w:r>
    </w:p>
    <w:p w:rsidR="000B0683" w:rsidRDefault="000B0683" w:rsidP="000B0683">
      <w:pPr>
        <w:pStyle w:val="HTML"/>
      </w:pPr>
      <w:bookmarkStart w:id="713" w:name="o718"/>
      <w:bookmarkEnd w:id="713"/>
      <w:r>
        <w:t xml:space="preserve">     2. Государство   порта   может,   в   частности,  осматривать </w:t>
      </w:r>
      <w:r>
        <w:br/>
        <w:t xml:space="preserve">документацию,  орудия лова и улов на борту рыболовных судов, когда </w:t>
      </w:r>
      <w:r>
        <w:br/>
        <w:t xml:space="preserve">такие  суда добровольно находятся в его портах или на его рейдовых </w:t>
      </w:r>
      <w:r>
        <w:br/>
        <w:t>причалах.</w:t>
      </w:r>
    </w:p>
    <w:p w:rsidR="000B0683" w:rsidRDefault="000B0683" w:rsidP="000B0683">
      <w:pPr>
        <w:pStyle w:val="HTML"/>
      </w:pPr>
      <w:bookmarkStart w:id="714" w:name="o719"/>
      <w:bookmarkEnd w:id="714"/>
      <w:r>
        <w:t xml:space="preserve">     3. Государства   могут  принимать  правила,  уполномочивающие </w:t>
      </w:r>
      <w:r>
        <w:br/>
        <w:t xml:space="preserve">соответствующие   национальные   власти   запрещать   выгрузку   и </w:t>
      </w:r>
      <w:r>
        <w:br/>
        <w:t xml:space="preserve">перевалку, когда было установлено, что улов получен таким образом, </w:t>
      </w:r>
      <w:r>
        <w:br/>
        <w:t xml:space="preserve">который подрывает эффективность субрегиональных,  региональных или </w:t>
      </w:r>
      <w:r>
        <w:br/>
        <w:t>всемирных мер по сохранению и управлению в открытом море.</w:t>
      </w:r>
    </w:p>
    <w:p w:rsidR="000B0683" w:rsidRDefault="000B0683" w:rsidP="000B0683">
      <w:pPr>
        <w:pStyle w:val="HTML"/>
      </w:pPr>
      <w:bookmarkStart w:id="715" w:name="o720"/>
      <w:bookmarkEnd w:id="715"/>
      <w:r>
        <w:t xml:space="preserve">     4. Ничто в  настоящей  статье  не  затрагивает  осуществления </w:t>
      </w:r>
      <w:r>
        <w:br/>
        <w:t xml:space="preserve">государствами своего суверенитета над портами,  находящимися на их </w:t>
      </w:r>
      <w:r>
        <w:br/>
      </w:r>
      <w:r>
        <w:lastRenderedPageBreak/>
        <w:t xml:space="preserve">территории, в соответствии с международным правом. </w:t>
      </w:r>
      <w:r>
        <w:br/>
      </w:r>
    </w:p>
    <w:p w:rsidR="000B0683" w:rsidRDefault="000B0683" w:rsidP="000B0683">
      <w:pPr>
        <w:pStyle w:val="HTML"/>
      </w:pPr>
      <w:bookmarkStart w:id="716" w:name="o721"/>
      <w:bookmarkEnd w:id="716"/>
      <w:r>
        <w:t xml:space="preserve">         Часть VII. Потребности развивающихся государств </w:t>
      </w:r>
      <w:r>
        <w:br/>
      </w:r>
    </w:p>
    <w:p w:rsidR="000B0683" w:rsidRDefault="000B0683" w:rsidP="000B0683">
      <w:pPr>
        <w:pStyle w:val="HTML"/>
      </w:pPr>
      <w:bookmarkStart w:id="717" w:name="o722"/>
      <w:bookmarkEnd w:id="717"/>
      <w:r>
        <w:t xml:space="preserve">                            </w:t>
      </w:r>
      <w:r>
        <w:rPr>
          <w:b/>
          <w:bCs/>
        </w:rPr>
        <w:t>Статья 24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18" w:name="o723"/>
      <w:bookmarkEnd w:id="718"/>
      <w:r>
        <w:rPr>
          <w:b/>
          <w:bCs/>
        </w:rPr>
        <w:t xml:space="preserve">      Признание особых потребностей развивающихся государств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19" w:name="o724"/>
      <w:bookmarkEnd w:id="719"/>
      <w:r>
        <w:t xml:space="preserve">     1. Государства   полностью   признают   особые    потребности </w:t>
      </w:r>
      <w:r>
        <w:br/>
        <w:t>развивающихся  госуда</w:t>
      </w:r>
      <w:proofErr w:type="gramStart"/>
      <w:r>
        <w:t>рств в ч</w:t>
      </w:r>
      <w:proofErr w:type="gramEnd"/>
      <w:r>
        <w:t xml:space="preserve">асти сохранения трансграничных рыбных </w:t>
      </w:r>
      <w:r>
        <w:br/>
        <w:t xml:space="preserve">запасов и запасов  далеко  мигрирующих  рыб  и  управления  ими  и </w:t>
      </w:r>
      <w:r>
        <w:br/>
        <w:t xml:space="preserve">развития промысла таких запасов.  Для этого государства,  действуя </w:t>
      </w:r>
      <w:r>
        <w:br/>
        <w:t xml:space="preserve">либо непосредственно,  либо через Программу  развития  Организации </w:t>
      </w:r>
      <w:r>
        <w:br/>
        <w:t xml:space="preserve">Объединенных   Наций,   Продовольственную  и  сельскохозяйственную </w:t>
      </w:r>
      <w:r>
        <w:br/>
        <w:t xml:space="preserve">организацию  Объединенных  Наций   и   другие   специализированные </w:t>
      </w:r>
      <w:r>
        <w:br/>
        <w:t xml:space="preserve">учреждения, Глобальный экологический фонд, Комиссию по устойчивому </w:t>
      </w:r>
      <w:r>
        <w:br/>
        <w:t xml:space="preserve">развитию и другие  соответствующие  международные  и  региональные </w:t>
      </w:r>
      <w:r>
        <w:br/>
        <w:t>организации и органы, оказывают помощь развивающимся государствам.</w:t>
      </w:r>
    </w:p>
    <w:p w:rsidR="000B0683" w:rsidRDefault="000B0683" w:rsidP="000B0683">
      <w:pPr>
        <w:pStyle w:val="HTML"/>
      </w:pPr>
      <w:bookmarkStart w:id="720" w:name="o725"/>
      <w:bookmarkEnd w:id="720"/>
      <w:r>
        <w:t xml:space="preserve">     2. Реализуя  обязанность  сотрудничать  во  введении  мер  по </w:t>
      </w:r>
      <w:r>
        <w:br/>
        <w:t xml:space="preserve">сохранению   трансграничных   рыбных   запасов  и  </w:t>
      </w:r>
      <w:proofErr w:type="gramStart"/>
      <w:r>
        <w:t>запасов</w:t>
      </w:r>
      <w:proofErr w:type="gramEnd"/>
      <w:r>
        <w:t xml:space="preserve">  далеко </w:t>
      </w:r>
      <w:r>
        <w:br/>
        <w:t xml:space="preserve">мигрирующих  рыб  и  управлению  ими,  государства  принимают   во </w:t>
      </w:r>
      <w:r>
        <w:br/>
        <w:t>внимание особые потребности развивающихся государств, в частности:</w:t>
      </w:r>
    </w:p>
    <w:p w:rsidR="000B0683" w:rsidRDefault="000B0683" w:rsidP="000B0683">
      <w:pPr>
        <w:pStyle w:val="HTML"/>
      </w:pPr>
      <w:bookmarkStart w:id="721" w:name="o726"/>
      <w:bookmarkEnd w:id="721"/>
      <w:r>
        <w:t xml:space="preserve">     a) уязвимость развивающихся государств,  которые  зависят  от </w:t>
      </w:r>
      <w:r>
        <w:br/>
        <w:t xml:space="preserve">эксплуатации   живых   морских   ресурсов,   в   том   числе   для </w:t>
      </w:r>
      <w:r>
        <w:br/>
        <w:t xml:space="preserve">удовлетворения потребностей своего  населения  или  отдельных  его </w:t>
      </w:r>
      <w:r>
        <w:br/>
        <w:t>групп в питании;</w:t>
      </w:r>
    </w:p>
    <w:p w:rsidR="000B0683" w:rsidRDefault="000B0683" w:rsidP="000B0683">
      <w:pPr>
        <w:pStyle w:val="HTML"/>
      </w:pPr>
      <w:bookmarkStart w:id="722" w:name="o727"/>
      <w:bookmarkEnd w:id="722"/>
      <w:r>
        <w:t xml:space="preserve">     b) необходимость избегать негативного воздействия на рыбаков, </w:t>
      </w:r>
      <w:r>
        <w:br/>
        <w:t xml:space="preserve">занимающихся натуральным,  мелким и кустарным промыслом, и рыбаков </w:t>
      </w:r>
      <w:r>
        <w:br/>
        <w:t xml:space="preserve">-  женщин,  а  также  на  коренное   население   в   развивающихся </w:t>
      </w:r>
      <w:r>
        <w:br/>
        <w:t xml:space="preserve">государствах, особенно малых островных развивающихся государствах, </w:t>
      </w:r>
      <w:r>
        <w:br/>
        <w:t>и обеспечивать им доступ к рыбному промыслу; и</w:t>
      </w:r>
    </w:p>
    <w:p w:rsidR="000B0683" w:rsidRDefault="000B0683" w:rsidP="000B0683">
      <w:pPr>
        <w:pStyle w:val="HTML"/>
      </w:pPr>
      <w:bookmarkStart w:id="723" w:name="o728"/>
      <w:bookmarkEnd w:id="723"/>
      <w:r>
        <w:t xml:space="preserve">     c) необходимость обеспечивать, чтобы такие меры не вели прямо </w:t>
      </w:r>
      <w:r>
        <w:br/>
        <w:t xml:space="preserve">или  косвенно  к  переносу  непропорционально  тяжелого   бремени, </w:t>
      </w:r>
      <w:r>
        <w:br/>
        <w:t xml:space="preserve">связанного   с   деятельностью  по  сохранению,  на  развивающиеся </w:t>
      </w:r>
      <w:r>
        <w:br/>
        <w:t xml:space="preserve">государства. </w:t>
      </w:r>
      <w:r>
        <w:br/>
      </w:r>
    </w:p>
    <w:p w:rsidR="000B0683" w:rsidRDefault="000B0683" w:rsidP="000B0683">
      <w:pPr>
        <w:pStyle w:val="HTML"/>
      </w:pPr>
      <w:bookmarkStart w:id="724" w:name="o729"/>
      <w:bookmarkEnd w:id="724"/>
      <w:r>
        <w:t xml:space="preserve">                            </w:t>
      </w:r>
      <w:r>
        <w:rPr>
          <w:b/>
          <w:bCs/>
        </w:rPr>
        <w:t>Статья 25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25" w:name="o730"/>
      <w:bookmarkEnd w:id="725"/>
      <w:r>
        <w:rPr>
          <w:b/>
          <w:bCs/>
        </w:rPr>
        <w:t xml:space="preserve">       Формы сотрудничества с развивающимися государствами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26" w:name="o731"/>
      <w:bookmarkEnd w:id="726"/>
      <w:r>
        <w:t xml:space="preserve">     1. Действуя  непосредственно  либо   через   субрегиональные, </w:t>
      </w:r>
      <w:r>
        <w:br/>
        <w:t xml:space="preserve">региональные или всемирные организации, государства сотрудничают в </w:t>
      </w:r>
      <w:r>
        <w:br/>
        <w:t>целях:</w:t>
      </w:r>
    </w:p>
    <w:p w:rsidR="000B0683" w:rsidRDefault="000B0683" w:rsidP="000B0683">
      <w:pPr>
        <w:pStyle w:val="HTML"/>
      </w:pPr>
      <w:bookmarkStart w:id="727" w:name="o732"/>
      <w:bookmarkEnd w:id="727"/>
      <w:r>
        <w:t xml:space="preserve">     a) укрепления   способности   развивающихся   государств,   в </w:t>
      </w:r>
      <w:r>
        <w:br/>
        <w:t xml:space="preserve">особенности  наименее  развитых   из   них   и   малых   островных </w:t>
      </w:r>
      <w:r>
        <w:br/>
        <w:t xml:space="preserve">развивающихся государств, сохранять трансграничные рыбные запасы и </w:t>
      </w:r>
      <w:r>
        <w:br/>
        <w:t xml:space="preserve">запасы  далеко  мигрирующих  рыб  и  управлять  ими  и   развивать </w:t>
      </w:r>
      <w:r>
        <w:br/>
        <w:t>собственные национальные промыслы таких запасов;</w:t>
      </w:r>
    </w:p>
    <w:p w:rsidR="000B0683" w:rsidRDefault="000B0683" w:rsidP="000B0683">
      <w:pPr>
        <w:pStyle w:val="HTML"/>
      </w:pPr>
      <w:bookmarkStart w:id="728" w:name="o733"/>
      <w:bookmarkEnd w:id="728"/>
      <w:r>
        <w:t xml:space="preserve">     b) оказания   развивающимся   государствам,   в   особенности </w:t>
      </w:r>
      <w:r>
        <w:br/>
        <w:t xml:space="preserve">наименее   развитым   из   них  и  малым  островным  развивающимся </w:t>
      </w:r>
      <w:r>
        <w:br/>
        <w:t xml:space="preserve">государствам,  помощи,  призванной дать им возможность  участия  в </w:t>
      </w:r>
      <w:r>
        <w:br/>
        <w:t xml:space="preserve">промысле  таких запасов в открытом море,  в том числе облегчать им </w:t>
      </w:r>
      <w:r>
        <w:br/>
        <w:t>доступ к таким промыслам при соблюдении статей 5 и 11; и</w:t>
      </w:r>
    </w:p>
    <w:p w:rsidR="000B0683" w:rsidRDefault="000B0683" w:rsidP="000B0683">
      <w:pPr>
        <w:pStyle w:val="HTML"/>
      </w:pPr>
      <w:bookmarkStart w:id="729" w:name="o734"/>
      <w:bookmarkEnd w:id="729"/>
      <w:r>
        <w:t xml:space="preserve">     c) облегчения     участия    развивающихся    госуда</w:t>
      </w:r>
      <w:proofErr w:type="gramStart"/>
      <w:r>
        <w:t xml:space="preserve">рств    в </w:t>
      </w:r>
      <w:r>
        <w:br/>
        <w:t>с</w:t>
      </w:r>
      <w:proofErr w:type="gramEnd"/>
      <w:r>
        <w:t xml:space="preserve">убрегиональных и региональных  рыбохозяйственных  организациях  и </w:t>
      </w:r>
      <w:r>
        <w:br/>
        <w:t>договоренностях.</w:t>
      </w:r>
    </w:p>
    <w:p w:rsidR="000B0683" w:rsidRDefault="000B0683" w:rsidP="000B0683">
      <w:pPr>
        <w:pStyle w:val="HTML"/>
      </w:pPr>
      <w:bookmarkStart w:id="730" w:name="o735"/>
      <w:bookmarkEnd w:id="730"/>
      <w:r>
        <w:t xml:space="preserve">     2. Сотрудничество с развивающимися государствами  для  целей, </w:t>
      </w:r>
      <w:r>
        <w:br/>
        <w:t xml:space="preserve">изложенных   в  настоящей  статье,  включает  оказание  финансовой </w:t>
      </w:r>
      <w:r>
        <w:br/>
        <w:t xml:space="preserve">помощи,  помощи в развитии людских ресурсов,  технической  помощи, </w:t>
      </w:r>
      <w:r>
        <w:br/>
        <w:t xml:space="preserve">передачу  технологии,  в  том  числе  через организацию совместных </w:t>
      </w:r>
      <w:r>
        <w:br/>
        <w:t>предприятий, и совещательно-консультативные услуги.</w:t>
      </w:r>
    </w:p>
    <w:p w:rsidR="000B0683" w:rsidRDefault="000B0683" w:rsidP="000B0683">
      <w:pPr>
        <w:pStyle w:val="HTML"/>
      </w:pPr>
      <w:bookmarkStart w:id="731" w:name="o736"/>
      <w:bookmarkEnd w:id="731"/>
      <w:r>
        <w:t xml:space="preserve">     3. Такая  помощь предоставляется,  в частности,  по следующим </w:t>
      </w:r>
      <w:r>
        <w:br/>
        <w:t>конкретным направлениям:</w:t>
      </w:r>
    </w:p>
    <w:p w:rsidR="000B0683" w:rsidRDefault="000B0683" w:rsidP="000B0683">
      <w:pPr>
        <w:pStyle w:val="HTML"/>
      </w:pPr>
      <w:bookmarkStart w:id="732" w:name="o737"/>
      <w:bookmarkEnd w:id="732"/>
      <w:r>
        <w:lastRenderedPageBreak/>
        <w:t xml:space="preserve">     a) совершенствование сохранения трансграничных рыбных запасов </w:t>
      </w:r>
      <w:r>
        <w:br/>
        <w:t xml:space="preserve">и </w:t>
      </w:r>
      <w:proofErr w:type="gramStart"/>
      <w:r>
        <w:t>запасов</w:t>
      </w:r>
      <w:proofErr w:type="gramEnd"/>
      <w:r>
        <w:t xml:space="preserve"> далеко мигрирующих рыб и  управления  ими  путем  сбора, </w:t>
      </w:r>
      <w:r>
        <w:br/>
        <w:t xml:space="preserve">сообщения,  проверки  промысловых  данных  и  смежной  информации, </w:t>
      </w:r>
      <w:r>
        <w:br/>
        <w:t>обмена ими и их анализа;</w:t>
      </w:r>
    </w:p>
    <w:p w:rsidR="000B0683" w:rsidRDefault="000B0683" w:rsidP="000B0683">
      <w:pPr>
        <w:pStyle w:val="HTML"/>
      </w:pPr>
      <w:bookmarkStart w:id="733" w:name="o738"/>
      <w:bookmarkEnd w:id="733"/>
      <w:r>
        <w:t xml:space="preserve">     b) оценка запасов и научные исследования; и</w:t>
      </w:r>
    </w:p>
    <w:p w:rsidR="000B0683" w:rsidRDefault="000B0683" w:rsidP="000B0683">
      <w:pPr>
        <w:pStyle w:val="HTML"/>
      </w:pPr>
      <w:bookmarkStart w:id="734" w:name="o739"/>
      <w:bookmarkEnd w:id="734"/>
      <w:r>
        <w:t xml:space="preserve">     c) мониторинг, контроль, наблюдение, соблюдение и обеспечение </w:t>
      </w:r>
      <w:r>
        <w:br/>
        <w:t xml:space="preserve">выполнения,    включая    подготовку    кадров    и    наращивание </w:t>
      </w:r>
      <w:r>
        <w:br/>
        <w:t xml:space="preserve">самостоятельных  возможностей  на  местном  уровне,  разработку  и </w:t>
      </w:r>
      <w:r>
        <w:br/>
        <w:t xml:space="preserve">финансирование  национальных и региональных программ использования </w:t>
      </w:r>
      <w:r>
        <w:br/>
        <w:t xml:space="preserve">наблюдателей и предоставление доступа к технологии и оборудованию. </w:t>
      </w:r>
      <w:r>
        <w:br/>
      </w:r>
    </w:p>
    <w:p w:rsidR="000B0683" w:rsidRDefault="000B0683" w:rsidP="000B0683">
      <w:pPr>
        <w:pStyle w:val="HTML"/>
      </w:pPr>
      <w:bookmarkStart w:id="735" w:name="o740"/>
      <w:bookmarkEnd w:id="735"/>
      <w:r>
        <w:t xml:space="preserve">                            </w:t>
      </w:r>
      <w:r>
        <w:rPr>
          <w:b/>
          <w:bCs/>
        </w:rPr>
        <w:t>Статья 26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36" w:name="o741"/>
      <w:bookmarkEnd w:id="736"/>
      <w:r>
        <w:rPr>
          <w:b/>
          <w:bCs/>
        </w:rPr>
        <w:t xml:space="preserve">       Особая помощь в осуществлении настоящего Соглашения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37" w:name="o742"/>
      <w:bookmarkEnd w:id="737"/>
      <w:r>
        <w:t xml:space="preserve">     1. Государства сотрудничают в учреждении специальных  фондов, </w:t>
      </w:r>
      <w:r>
        <w:br/>
        <w:t xml:space="preserve">призванных   оказывать   развивающимся   государствам   помощь   в </w:t>
      </w:r>
      <w:r>
        <w:br/>
        <w:t xml:space="preserve">осуществлении настоящего Соглашения,  в  том  числе  содействовать </w:t>
      </w:r>
      <w:r>
        <w:br/>
        <w:t xml:space="preserve">развивающимся государствам в покрытии издержек, сопряженных с теми </w:t>
      </w:r>
      <w:r>
        <w:br/>
        <w:t xml:space="preserve">или иными процедурами урегулирования споров,  в которых они  могут </w:t>
      </w:r>
      <w:r>
        <w:br/>
        <w:t>выступать стороной.</w:t>
      </w:r>
    </w:p>
    <w:p w:rsidR="000B0683" w:rsidRDefault="000B0683" w:rsidP="000B0683">
      <w:pPr>
        <w:pStyle w:val="HTML"/>
      </w:pPr>
      <w:bookmarkStart w:id="738" w:name="o743"/>
      <w:bookmarkEnd w:id="738"/>
      <w:r>
        <w:t xml:space="preserve">     2. Государства и международные  организации  должны  помогать </w:t>
      </w:r>
      <w:r>
        <w:br/>
        <w:t xml:space="preserve">развивающимся  государствам в учреждении новых субрегиональных или </w:t>
      </w:r>
      <w:r>
        <w:br/>
        <w:t xml:space="preserve">региональных  рыбохозяйственных  организаций  или  договоренностей </w:t>
      </w:r>
      <w:r>
        <w:br/>
        <w:t xml:space="preserve">либо  укреплении  существующих  организаций или договоренностей по </w:t>
      </w:r>
      <w:r>
        <w:br/>
        <w:t xml:space="preserve">сохранению  трансграничных  рыбных  запасов   и   </w:t>
      </w:r>
      <w:proofErr w:type="gramStart"/>
      <w:r>
        <w:t>запасов</w:t>
      </w:r>
      <w:proofErr w:type="gramEnd"/>
      <w:r>
        <w:t xml:space="preserve">   далеко </w:t>
      </w:r>
      <w:r>
        <w:br/>
        <w:t xml:space="preserve">мигрирующих рыб и управлению ими. </w:t>
      </w:r>
      <w:r>
        <w:br/>
      </w:r>
    </w:p>
    <w:p w:rsidR="000B0683" w:rsidRDefault="000B0683" w:rsidP="000B0683">
      <w:pPr>
        <w:pStyle w:val="HTML"/>
      </w:pPr>
      <w:bookmarkStart w:id="739" w:name="o744"/>
      <w:bookmarkEnd w:id="739"/>
      <w:r>
        <w:t xml:space="preserve">             Часть VIII. Мирное урегулирование споров </w:t>
      </w:r>
      <w:r>
        <w:br/>
      </w:r>
    </w:p>
    <w:p w:rsidR="000B0683" w:rsidRDefault="000B0683" w:rsidP="000B0683">
      <w:pPr>
        <w:pStyle w:val="HTML"/>
      </w:pPr>
      <w:bookmarkStart w:id="740" w:name="o745"/>
      <w:bookmarkEnd w:id="740"/>
      <w:r>
        <w:t xml:space="preserve">                            </w:t>
      </w:r>
      <w:r>
        <w:rPr>
          <w:b/>
          <w:bCs/>
        </w:rPr>
        <w:t>Статья 27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41" w:name="o746"/>
      <w:bookmarkEnd w:id="741"/>
      <w:r>
        <w:rPr>
          <w:b/>
          <w:bCs/>
        </w:rPr>
        <w:t xml:space="preserve">        Обязанность урегулировать споры мирными средствами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42" w:name="o747"/>
      <w:bookmarkEnd w:id="742"/>
      <w:r>
        <w:t xml:space="preserve">     Государства обязаны    урегулировать    свои    споры   путем </w:t>
      </w:r>
      <w:r>
        <w:br/>
        <w:t xml:space="preserve">переговоров,  обследования, посредничества, примирения, арбитража, </w:t>
      </w:r>
      <w:r>
        <w:br/>
        <w:t xml:space="preserve">судебного  разбирательства,  обращения  к региональным органам или </w:t>
      </w:r>
      <w:r>
        <w:br/>
        <w:t xml:space="preserve">соглашениям или иными мирными средствами по своему выбору. </w:t>
      </w:r>
      <w:r>
        <w:br/>
      </w:r>
    </w:p>
    <w:p w:rsidR="000B0683" w:rsidRDefault="000B0683" w:rsidP="000B0683">
      <w:pPr>
        <w:pStyle w:val="HTML"/>
      </w:pPr>
      <w:bookmarkStart w:id="743" w:name="o748"/>
      <w:bookmarkEnd w:id="743"/>
      <w:r>
        <w:t xml:space="preserve">                            </w:t>
      </w:r>
      <w:r>
        <w:rPr>
          <w:b/>
          <w:bCs/>
        </w:rPr>
        <w:t>Статья 28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44" w:name="o749"/>
      <w:bookmarkEnd w:id="744"/>
      <w:r>
        <w:rPr>
          <w:b/>
          <w:bCs/>
        </w:rPr>
        <w:t xml:space="preserve">                      Предотвращение споров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45" w:name="o750"/>
      <w:bookmarkEnd w:id="745"/>
      <w:r>
        <w:t xml:space="preserve">     Государства сотрудничают в целях предотвращения  споров.  Для </w:t>
      </w:r>
      <w:r>
        <w:br/>
        <w:t xml:space="preserve">этого   они  согласовывают  действенные  и  оперативные  процедуры </w:t>
      </w:r>
      <w:r>
        <w:br/>
        <w:t xml:space="preserve">принятия  решений  в   рамках   субрегиональных   и   региональных </w:t>
      </w:r>
      <w:r>
        <w:br/>
        <w:t xml:space="preserve">рыбохозяйственных  организаций  и  договоренностей и укрепляют при </w:t>
      </w:r>
      <w:r>
        <w:br/>
        <w:t xml:space="preserve">необходимости существующие процедуры принятия решений. </w:t>
      </w:r>
      <w:r>
        <w:br/>
      </w:r>
    </w:p>
    <w:p w:rsidR="000B0683" w:rsidRDefault="000B0683" w:rsidP="000B0683">
      <w:pPr>
        <w:pStyle w:val="HTML"/>
      </w:pPr>
      <w:bookmarkStart w:id="746" w:name="o751"/>
      <w:bookmarkEnd w:id="746"/>
      <w:r>
        <w:t xml:space="preserve">                            </w:t>
      </w:r>
      <w:r>
        <w:rPr>
          <w:b/>
          <w:bCs/>
        </w:rPr>
        <w:t>Статья 29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47" w:name="o752"/>
      <w:bookmarkEnd w:id="747"/>
      <w:r>
        <w:rPr>
          <w:b/>
          <w:bCs/>
        </w:rPr>
        <w:t xml:space="preserve">                   Споры технического характера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48" w:name="o753"/>
      <w:bookmarkEnd w:id="748"/>
      <w:r>
        <w:t xml:space="preserve">     Когда спор   касается   вопроса    технического    характера, </w:t>
      </w:r>
      <w:r>
        <w:br/>
        <w:t xml:space="preserve">соответствующие   государства   могут  передать  спор  специальной </w:t>
      </w:r>
      <w:r>
        <w:br/>
        <w:t xml:space="preserve">коллегии  экспертов,  учреждаемой   ими.   Коллегия   сносится   с </w:t>
      </w:r>
      <w:r>
        <w:br/>
        <w:t xml:space="preserve">соответствующими  государствами  и  стремится оперативно разрешить </w:t>
      </w:r>
      <w:r>
        <w:br/>
        <w:t xml:space="preserve">спор  без  обращения  к  обязательным  процедурам   урегулирования </w:t>
      </w:r>
      <w:r>
        <w:br/>
        <w:t xml:space="preserve">споров. </w:t>
      </w:r>
      <w:r>
        <w:br/>
      </w:r>
    </w:p>
    <w:p w:rsidR="000B0683" w:rsidRDefault="000B0683" w:rsidP="000B0683">
      <w:pPr>
        <w:pStyle w:val="HTML"/>
      </w:pPr>
      <w:bookmarkStart w:id="749" w:name="o754"/>
      <w:bookmarkEnd w:id="749"/>
      <w:r>
        <w:t xml:space="preserve">                            </w:t>
      </w:r>
      <w:r>
        <w:rPr>
          <w:b/>
          <w:bCs/>
        </w:rPr>
        <w:t>Статья 30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50" w:name="o755"/>
      <w:bookmarkEnd w:id="750"/>
      <w:r>
        <w:rPr>
          <w:b/>
          <w:bCs/>
        </w:rPr>
        <w:t xml:space="preserve">                 Процедуры урегулирования споров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51" w:name="o756"/>
      <w:bookmarkEnd w:id="751"/>
      <w:r>
        <w:lastRenderedPageBreak/>
        <w:t xml:space="preserve">     1. К  любому спору между государствами-участниками настоящего </w:t>
      </w:r>
      <w:r>
        <w:br/>
        <w:t xml:space="preserve">Соглашения,  касающемуся  толкования  или  применения   настоящего </w:t>
      </w:r>
      <w:r>
        <w:br/>
        <w:t xml:space="preserve">Соглашения,   независимо   от   того,  являются  ли  они  также  и </w:t>
      </w:r>
      <w:r>
        <w:br/>
        <w:t xml:space="preserve">участниками Конвенции,  применяются mutatis mutandis положения  об </w:t>
      </w:r>
      <w:r>
        <w:br/>
        <w:t>урегулировании споров, изложенные в части XV Конвенции.</w:t>
      </w:r>
    </w:p>
    <w:p w:rsidR="000B0683" w:rsidRDefault="000B0683" w:rsidP="000B0683">
      <w:pPr>
        <w:pStyle w:val="HTML"/>
      </w:pPr>
      <w:bookmarkStart w:id="752" w:name="o757"/>
      <w:bookmarkEnd w:id="752"/>
      <w:r>
        <w:t xml:space="preserve">     2. </w:t>
      </w:r>
      <w:proofErr w:type="gramStart"/>
      <w:r>
        <w:t xml:space="preserve">Положения об урегулировании споров,  изложенные в части XV </w:t>
      </w:r>
      <w:r>
        <w:br/>
        <w:t xml:space="preserve">Конвенции, применяются также mutatis mutandis к любому спору между </w:t>
      </w:r>
      <w:r>
        <w:br/>
        <w:t xml:space="preserve">государствами-участниками настоящего    Соглашения,    касающемуся </w:t>
      </w:r>
      <w:r>
        <w:br/>
        <w:t xml:space="preserve">толкования  или  применения  субрегионального,  регионального  или </w:t>
      </w:r>
      <w:r>
        <w:br/>
        <w:t xml:space="preserve">всемирного соглашения о промысле трансграничных рыбных запасов или </w:t>
      </w:r>
      <w:r>
        <w:br/>
        <w:t xml:space="preserve">запасов далеко мигрирующих рыб, участниками которого они являются, </w:t>
      </w:r>
      <w:r>
        <w:br/>
        <w:t xml:space="preserve">включая  любой  спор,  касающийся  сохранения  таких   запасов   и </w:t>
      </w:r>
      <w:r>
        <w:br/>
        <w:t>управления  ими,  независимо  от  того,  являются  ли  они также</w:t>
      </w:r>
      <w:proofErr w:type="gramEnd"/>
      <w:r>
        <w:t xml:space="preserve"> и </w:t>
      </w:r>
      <w:r>
        <w:br/>
        <w:t>участниками Конвенции.</w:t>
      </w:r>
    </w:p>
    <w:p w:rsidR="000B0683" w:rsidRDefault="000B0683" w:rsidP="000B0683">
      <w:pPr>
        <w:pStyle w:val="HTML"/>
      </w:pPr>
      <w:bookmarkStart w:id="753" w:name="o758"/>
      <w:bookmarkEnd w:id="753"/>
      <w:r>
        <w:t xml:space="preserve">     3. </w:t>
      </w:r>
      <w:proofErr w:type="gramStart"/>
      <w:r>
        <w:t xml:space="preserve">К   урегулированию   споров   согласно   настоящей   части </w:t>
      </w:r>
      <w:r>
        <w:br/>
        <w:t xml:space="preserve">применяется любая  процедура,   принятая   государством-участником </w:t>
      </w:r>
      <w:r>
        <w:br/>
        <w:t xml:space="preserve">настоящего   Соглашения  и  Конвенции  во  исполнение  статьи  287 </w:t>
      </w:r>
      <w:r>
        <w:br/>
        <w:t xml:space="preserve">Конвенции, если только это  государство-участник  при  подписании, </w:t>
      </w:r>
      <w:r>
        <w:br/>
        <w:t xml:space="preserve">ратификации  настоящего Соглашения или присоединения к нему либо в </w:t>
      </w:r>
      <w:r>
        <w:br/>
        <w:t xml:space="preserve">любое время после этого не приняло иную  процедуру  во  исполнение </w:t>
      </w:r>
      <w:r>
        <w:br/>
        <w:t>статьи 287 для урегулирования споров согласно настоящей части.</w:t>
      </w:r>
      <w:proofErr w:type="gramEnd"/>
    </w:p>
    <w:p w:rsidR="000B0683" w:rsidRDefault="000B0683" w:rsidP="000B0683">
      <w:pPr>
        <w:pStyle w:val="HTML"/>
      </w:pPr>
      <w:bookmarkStart w:id="754" w:name="o759"/>
      <w:bookmarkEnd w:id="754"/>
      <w:r>
        <w:t xml:space="preserve">     4. Государство-участник настоящего Соглашения,  не являющееся </w:t>
      </w:r>
      <w:r>
        <w:br/>
        <w:t xml:space="preserve">участником   Конвенции,  при  подписании,  ратификации  настоящего </w:t>
      </w:r>
      <w:r>
        <w:br/>
        <w:t xml:space="preserve">Соглашения или присоединении к нему или в любое время после  этого </w:t>
      </w:r>
      <w:r>
        <w:br/>
        <w:t xml:space="preserve">может  выбрать посредством письменного заявления одно или более из </w:t>
      </w:r>
      <w:r>
        <w:br/>
        <w:t xml:space="preserve">средств,  изложенных  в  пункте  1  статьи  287   Конвенции,   для </w:t>
      </w:r>
      <w:r>
        <w:br/>
        <w:t xml:space="preserve">урегулирования   споров   согласно  настоящей  части.  Статья  287 </w:t>
      </w:r>
      <w:r>
        <w:br/>
        <w:t xml:space="preserve">применяется к такому заявлению,  равно как и  к  любому  спору,  в </w:t>
      </w:r>
      <w:r>
        <w:br/>
        <w:t xml:space="preserve">котором   такое   государство   является  стороной  и  который  не </w:t>
      </w:r>
      <w:r>
        <w:br/>
        <w:t xml:space="preserve">охватывается  действующим  заявлением.  Для  целей  согласительной </w:t>
      </w:r>
      <w:r>
        <w:br/>
        <w:t xml:space="preserve">процедуры и арбитража в соответствии с приложениями V,  VII и VIII </w:t>
      </w:r>
      <w:r>
        <w:br/>
        <w:t xml:space="preserve">Конвенции такое  государство  имеет  право  выдвигать  кандидатуры </w:t>
      </w:r>
      <w:r>
        <w:br/>
        <w:t xml:space="preserve">посредников,   арбитров   и  экспертов  для  включения  в  списки, </w:t>
      </w:r>
      <w:r>
        <w:br/>
        <w:t xml:space="preserve">упомянутые в статье 2 приложения V,  статье  2  приложения  VII  и </w:t>
      </w:r>
      <w:r>
        <w:br/>
        <w:t xml:space="preserve">статье  2  приложения  VIII,  для  урегулирования  споров согласно </w:t>
      </w:r>
      <w:r>
        <w:br/>
        <w:t>настоящей части.</w:t>
      </w:r>
    </w:p>
    <w:p w:rsidR="000B0683" w:rsidRDefault="000B0683" w:rsidP="000B0683">
      <w:pPr>
        <w:pStyle w:val="HTML"/>
      </w:pPr>
      <w:bookmarkStart w:id="755" w:name="o760"/>
      <w:bookmarkEnd w:id="755"/>
      <w:r>
        <w:t xml:space="preserve">     5. </w:t>
      </w:r>
      <w:proofErr w:type="gramStart"/>
      <w:r>
        <w:t xml:space="preserve">Любой   суд   или   арбитраж,   на  рассмотрение  которого </w:t>
      </w:r>
      <w:r>
        <w:br/>
        <w:t xml:space="preserve">представлен   спор    согласно    настоящей    части,    применяет </w:t>
      </w:r>
      <w:r>
        <w:br/>
        <w:t xml:space="preserve">соответствующие   положения  Конвенции,  настоящего  Соглашения  и </w:t>
      </w:r>
      <w:r>
        <w:br/>
        <w:t xml:space="preserve">любого  соответствующего   субрегионального,   регионального   или </w:t>
      </w:r>
      <w:r>
        <w:br/>
        <w:t xml:space="preserve">всемирного   соглашения   о   рыболовстве,  а  также  общепринятые </w:t>
      </w:r>
      <w:r>
        <w:br/>
        <w:t xml:space="preserve">стандарты сохранения живых морских ресурсов  и  управления  ими  и </w:t>
      </w:r>
      <w:r>
        <w:br/>
        <w:t xml:space="preserve">иные  нормы  международного права,  не являющиеся несовместимыми с </w:t>
      </w:r>
      <w:r>
        <w:br/>
        <w:t xml:space="preserve">Конвенцией,  в  целях   обеспечения   сохранения   соответствующих </w:t>
      </w:r>
      <w:r>
        <w:br/>
        <w:t>трансграничных рыбных запасов и запасов далеко</w:t>
      </w:r>
      <w:proofErr w:type="gramEnd"/>
      <w:r>
        <w:t xml:space="preserve"> мигрирующих рыб. </w:t>
      </w:r>
      <w:r>
        <w:br/>
      </w:r>
    </w:p>
    <w:p w:rsidR="000B0683" w:rsidRDefault="000B0683" w:rsidP="000B0683">
      <w:pPr>
        <w:pStyle w:val="HTML"/>
      </w:pPr>
      <w:bookmarkStart w:id="756" w:name="o761"/>
      <w:bookmarkEnd w:id="756"/>
      <w:r>
        <w:t xml:space="preserve">                            </w:t>
      </w:r>
      <w:r>
        <w:rPr>
          <w:b/>
          <w:bCs/>
        </w:rPr>
        <w:t>Статья 31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57" w:name="o762"/>
      <w:bookmarkEnd w:id="757"/>
      <w:r>
        <w:rPr>
          <w:b/>
          <w:bCs/>
        </w:rPr>
        <w:t xml:space="preserve">                          Временные меры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58" w:name="o763"/>
      <w:bookmarkEnd w:id="758"/>
      <w:r>
        <w:t xml:space="preserve">     1. До  урегулирования спора в соответствии с настоящей частью </w:t>
      </w:r>
      <w:r>
        <w:br/>
        <w:t xml:space="preserve">стороны в споре прилагают все  усилия  к  тому,  чтобы  достигнуть </w:t>
      </w:r>
      <w:r>
        <w:br/>
        <w:t>временной договоренности практического характера.</w:t>
      </w:r>
    </w:p>
    <w:p w:rsidR="000B0683" w:rsidRDefault="000B0683" w:rsidP="000B0683">
      <w:pPr>
        <w:pStyle w:val="HTML"/>
      </w:pPr>
      <w:bookmarkStart w:id="759" w:name="o764"/>
      <w:bookmarkEnd w:id="759"/>
      <w:r>
        <w:t xml:space="preserve">     2. </w:t>
      </w:r>
      <w:proofErr w:type="gramStart"/>
      <w:r>
        <w:t xml:space="preserve">Без ущерба для статьи 290 Конвенции суд или  арбитраж,  на </w:t>
      </w:r>
      <w:r>
        <w:br/>
        <w:t xml:space="preserve">рассмотрение  которого  представлен спор согласно настоящей части, </w:t>
      </w:r>
      <w:r>
        <w:br/>
        <w:t xml:space="preserve">может  предписать  любые  временные  меры,  которые   он   считает </w:t>
      </w:r>
      <w:r>
        <w:br/>
        <w:t xml:space="preserve">надлежащими   при    данных    обстоятельствах   для   обеспечения </w:t>
      </w:r>
      <w:r>
        <w:br/>
        <w:t xml:space="preserve">соответствующих прав сторон в споре или для предотвращения  ущерба </w:t>
      </w:r>
      <w:r>
        <w:br/>
        <w:t xml:space="preserve">запасам,  о  которых  идет  речь,  а  также  при  обстоятельствах, </w:t>
      </w:r>
      <w:r>
        <w:br/>
        <w:t>упоминаемых в пункте 5 статьи 7 и пункте 2 статьи 16</w:t>
      </w:r>
      <w:proofErr w:type="gramEnd"/>
      <w:r>
        <w:t>.</w:t>
      </w:r>
    </w:p>
    <w:p w:rsidR="000B0683" w:rsidRDefault="000B0683" w:rsidP="000B0683">
      <w:pPr>
        <w:pStyle w:val="HTML"/>
      </w:pPr>
      <w:bookmarkStart w:id="760" w:name="o765"/>
      <w:bookmarkEnd w:id="760"/>
      <w:r>
        <w:t xml:space="preserve">     3. Государство-участник настоящего Соглашения,  не являющееся </w:t>
      </w:r>
      <w:r>
        <w:br/>
        <w:t xml:space="preserve">участником Конвенции,  может заявить,  что,  несмотря на  пункт  5 </w:t>
      </w:r>
      <w:r>
        <w:br/>
        <w:t xml:space="preserve">статьи 290 Конвенции,  Международный трибунал по морскому праву не </w:t>
      </w:r>
      <w:r>
        <w:br/>
        <w:t xml:space="preserve">имеет права предписывать, изменять или отменять временные меры без </w:t>
      </w:r>
      <w:r>
        <w:br/>
      </w:r>
      <w:r>
        <w:lastRenderedPageBreak/>
        <w:t xml:space="preserve">согласия такого государства. </w:t>
      </w:r>
      <w:r>
        <w:br/>
      </w:r>
    </w:p>
    <w:p w:rsidR="000B0683" w:rsidRDefault="000B0683" w:rsidP="000B0683">
      <w:pPr>
        <w:pStyle w:val="HTML"/>
      </w:pPr>
      <w:bookmarkStart w:id="761" w:name="o766"/>
      <w:bookmarkEnd w:id="761"/>
      <w:r>
        <w:t xml:space="preserve">                            </w:t>
      </w:r>
      <w:r>
        <w:rPr>
          <w:b/>
          <w:bCs/>
        </w:rPr>
        <w:t>Статья 32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62" w:name="o767"/>
      <w:bookmarkEnd w:id="762"/>
      <w:r>
        <w:rPr>
          <w:b/>
          <w:bCs/>
        </w:rPr>
        <w:t xml:space="preserve">                   Ограничения на применимость </w:t>
      </w:r>
      <w:r>
        <w:rPr>
          <w:b/>
          <w:bCs/>
        </w:rPr>
        <w:br/>
        <w:t xml:space="preserve">                  процедур урегулирования споров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63" w:name="o768"/>
      <w:bookmarkEnd w:id="763"/>
      <w:r>
        <w:t xml:space="preserve">     Пункт 3 статьи  297  Конвенции  применяется  и  к  настоящему </w:t>
      </w:r>
      <w:r>
        <w:br/>
        <w:t xml:space="preserve">Соглашению. </w:t>
      </w:r>
      <w:r>
        <w:br/>
      </w:r>
    </w:p>
    <w:p w:rsidR="000B0683" w:rsidRDefault="000B0683" w:rsidP="000B0683">
      <w:pPr>
        <w:pStyle w:val="HTML"/>
      </w:pPr>
      <w:bookmarkStart w:id="764" w:name="o769"/>
      <w:bookmarkEnd w:id="764"/>
      <w:r>
        <w:t xml:space="preserve">           Часть IX. Стороны, не являющиеся участниками </w:t>
      </w:r>
      <w:r>
        <w:br/>
        <w:t xml:space="preserve">                      настоящего Соглашения </w:t>
      </w:r>
      <w:r>
        <w:br/>
      </w:r>
    </w:p>
    <w:p w:rsidR="000B0683" w:rsidRDefault="000B0683" w:rsidP="000B0683">
      <w:pPr>
        <w:pStyle w:val="HTML"/>
      </w:pPr>
      <w:bookmarkStart w:id="765" w:name="o770"/>
      <w:bookmarkEnd w:id="765"/>
      <w:r>
        <w:t xml:space="preserve">                            </w:t>
      </w:r>
      <w:r>
        <w:rPr>
          <w:b/>
          <w:bCs/>
        </w:rPr>
        <w:t>Статья 33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66" w:name="o771"/>
      <w:bookmarkEnd w:id="766"/>
      <w:r>
        <w:rPr>
          <w:b/>
          <w:bCs/>
        </w:rPr>
        <w:t xml:space="preserve">                Стороны, не являющиеся участниками </w:t>
      </w:r>
      <w:r>
        <w:rPr>
          <w:b/>
          <w:bCs/>
        </w:rPr>
        <w:br/>
        <w:t xml:space="preserve">                      настоящего Соглашения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67" w:name="o772"/>
      <w:bookmarkEnd w:id="767"/>
      <w:r>
        <w:t xml:space="preserve">     1. Государства-участники  побуждают  стороны,  не  являющиеся </w:t>
      </w:r>
      <w:r>
        <w:br/>
        <w:t xml:space="preserve">участниками настоящего Соглашения, стать его участниками и принять </w:t>
      </w:r>
      <w:r>
        <w:br/>
        <w:t>законы и правила, сообразующиеся с его положениями.</w:t>
      </w:r>
    </w:p>
    <w:p w:rsidR="000B0683" w:rsidRDefault="000B0683" w:rsidP="000B0683">
      <w:pPr>
        <w:pStyle w:val="HTML"/>
      </w:pPr>
      <w:bookmarkStart w:id="768" w:name="o773"/>
      <w:bookmarkEnd w:id="768"/>
      <w:r>
        <w:t xml:space="preserve">     2. Государства-участники принимают сообразующиеся с настоящим </w:t>
      </w:r>
      <w:r>
        <w:br/>
        <w:t xml:space="preserve">Соглашением   и   международным   правом  меры  по  предупреждению </w:t>
      </w:r>
      <w:r>
        <w:br/>
        <w:t xml:space="preserve">деятельности судов,  плавающих под флагами сторон,  не  являющихся </w:t>
      </w:r>
      <w:r>
        <w:br/>
        <w:t xml:space="preserve">участниками,    </w:t>
      </w:r>
      <w:proofErr w:type="gramStart"/>
      <w:r>
        <w:t>которая</w:t>
      </w:r>
      <w:proofErr w:type="gramEnd"/>
      <w:r>
        <w:t xml:space="preserve">    подрывает   эффективное   осуществление </w:t>
      </w:r>
      <w:r>
        <w:br/>
        <w:t xml:space="preserve">настоящего Соглашения. </w:t>
      </w:r>
      <w:r>
        <w:br/>
      </w:r>
    </w:p>
    <w:p w:rsidR="000B0683" w:rsidRDefault="000B0683" w:rsidP="000B0683">
      <w:pPr>
        <w:pStyle w:val="HTML"/>
      </w:pPr>
      <w:bookmarkStart w:id="769" w:name="o774"/>
      <w:bookmarkEnd w:id="769"/>
      <w:r>
        <w:t xml:space="preserve">       Часть X. Добросовестность и злоупотребление правами </w:t>
      </w:r>
      <w:r>
        <w:br/>
      </w:r>
    </w:p>
    <w:p w:rsidR="000B0683" w:rsidRDefault="000B0683" w:rsidP="000B0683">
      <w:pPr>
        <w:pStyle w:val="HTML"/>
      </w:pPr>
      <w:bookmarkStart w:id="770" w:name="o775"/>
      <w:bookmarkEnd w:id="770"/>
      <w:r>
        <w:t xml:space="preserve">                            </w:t>
      </w:r>
      <w:r>
        <w:rPr>
          <w:b/>
          <w:bCs/>
        </w:rPr>
        <w:t>Статья 34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71" w:name="o776"/>
      <w:bookmarkEnd w:id="771"/>
      <w:r>
        <w:rPr>
          <w:b/>
          <w:bCs/>
        </w:rPr>
        <w:t xml:space="preserve">            Добросовестность и злоупотребление правами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72" w:name="o777"/>
      <w:bookmarkEnd w:id="772"/>
      <w:r>
        <w:t xml:space="preserve">     Государства-участники добросовестно  выполняют  принятые   на </w:t>
      </w:r>
      <w:r>
        <w:br/>
        <w:t xml:space="preserve">себя  по настоящему Соглашению обязательства и осуществляют права, </w:t>
      </w:r>
      <w:r>
        <w:br/>
        <w:t xml:space="preserve">признанные  в  настоящем  Соглашении,  таким  образом,  чтобы   не </w:t>
      </w:r>
      <w:r>
        <w:br/>
        <w:t xml:space="preserve">допускать злоупотребления правами. </w:t>
      </w:r>
      <w:r>
        <w:br/>
      </w:r>
    </w:p>
    <w:p w:rsidR="000B0683" w:rsidRDefault="000B0683" w:rsidP="000B0683">
      <w:pPr>
        <w:pStyle w:val="HTML"/>
      </w:pPr>
      <w:bookmarkStart w:id="773" w:name="o778"/>
      <w:bookmarkEnd w:id="773"/>
      <w:r>
        <w:t xml:space="preserve">             Часть XI. Ответственность и материальная </w:t>
      </w:r>
      <w:r>
        <w:br/>
        <w:t xml:space="preserve">                         ответственность </w:t>
      </w:r>
      <w:r>
        <w:br/>
      </w:r>
    </w:p>
    <w:p w:rsidR="000B0683" w:rsidRDefault="000B0683" w:rsidP="000B0683">
      <w:pPr>
        <w:pStyle w:val="HTML"/>
      </w:pPr>
      <w:bookmarkStart w:id="774" w:name="o779"/>
      <w:bookmarkEnd w:id="774"/>
      <w:r>
        <w:t xml:space="preserve">                            </w:t>
      </w:r>
      <w:r>
        <w:rPr>
          <w:b/>
          <w:bCs/>
        </w:rPr>
        <w:t>Статья 35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75" w:name="o780"/>
      <w:bookmarkEnd w:id="775"/>
      <w:r>
        <w:rPr>
          <w:b/>
          <w:bCs/>
        </w:rPr>
        <w:t xml:space="preserve">          Ответственность и материальная ответственность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76" w:name="o781"/>
      <w:bookmarkEnd w:id="776"/>
      <w:r>
        <w:t xml:space="preserve">     Государства-участники несут ответственность </w:t>
      </w:r>
      <w:proofErr w:type="gramStart"/>
      <w:r>
        <w:t xml:space="preserve">в соответствии  с </w:t>
      </w:r>
      <w:r>
        <w:br/>
        <w:t>международным  правом  за  причиненный  по их вине ущерб в связи</w:t>
      </w:r>
      <w:proofErr w:type="gramEnd"/>
      <w:r>
        <w:t xml:space="preserve"> с </w:t>
      </w:r>
      <w:r>
        <w:br/>
        <w:t xml:space="preserve">настоящим Соглашением. </w:t>
      </w:r>
      <w:r>
        <w:br/>
      </w:r>
    </w:p>
    <w:p w:rsidR="000B0683" w:rsidRDefault="000B0683" w:rsidP="000B0683">
      <w:pPr>
        <w:pStyle w:val="HTML"/>
      </w:pPr>
      <w:bookmarkStart w:id="777" w:name="o782"/>
      <w:bookmarkEnd w:id="777"/>
      <w:r>
        <w:t xml:space="preserve">                 Часть XII. Конференция по обзору </w:t>
      </w:r>
      <w:r>
        <w:br/>
      </w:r>
    </w:p>
    <w:p w:rsidR="000B0683" w:rsidRDefault="000B0683" w:rsidP="000B0683">
      <w:pPr>
        <w:pStyle w:val="HTML"/>
      </w:pPr>
      <w:bookmarkStart w:id="778" w:name="o783"/>
      <w:bookmarkEnd w:id="778"/>
      <w:r>
        <w:t xml:space="preserve">                            </w:t>
      </w:r>
      <w:r>
        <w:rPr>
          <w:b/>
          <w:bCs/>
        </w:rPr>
        <w:t>Статья 36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79" w:name="o784"/>
      <w:bookmarkEnd w:id="779"/>
      <w:r>
        <w:rPr>
          <w:b/>
          <w:bCs/>
        </w:rPr>
        <w:t xml:space="preserve">                      Конференция по обзору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80" w:name="o785"/>
      <w:bookmarkEnd w:id="780"/>
      <w:r>
        <w:t xml:space="preserve">     1. Спустя  четыре  года  после  даты  вступления   настоящего </w:t>
      </w:r>
      <w:r>
        <w:br/>
        <w:t xml:space="preserve">Соглашения  в  силу Генеральный секретарь Организации Объединенных </w:t>
      </w:r>
      <w:r>
        <w:br/>
        <w:t xml:space="preserve">Наций  созывает  конференцию  с  задачей   оценить   эффективность </w:t>
      </w:r>
      <w:r>
        <w:br/>
        <w:t xml:space="preserve">настоящего   Соглашения  с  точки  зрения  обеспечения  сохранения </w:t>
      </w:r>
      <w:r>
        <w:br/>
        <w:t xml:space="preserve">трансграничных рыбных запасов и запасов далеко мигрирующих  рыб  и </w:t>
      </w:r>
      <w:r>
        <w:br/>
        <w:t xml:space="preserve">управления   ими.   Генеральный   секретарь   приглашает   на  эту </w:t>
      </w:r>
      <w:r>
        <w:br/>
        <w:t xml:space="preserve">конференцию все  государства-участники  и  те  государства  и  тех </w:t>
      </w:r>
      <w:r>
        <w:br/>
        <w:t xml:space="preserve">субъектов  права,  которые правомочны стать участниками настоящего </w:t>
      </w:r>
      <w:r>
        <w:br/>
        <w:t xml:space="preserve">Соглашения,  а  также  те   межправительственные   организации   и </w:t>
      </w:r>
      <w:r>
        <w:br/>
      </w:r>
      <w:r>
        <w:lastRenderedPageBreak/>
        <w:t xml:space="preserve">неправительственные организации,  которые правомочны участвовать в </w:t>
      </w:r>
      <w:r>
        <w:br/>
        <w:t>качестве наблюдателей.</w:t>
      </w:r>
    </w:p>
    <w:p w:rsidR="000B0683" w:rsidRDefault="000B0683" w:rsidP="000B0683">
      <w:pPr>
        <w:pStyle w:val="HTML"/>
      </w:pPr>
      <w:bookmarkStart w:id="781" w:name="o786"/>
      <w:bookmarkEnd w:id="781"/>
      <w:r>
        <w:t xml:space="preserve">     2. Конференция  занимается  обзором  и  оценкой  адекватности </w:t>
      </w:r>
      <w:r>
        <w:br/>
        <w:t xml:space="preserve">положений  настоящего  Соглашения,  а   в   случае   необходимости </w:t>
      </w:r>
      <w:r>
        <w:br/>
        <w:t xml:space="preserve">предлагает  пути  укрепления существа и методов осуществления этих </w:t>
      </w:r>
      <w:r>
        <w:br/>
        <w:t xml:space="preserve">положений,  чтобы лучше решать  любые  проблемы,  сохраняющиеся  в </w:t>
      </w:r>
      <w:r>
        <w:br/>
        <w:t xml:space="preserve">области  сохранения трансграничных рыбных запасов и запасов далеко </w:t>
      </w:r>
      <w:r>
        <w:br/>
        <w:t xml:space="preserve">мигрирующих рыб и управления ими. </w:t>
      </w:r>
      <w:r>
        <w:br/>
      </w:r>
    </w:p>
    <w:p w:rsidR="000B0683" w:rsidRDefault="000B0683" w:rsidP="000B0683">
      <w:pPr>
        <w:pStyle w:val="HTML"/>
      </w:pPr>
      <w:bookmarkStart w:id="782" w:name="o787"/>
      <w:bookmarkEnd w:id="782"/>
      <w:r>
        <w:t xml:space="preserve">               Часть XIII. Заключительные положения </w:t>
      </w:r>
      <w:r>
        <w:br/>
      </w:r>
    </w:p>
    <w:p w:rsidR="000B0683" w:rsidRDefault="000B0683" w:rsidP="000B0683">
      <w:pPr>
        <w:pStyle w:val="HTML"/>
      </w:pPr>
      <w:bookmarkStart w:id="783" w:name="o788"/>
      <w:bookmarkEnd w:id="783"/>
      <w:r>
        <w:t xml:space="preserve">                            </w:t>
      </w:r>
      <w:r>
        <w:rPr>
          <w:b/>
          <w:bCs/>
        </w:rPr>
        <w:t>Статья 37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84" w:name="o789"/>
      <w:bookmarkEnd w:id="784"/>
      <w:r>
        <w:rPr>
          <w:b/>
          <w:bCs/>
        </w:rPr>
        <w:t xml:space="preserve">                            Подписание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85" w:name="o790"/>
      <w:bookmarkEnd w:id="785"/>
      <w:r>
        <w:t xml:space="preserve">     Настоящее Соглашение   открывается   для   подписания   всеми </w:t>
      </w:r>
      <w:r>
        <w:br/>
        <w:t xml:space="preserve">государствами и иными субъектами права, упомянутыми в пункте 2 "b" </w:t>
      </w:r>
      <w:r>
        <w:br/>
        <w:t xml:space="preserve">статьи  1,  и  остается  открытым  для  подписания  в  центральных </w:t>
      </w:r>
      <w:r>
        <w:br/>
        <w:t xml:space="preserve">учреждениях  Организации Объединенных Наций в течение 12 месяцев с </w:t>
      </w:r>
      <w:r>
        <w:br/>
        <w:t xml:space="preserve">4 декабря 1995 года. </w:t>
      </w:r>
      <w:r>
        <w:br/>
      </w:r>
    </w:p>
    <w:p w:rsidR="000B0683" w:rsidRDefault="000B0683" w:rsidP="000B0683">
      <w:pPr>
        <w:pStyle w:val="HTML"/>
      </w:pPr>
      <w:bookmarkStart w:id="786" w:name="o791"/>
      <w:bookmarkEnd w:id="786"/>
      <w:r>
        <w:t xml:space="preserve">                            </w:t>
      </w:r>
      <w:r>
        <w:rPr>
          <w:b/>
          <w:bCs/>
        </w:rPr>
        <w:t>Статья 38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87" w:name="o792"/>
      <w:bookmarkEnd w:id="787"/>
      <w:r>
        <w:rPr>
          <w:b/>
          <w:bCs/>
        </w:rPr>
        <w:t xml:space="preserve">                           Ратификация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88" w:name="o793"/>
      <w:bookmarkEnd w:id="788"/>
      <w:r>
        <w:t xml:space="preserve">     Настоящее Соглашение  подлежит  ратификации  государствами  и </w:t>
      </w:r>
      <w:r>
        <w:br/>
        <w:t xml:space="preserve">другими  субъектами  права,  упомянутыми  в пункте 2 "b" статьи 1. </w:t>
      </w:r>
      <w:r>
        <w:br/>
        <w:t xml:space="preserve">Документы о ратификации сдаются на хранение Генеральному секретарю </w:t>
      </w:r>
      <w:r>
        <w:br/>
        <w:t xml:space="preserve">Организации Объединенных Наций. </w:t>
      </w:r>
      <w:r>
        <w:br/>
      </w:r>
    </w:p>
    <w:p w:rsidR="000B0683" w:rsidRDefault="000B0683" w:rsidP="000B0683">
      <w:pPr>
        <w:pStyle w:val="HTML"/>
      </w:pPr>
      <w:bookmarkStart w:id="789" w:name="o794"/>
      <w:bookmarkEnd w:id="789"/>
      <w:r>
        <w:t xml:space="preserve">                            </w:t>
      </w:r>
      <w:r>
        <w:rPr>
          <w:b/>
          <w:bCs/>
        </w:rPr>
        <w:t>Статья 39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90" w:name="o795"/>
      <w:bookmarkEnd w:id="790"/>
      <w:r>
        <w:rPr>
          <w:b/>
          <w:bCs/>
        </w:rPr>
        <w:t xml:space="preserve">                          Присоединение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91" w:name="o796"/>
      <w:bookmarkEnd w:id="791"/>
      <w:r>
        <w:t xml:space="preserve">     Настоящее Соглашение  остается  открытым  для присоединения к </w:t>
      </w:r>
      <w:r>
        <w:br/>
        <w:t xml:space="preserve">нему государств и других субъектов права,  упомянутых в  пункте  2 </w:t>
      </w:r>
      <w:r>
        <w:br/>
        <w:t xml:space="preserve">"b"  статьи  1.  Документы  о  присоединении  сдаются  на хранение </w:t>
      </w:r>
      <w:r>
        <w:br/>
        <w:t xml:space="preserve">Генеральному секретарю Организации Объединенных Наций. </w:t>
      </w:r>
      <w:r>
        <w:br/>
      </w:r>
    </w:p>
    <w:p w:rsidR="000B0683" w:rsidRDefault="000B0683" w:rsidP="000B0683">
      <w:pPr>
        <w:pStyle w:val="HTML"/>
      </w:pPr>
      <w:bookmarkStart w:id="792" w:name="o797"/>
      <w:bookmarkEnd w:id="792"/>
      <w:r>
        <w:t xml:space="preserve">                            </w:t>
      </w:r>
      <w:r>
        <w:rPr>
          <w:b/>
          <w:bCs/>
        </w:rPr>
        <w:t>Статья 40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93" w:name="o798"/>
      <w:bookmarkEnd w:id="793"/>
      <w:r>
        <w:rPr>
          <w:b/>
          <w:bCs/>
        </w:rPr>
        <w:t xml:space="preserve">                        Вступление в силу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94" w:name="o799"/>
      <w:bookmarkEnd w:id="794"/>
      <w:r>
        <w:t xml:space="preserve">     1. Настоящее Соглашение вступает в силу через 30  дней  после </w:t>
      </w:r>
      <w:r>
        <w:br/>
        <w:t xml:space="preserve">даты   сдачи   на  хранение  30-го  документа  о  ратификации  или </w:t>
      </w:r>
      <w:r>
        <w:br/>
        <w:t>присоединении.</w:t>
      </w:r>
    </w:p>
    <w:p w:rsidR="000B0683" w:rsidRDefault="000B0683" w:rsidP="000B0683">
      <w:pPr>
        <w:pStyle w:val="HTML"/>
      </w:pPr>
      <w:bookmarkStart w:id="795" w:name="o800"/>
      <w:bookmarkEnd w:id="795"/>
      <w:r>
        <w:t xml:space="preserve">     2. Для    каждого    государства    или    субъекта    права, </w:t>
      </w:r>
      <w:r>
        <w:br/>
        <w:t xml:space="preserve">ратифицирующего настоящее Соглашение либо присоединяющегося к нему </w:t>
      </w:r>
      <w:r>
        <w:br/>
        <w:t xml:space="preserve">после   сдачи  на  хранение  30-го  документа  о  ратификации  или </w:t>
      </w:r>
      <w:r>
        <w:br/>
        <w:t xml:space="preserve">присоединении,  настоящее Соглашение вступает в силу на 30-й  день </w:t>
      </w:r>
      <w:r>
        <w:br/>
        <w:t xml:space="preserve">после   сдачи   на   хранение  его  документа  о  ратификации  или </w:t>
      </w:r>
      <w:r>
        <w:br/>
        <w:t xml:space="preserve">присоединении. </w:t>
      </w:r>
      <w:r>
        <w:br/>
      </w:r>
    </w:p>
    <w:p w:rsidR="000B0683" w:rsidRDefault="000B0683" w:rsidP="000B0683">
      <w:pPr>
        <w:pStyle w:val="HTML"/>
      </w:pPr>
      <w:bookmarkStart w:id="796" w:name="o801"/>
      <w:bookmarkEnd w:id="796"/>
      <w:r>
        <w:t xml:space="preserve">                            </w:t>
      </w:r>
      <w:r>
        <w:rPr>
          <w:b/>
          <w:bCs/>
        </w:rPr>
        <w:t>Статья 41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797" w:name="o802"/>
      <w:bookmarkEnd w:id="797"/>
      <w:r>
        <w:rPr>
          <w:b/>
          <w:bCs/>
        </w:rPr>
        <w:t xml:space="preserve">                       Временное применение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798" w:name="o803"/>
      <w:bookmarkEnd w:id="798"/>
      <w:r>
        <w:t xml:space="preserve">     1. Настоящее Соглашение  применяется  временно  государством, </w:t>
      </w:r>
      <w:r>
        <w:br/>
        <w:t xml:space="preserve">которое согласилось на его временное применение,  уведомив об этом </w:t>
      </w:r>
      <w:r>
        <w:br/>
        <w:t xml:space="preserve">депозитария в письменном виде.  Такое временное  применение  имеет </w:t>
      </w:r>
      <w:r>
        <w:br/>
        <w:t xml:space="preserve">силу начиная </w:t>
      </w:r>
      <w:proofErr w:type="gramStart"/>
      <w:r>
        <w:t>с даты получения</w:t>
      </w:r>
      <w:proofErr w:type="gramEnd"/>
      <w:r>
        <w:t xml:space="preserve"> уведомления.</w:t>
      </w:r>
    </w:p>
    <w:p w:rsidR="000B0683" w:rsidRDefault="000B0683" w:rsidP="000B0683">
      <w:pPr>
        <w:pStyle w:val="HTML"/>
      </w:pPr>
      <w:bookmarkStart w:id="799" w:name="o804"/>
      <w:bookmarkEnd w:id="799"/>
      <w:r>
        <w:t xml:space="preserve">     2. Временное применение каким-либо государством или субъектом </w:t>
      </w:r>
      <w:r>
        <w:br/>
        <w:t xml:space="preserve">права  прекращается </w:t>
      </w:r>
      <w:proofErr w:type="gramStart"/>
      <w:r>
        <w:t>с даты вступления</w:t>
      </w:r>
      <w:proofErr w:type="gramEnd"/>
      <w:r>
        <w:t xml:space="preserve"> настоящего Соглашения в силу </w:t>
      </w:r>
      <w:r>
        <w:br/>
        <w:t xml:space="preserve">для этого государства или субъекта права или с момента письменного </w:t>
      </w:r>
      <w:r>
        <w:br/>
      </w:r>
      <w:r>
        <w:lastRenderedPageBreak/>
        <w:t xml:space="preserve">уведомления  депозитария  таким государством или субъектом права о </w:t>
      </w:r>
      <w:r>
        <w:br/>
        <w:t xml:space="preserve">его намерении прекратить временное применение. </w:t>
      </w:r>
      <w:r>
        <w:br/>
      </w:r>
    </w:p>
    <w:p w:rsidR="000B0683" w:rsidRDefault="000B0683" w:rsidP="000B0683">
      <w:pPr>
        <w:pStyle w:val="HTML"/>
      </w:pPr>
      <w:bookmarkStart w:id="800" w:name="o805"/>
      <w:bookmarkEnd w:id="800"/>
      <w:r>
        <w:t xml:space="preserve">                            </w:t>
      </w:r>
      <w:r>
        <w:rPr>
          <w:b/>
          <w:bCs/>
        </w:rPr>
        <w:t>Статья 42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01" w:name="o806"/>
      <w:bookmarkEnd w:id="801"/>
      <w:r>
        <w:rPr>
          <w:b/>
          <w:bCs/>
        </w:rPr>
        <w:t xml:space="preserve">                      Оговорки и исключения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02" w:name="o807"/>
      <w:bookmarkEnd w:id="802"/>
      <w:r>
        <w:t xml:space="preserve">     Никакие оговорки к настоящему Соглашению  или  исключения  из </w:t>
      </w:r>
      <w:r>
        <w:br/>
        <w:t xml:space="preserve">него не допускаются. </w:t>
      </w:r>
      <w:r>
        <w:br/>
      </w:r>
    </w:p>
    <w:p w:rsidR="000B0683" w:rsidRDefault="000B0683" w:rsidP="000B0683">
      <w:pPr>
        <w:pStyle w:val="HTML"/>
      </w:pPr>
      <w:bookmarkStart w:id="803" w:name="o808"/>
      <w:bookmarkEnd w:id="803"/>
      <w:r>
        <w:t xml:space="preserve">                            </w:t>
      </w:r>
      <w:r>
        <w:rPr>
          <w:b/>
          <w:bCs/>
        </w:rPr>
        <w:t>Статья 43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04" w:name="o809"/>
      <w:bookmarkEnd w:id="804"/>
      <w:r>
        <w:rPr>
          <w:b/>
          <w:bCs/>
        </w:rPr>
        <w:t xml:space="preserve">                      Декларации и заявления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05" w:name="o810"/>
      <w:bookmarkEnd w:id="805"/>
      <w:r>
        <w:t xml:space="preserve">     </w:t>
      </w:r>
      <w:proofErr w:type="gramStart"/>
      <w:r>
        <w:rPr>
          <w:b/>
          <w:bCs/>
        </w:rPr>
        <w:t>Статья 42</w:t>
      </w:r>
      <w:r>
        <w:t xml:space="preserve">  не препятствует государству или субъекту права при </w:t>
      </w:r>
      <w:r>
        <w:br/>
        <w:t xml:space="preserve">подписании,  ратификации настоящего Соглашения или присоединении к </w:t>
      </w:r>
      <w:r>
        <w:br/>
        <w:t xml:space="preserve">нему выступать с декларациями или заявлениями в любой формулировке </w:t>
      </w:r>
      <w:r>
        <w:br/>
        <w:t xml:space="preserve">и под любым наименованием с целью, среди прочего, приведения своих </w:t>
      </w:r>
      <w:r>
        <w:br/>
        <w:t xml:space="preserve">законов   и   правил   в  соответствие  с  положениями  настоящего </w:t>
      </w:r>
      <w:r>
        <w:br/>
        <w:t xml:space="preserve">Соглашения,  при условии,  что такие декларации или  заявления  не </w:t>
      </w:r>
      <w:r>
        <w:br/>
        <w:t xml:space="preserve">предполагают   исключения   или  изменения  юридического  действия </w:t>
      </w:r>
      <w:r>
        <w:br/>
        <w:t>положений  настоящего</w:t>
      </w:r>
      <w:proofErr w:type="gramEnd"/>
      <w:r>
        <w:t xml:space="preserve">  Соглашения  в   их   применении   к   этому </w:t>
      </w:r>
      <w:r>
        <w:br/>
        <w:t xml:space="preserve">государству или субъекту. </w:t>
      </w:r>
      <w:r>
        <w:br/>
      </w:r>
    </w:p>
    <w:p w:rsidR="000B0683" w:rsidRDefault="000B0683" w:rsidP="000B0683">
      <w:pPr>
        <w:pStyle w:val="HTML"/>
      </w:pPr>
      <w:bookmarkStart w:id="806" w:name="o811"/>
      <w:bookmarkEnd w:id="806"/>
      <w:r>
        <w:t xml:space="preserve">                            </w:t>
      </w:r>
      <w:r>
        <w:rPr>
          <w:b/>
          <w:bCs/>
        </w:rPr>
        <w:t>Статья 44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07" w:name="o812"/>
      <w:bookmarkEnd w:id="807"/>
      <w:r>
        <w:rPr>
          <w:b/>
          <w:bCs/>
        </w:rPr>
        <w:t xml:space="preserve">                  Отношение к другим соглашениям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08" w:name="o813"/>
      <w:bookmarkEnd w:id="808"/>
      <w:r>
        <w:t xml:space="preserve">     1. Настоящее  Соглашение  не  изменяет  прав  и  обязательств </w:t>
      </w:r>
      <w:r>
        <w:br/>
        <w:t xml:space="preserve">государств-участников, которые  вытекают  из  других   соглашений, </w:t>
      </w:r>
      <w:r>
        <w:br/>
        <w:t xml:space="preserve">совместимых  с  настоящим  Соглашением,  и  которые не затрагивают </w:t>
      </w:r>
      <w:r>
        <w:br/>
        <w:t xml:space="preserve">осуществления другими  государствами-участниками  своих  прав  или </w:t>
      </w:r>
      <w:r>
        <w:br/>
        <w:t>выполнения ими своих обязательств по настоящему Соглашению.</w:t>
      </w:r>
    </w:p>
    <w:p w:rsidR="000B0683" w:rsidRDefault="000B0683" w:rsidP="000B0683">
      <w:pPr>
        <w:pStyle w:val="HTML"/>
      </w:pPr>
      <w:bookmarkStart w:id="809" w:name="o814"/>
      <w:bookmarkEnd w:id="809"/>
      <w:r>
        <w:t xml:space="preserve">     2. </w:t>
      </w:r>
      <w:proofErr w:type="gramStart"/>
      <w:r>
        <w:t xml:space="preserve">Два  или  более  государств-участников   могут   заключать </w:t>
      </w:r>
      <w:r>
        <w:br/>
        <w:t xml:space="preserve">соглашения,  изменяющие  или приостанавливающие действие положений </w:t>
      </w:r>
      <w:r>
        <w:br/>
        <w:t xml:space="preserve">настоящего Соглашения и  распространяющиеся  только  на  отношения </w:t>
      </w:r>
      <w:r>
        <w:br/>
        <w:t xml:space="preserve">между  ними,  при  условии,  что  такие соглашения не касаются тех </w:t>
      </w:r>
      <w:r>
        <w:br/>
        <w:t xml:space="preserve">положений,  отступление  от  которых  несовместимо  с  эффективным </w:t>
      </w:r>
      <w:r>
        <w:br/>
        <w:t xml:space="preserve">осуществлением объекта и цели настоящего Соглашения, и при условии </w:t>
      </w:r>
      <w:r>
        <w:br/>
        <w:t xml:space="preserve">также,  что такие соглашения не  затрагивают  применения  основных </w:t>
      </w:r>
      <w:r>
        <w:br/>
        <w:t>принципов, закрепленных в нем, и что положения</w:t>
      </w:r>
      <w:proofErr w:type="gramEnd"/>
      <w:r>
        <w:t xml:space="preserve"> таких соглашений не </w:t>
      </w:r>
      <w:r>
        <w:br/>
        <w:t xml:space="preserve">затрагивают осуществления другими государствами-участниками  своих </w:t>
      </w:r>
      <w:r>
        <w:br/>
        <w:t xml:space="preserve">прав   или   выполнения   ими  своих  обязательств  по  настоящему </w:t>
      </w:r>
      <w:r>
        <w:br/>
        <w:t>Соглашению.</w:t>
      </w:r>
    </w:p>
    <w:p w:rsidR="000B0683" w:rsidRDefault="000B0683" w:rsidP="000B0683">
      <w:pPr>
        <w:pStyle w:val="HTML"/>
      </w:pPr>
      <w:bookmarkStart w:id="810" w:name="o815"/>
      <w:bookmarkEnd w:id="810"/>
      <w:r>
        <w:t xml:space="preserve">     3. Государства-участники,       намеревающиеся      заключить </w:t>
      </w:r>
      <w:r>
        <w:br/>
        <w:t xml:space="preserve">соглашение,   указанное   в   пункте    2,    уведомляют    другие </w:t>
      </w:r>
      <w:r>
        <w:br/>
        <w:t xml:space="preserve">государства-участники  </w:t>
      </w:r>
      <w:proofErr w:type="gramStart"/>
      <w:r>
        <w:t>через</w:t>
      </w:r>
      <w:proofErr w:type="gramEnd"/>
      <w:r>
        <w:t xml:space="preserve">  </w:t>
      </w:r>
      <w:proofErr w:type="gramStart"/>
      <w:r>
        <w:t>депозитария</w:t>
      </w:r>
      <w:proofErr w:type="gramEnd"/>
      <w:r>
        <w:t xml:space="preserve">  настоящего Соглашения о </w:t>
      </w:r>
      <w:r>
        <w:br/>
        <w:t xml:space="preserve">своем намерении заключить это соглашение и  о  том  изменении  или </w:t>
      </w:r>
      <w:r>
        <w:br/>
        <w:t xml:space="preserve">приостановлении  действия его положений,  которое этим соглашением </w:t>
      </w:r>
      <w:r>
        <w:br/>
        <w:t xml:space="preserve">предусматривается. </w:t>
      </w:r>
      <w:r>
        <w:br/>
      </w:r>
    </w:p>
    <w:p w:rsidR="000B0683" w:rsidRDefault="000B0683" w:rsidP="000B0683">
      <w:pPr>
        <w:pStyle w:val="HTML"/>
      </w:pPr>
      <w:bookmarkStart w:id="811" w:name="o816"/>
      <w:bookmarkEnd w:id="811"/>
      <w:r>
        <w:t xml:space="preserve">                            </w:t>
      </w:r>
      <w:r>
        <w:rPr>
          <w:b/>
          <w:bCs/>
        </w:rPr>
        <w:t>Статья 45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12" w:name="o817"/>
      <w:bookmarkEnd w:id="812"/>
      <w:r>
        <w:rPr>
          <w:b/>
          <w:bCs/>
        </w:rPr>
        <w:t xml:space="preserve">                             Поправки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13" w:name="o818"/>
      <w:bookmarkEnd w:id="813"/>
      <w:r>
        <w:t xml:space="preserve">     1. Любое   государство-участник   может   путем   направления </w:t>
      </w:r>
      <w:r>
        <w:br/>
        <w:t xml:space="preserve">письменного  сообщения  на  имя Генерального секретаря Организации </w:t>
      </w:r>
      <w:r>
        <w:br/>
        <w:t xml:space="preserve">Объединенных Наций предложить поправки к настоящему  Соглашению  и </w:t>
      </w:r>
      <w:r>
        <w:br/>
        <w:t xml:space="preserve">обратиться  с просьбой о созыве конференции для рассмотрения таких </w:t>
      </w:r>
      <w:r>
        <w:br/>
        <w:t xml:space="preserve">предлагаемых  поправок.  Генеральный  секретарь  рассылает   такое </w:t>
      </w:r>
      <w:r>
        <w:br/>
        <w:t xml:space="preserve">сообщение всем   государствам-участникам.  Если  в  течение  шести </w:t>
      </w:r>
      <w:r>
        <w:br/>
        <w:t xml:space="preserve">месяцев </w:t>
      </w:r>
      <w:proofErr w:type="gramStart"/>
      <w:r>
        <w:t>с   даты   рассылки</w:t>
      </w:r>
      <w:proofErr w:type="gramEnd"/>
      <w:r>
        <w:t xml:space="preserve">   сообщения    не    менее    половины </w:t>
      </w:r>
      <w:r>
        <w:br/>
        <w:t xml:space="preserve">государств-участников дадут положительный ответ на эту просьбу, то </w:t>
      </w:r>
      <w:r>
        <w:br/>
        <w:t>Генеральный секретарь созывает конференцию.</w:t>
      </w:r>
    </w:p>
    <w:p w:rsidR="000B0683" w:rsidRDefault="000B0683" w:rsidP="000B0683">
      <w:pPr>
        <w:pStyle w:val="HTML"/>
      </w:pPr>
      <w:bookmarkStart w:id="814" w:name="o819"/>
      <w:bookmarkEnd w:id="814"/>
      <w:r>
        <w:lastRenderedPageBreak/>
        <w:t xml:space="preserve">     2. Процедура принятия решений, применяемая на конференции для </w:t>
      </w:r>
      <w:r>
        <w:br/>
        <w:t xml:space="preserve">рассмотрения поправки,  созываемой на основании пункта 1, является </w:t>
      </w:r>
      <w:r>
        <w:br/>
        <w:t xml:space="preserve">такой же,  что и процедура, применяемая на Конференции Организации </w:t>
      </w:r>
      <w:r>
        <w:br/>
        <w:t xml:space="preserve">Объединенных Наций по  трансграничным  рыбным  запасам  и  запасам </w:t>
      </w:r>
      <w:r>
        <w:br/>
        <w:t xml:space="preserve">далеко мигрирующих рыб,  если конференция не примет иного решения. </w:t>
      </w:r>
      <w:r>
        <w:br/>
        <w:t xml:space="preserve">Эта  конференция  должна  приложить  все  усилия  для   достижения </w:t>
      </w:r>
      <w:r>
        <w:br/>
        <w:t xml:space="preserve">соглашения по любым поправкам консенсусом, и голосование по ним не </w:t>
      </w:r>
      <w:r>
        <w:br/>
        <w:t xml:space="preserve">должно проводиться до тех пор,  пока не исчерпаны  все  усилия  по </w:t>
      </w:r>
      <w:r>
        <w:br/>
        <w:t>достижению консенсуса.</w:t>
      </w:r>
    </w:p>
    <w:p w:rsidR="000B0683" w:rsidRDefault="000B0683" w:rsidP="000B0683">
      <w:pPr>
        <w:pStyle w:val="HTML"/>
      </w:pPr>
      <w:bookmarkStart w:id="815" w:name="o820"/>
      <w:bookmarkEnd w:id="815"/>
      <w:r>
        <w:t xml:space="preserve">     3. Поправки к настоящему Соглашению после их принятия открыты </w:t>
      </w:r>
      <w:r>
        <w:br/>
        <w:t xml:space="preserve">для подписания государствами-участниками в Центральных учреждениях </w:t>
      </w:r>
      <w:r>
        <w:br/>
        <w:t xml:space="preserve">Организации Объединенных Наций в течение двенадцати месяцев </w:t>
      </w:r>
      <w:proofErr w:type="gramStart"/>
      <w:r>
        <w:t xml:space="preserve">с даты </w:t>
      </w:r>
      <w:r>
        <w:br/>
        <w:t>принятия</w:t>
      </w:r>
      <w:proofErr w:type="gramEnd"/>
      <w:r>
        <w:t>, если в самой поправке не предусмотрено иное.</w:t>
      </w:r>
    </w:p>
    <w:p w:rsidR="000B0683" w:rsidRDefault="000B0683" w:rsidP="000B0683">
      <w:pPr>
        <w:pStyle w:val="HTML"/>
      </w:pPr>
      <w:bookmarkStart w:id="816" w:name="o821"/>
      <w:bookmarkEnd w:id="816"/>
      <w:r>
        <w:t xml:space="preserve">     4. Статьи 38,  39, 47 и 50 распространяются на все поправки к </w:t>
      </w:r>
      <w:r>
        <w:br/>
        <w:t>настоящему Соглашению.</w:t>
      </w:r>
    </w:p>
    <w:p w:rsidR="000B0683" w:rsidRDefault="000B0683" w:rsidP="000B0683">
      <w:pPr>
        <w:pStyle w:val="HTML"/>
      </w:pPr>
      <w:bookmarkStart w:id="817" w:name="o822"/>
      <w:bookmarkEnd w:id="817"/>
      <w:r>
        <w:t xml:space="preserve">     5. Поправки  к  настоящему  Соглашению  вступают  в  силу для </w:t>
      </w:r>
      <w:r>
        <w:br/>
        <w:t xml:space="preserve">государств-участников, ратифицировавших  их или присоединившихся к </w:t>
      </w:r>
      <w:r>
        <w:br/>
        <w:t xml:space="preserve">ним,  на тридцатый день  после  сдачи  на  хранение  документов  о </w:t>
      </w:r>
      <w:r>
        <w:br/>
        <w:t xml:space="preserve">ратификации или присоединении двумя третями государств-участников. </w:t>
      </w:r>
      <w:r>
        <w:br/>
        <w:t xml:space="preserve">После этого для каждого  государства-участника,  ратифицировавшего </w:t>
      </w:r>
      <w:r>
        <w:br/>
        <w:t xml:space="preserve">поправку  или  присоединившегося  к  ней  после  сдачи на хранение </w:t>
      </w:r>
      <w:r>
        <w:br/>
        <w:t xml:space="preserve">требуемого числа таких документов,  поправка вступает  в  силу  на </w:t>
      </w:r>
      <w:r>
        <w:br/>
        <w:t xml:space="preserve">тридцатый день после сдачи на хранение его документа о ратификации </w:t>
      </w:r>
      <w:r>
        <w:br/>
        <w:t>или присоединении.</w:t>
      </w:r>
    </w:p>
    <w:p w:rsidR="000B0683" w:rsidRDefault="000B0683" w:rsidP="000B0683">
      <w:pPr>
        <w:pStyle w:val="HTML"/>
      </w:pPr>
      <w:bookmarkStart w:id="818" w:name="o823"/>
      <w:bookmarkEnd w:id="818"/>
      <w:r>
        <w:t xml:space="preserve">     6. В поправке может предусматриваться,  что для ее вступления </w:t>
      </w:r>
      <w:r>
        <w:br/>
        <w:t xml:space="preserve">в   силу   требуется   меньшее  или  большее  число  документов  о </w:t>
      </w:r>
      <w:r>
        <w:br/>
        <w:t xml:space="preserve">ратификации или присоединении по  сравнению  с  числом,  требуемым </w:t>
      </w:r>
      <w:r>
        <w:br/>
        <w:t>настоящей статьей.</w:t>
      </w:r>
    </w:p>
    <w:p w:rsidR="000B0683" w:rsidRDefault="000B0683" w:rsidP="000B0683">
      <w:pPr>
        <w:pStyle w:val="HTML"/>
      </w:pPr>
      <w:bookmarkStart w:id="819" w:name="o824"/>
      <w:bookmarkEnd w:id="819"/>
      <w:r>
        <w:t xml:space="preserve">     7. Государство,  ставшее  участником  настоящего   Соглашения </w:t>
      </w:r>
      <w:r>
        <w:br/>
        <w:t xml:space="preserve">после  вступления  в  силу поправок в соответствии с пунктом 5 при </w:t>
      </w:r>
      <w:r>
        <w:br/>
        <w:t>отсутствии выражения иного намерения этим государством:</w:t>
      </w:r>
    </w:p>
    <w:p w:rsidR="000B0683" w:rsidRDefault="000B0683" w:rsidP="000B0683">
      <w:pPr>
        <w:pStyle w:val="HTML"/>
      </w:pPr>
      <w:bookmarkStart w:id="820" w:name="o825"/>
      <w:bookmarkEnd w:id="820"/>
      <w:r>
        <w:t xml:space="preserve">     a) считается участником настоящего Соглашения с поправками, и</w:t>
      </w:r>
    </w:p>
    <w:p w:rsidR="000B0683" w:rsidRDefault="000B0683" w:rsidP="000B0683">
      <w:pPr>
        <w:pStyle w:val="HTML"/>
      </w:pPr>
      <w:bookmarkStart w:id="821" w:name="o826"/>
      <w:bookmarkEnd w:id="821"/>
      <w:r>
        <w:t xml:space="preserve">     b) считается участником Соглашения без поправок применительно </w:t>
      </w:r>
      <w:r>
        <w:br/>
        <w:t xml:space="preserve">к любому государству-участнику, не связанному поправками. </w:t>
      </w:r>
      <w:r>
        <w:br/>
      </w:r>
    </w:p>
    <w:p w:rsidR="000B0683" w:rsidRDefault="000B0683" w:rsidP="000B0683">
      <w:pPr>
        <w:pStyle w:val="HTML"/>
      </w:pPr>
      <w:bookmarkStart w:id="822" w:name="o827"/>
      <w:bookmarkEnd w:id="822"/>
      <w:r>
        <w:t xml:space="preserve">                            </w:t>
      </w:r>
      <w:r>
        <w:rPr>
          <w:b/>
          <w:bCs/>
        </w:rPr>
        <w:t>Статья 46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23" w:name="o828"/>
      <w:bookmarkEnd w:id="823"/>
      <w:r>
        <w:rPr>
          <w:b/>
          <w:bCs/>
        </w:rPr>
        <w:t xml:space="preserve">                            Денонсация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24" w:name="o829"/>
      <w:bookmarkEnd w:id="824"/>
      <w:r>
        <w:t xml:space="preserve">     1. Любое   государство-участник   может   путем   направления </w:t>
      </w:r>
      <w:r>
        <w:br/>
        <w:t xml:space="preserve">письменного  уведомления на имя Генерального секретаря Организации </w:t>
      </w:r>
      <w:r>
        <w:br/>
        <w:t xml:space="preserve">Объединенных Наций  денонсировать  настоящее  Соглашение  и  может </w:t>
      </w:r>
      <w:r>
        <w:br/>
        <w:t xml:space="preserve">изложить    причины.   Непредставление   причин   не   затрагивает </w:t>
      </w:r>
      <w:r>
        <w:br/>
        <w:t xml:space="preserve">юридической силы денонсации. Денонсация вступает в силу через один </w:t>
      </w:r>
      <w:r>
        <w:br/>
        <w:t xml:space="preserve">год  после  даты  получения  уведомления,  если  в  уведомлении не </w:t>
      </w:r>
      <w:r>
        <w:br/>
        <w:t>указывается более поздний срок.</w:t>
      </w:r>
    </w:p>
    <w:p w:rsidR="000B0683" w:rsidRDefault="000B0683" w:rsidP="000B0683">
      <w:pPr>
        <w:pStyle w:val="HTML"/>
      </w:pPr>
      <w:bookmarkStart w:id="825" w:name="o830"/>
      <w:bookmarkEnd w:id="825"/>
      <w:r>
        <w:t xml:space="preserve">     2. Денонсация ни  в  коей  мере  не  затрагивает  обязанности </w:t>
      </w:r>
      <w:r>
        <w:br/>
        <w:t xml:space="preserve">любого государства-участника   выполнять   любое   записанное    в </w:t>
      </w:r>
      <w:r>
        <w:br/>
        <w:t xml:space="preserve">настоящем Соглашении обязательство,  которое имеет для него силу в </w:t>
      </w:r>
      <w:r>
        <w:br/>
        <w:t xml:space="preserve">соответствии  с  международным  правом  независимо  от  настоящего </w:t>
      </w:r>
      <w:r>
        <w:br/>
        <w:t xml:space="preserve">Соглашения. </w:t>
      </w:r>
      <w:r>
        <w:br/>
      </w:r>
    </w:p>
    <w:p w:rsidR="000B0683" w:rsidRDefault="000B0683" w:rsidP="000B0683">
      <w:pPr>
        <w:pStyle w:val="HTML"/>
      </w:pPr>
      <w:bookmarkStart w:id="826" w:name="o831"/>
      <w:bookmarkEnd w:id="826"/>
      <w:r>
        <w:t xml:space="preserve">                            </w:t>
      </w:r>
      <w:r>
        <w:rPr>
          <w:b/>
          <w:bCs/>
        </w:rPr>
        <w:t>Статья 47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27" w:name="o832"/>
      <w:bookmarkEnd w:id="827"/>
      <w:r>
        <w:rPr>
          <w:b/>
          <w:bCs/>
        </w:rPr>
        <w:t xml:space="preserve">                Участие международных организаций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28" w:name="o833"/>
      <w:bookmarkEnd w:id="828"/>
      <w:r>
        <w:t xml:space="preserve">     1. В   тех   случаях,   когда   международная    организация, </w:t>
      </w:r>
      <w:r>
        <w:br/>
        <w:t xml:space="preserve">упоминаемая  в  статье  1  приложения  IX  Конвенции  не  обладает </w:t>
      </w:r>
      <w:r>
        <w:br/>
        <w:t xml:space="preserve">компетенцией во всех вопросах, регулируемых настоящим Соглашением, </w:t>
      </w:r>
      <w:r>
        <w:br/>
        <w:t xml:space="preserve">приложение  IX  Конвенции  применяется  mutatis mutandis к участию </w:t>
      </w:r>
      <w:r>
        <w:br/>
        <w:t xml:space="preserve">этой  международной  организации  в   настоящем   Соглашении,   за </w:t>
      </w:r>
      <w:r>
        <w:br/>
        <w:t xml:space="preserve">исключением  того,  что  следующие  положения  этого приложения не </w:t>
      </w:r>
      <w:r>
        <w:br/>
        <w:t>применяются:</w:t>
      </w:r>
    </w:p>
    <w:p w:rsidR="000B0683" w:rsidRDefault="000B0683" w:rsidP="000B0683">
      <w:pPr>
        <w:pStyle w:val="HTML"/>
      </w:pPr>
      <w:bookmarkStart w:id="829" w:name="o834"/>
      <w:bookmarkEnd w:id="829"/>
      <w:r>
        <w:t xml:space="preserve">     a) первое предложение статьи 2 и</w:t>
      </w:r>
    </w:p>
    <w:p w:rsidR="000B0683" w:rsidRDefault="000B0683" w:rsidP="000B0683">
      <w:pPr>
        <w:pStyle w:val="HTML"/>
      </w:pPr>
      <w:bookmarkStart w:id="830" w:name="o835"/>
      <w:bookmarkEnd w:id="830"/>
      <w:r>
        <w:lastRenderedPageBreak/>
        <w:t xml:space="preserve">     b) пункт 1 статьи 3.</w:t>
      </w:r>
    </w:p>
    <w:p w:rsidR="000B0683" w:rsidRDefault="000B0683" w:rsidP="000B0683">
      <w:pPr>
        <w:pStyle w:val="HTML"/>
      </w:pPr>
      <w:bookmarkStart w:id="831" w:name="o836"/>
      <w:bookmarkEnd w:id="831"/>
      <w:r>
        <w:t xml:space="preserve">     2. В    тех   случаях,   когда   международная   организация, </w:t>
      </w:r>
      <w:r>
        <w:br/>
        <w:t xml:space="preserve">упоминаемая  в  статье  1   приложения   IX   Конвенции   обладает </w:t>
      </w:r>
      <w:r>
        <w:br/>
        <w:t xml:space="preserve">компетенцией во всех вопросах, регулируемых настоящим Соглашением, </w:t>
      </w:r>
      <w:r>
        <w:br/>
        <w:t xml:space="preserve">к участию такой международной организации в  настоящем  Соглашении </w:t>
      </w:r>
      <w:r>
        <w:br/>
        <w:t>применяются следующие положения:</w:t>
      </w:r>
    </w:p>
    <w:p w:rsidR="000B0683" w:rsidRDefault="000B0683" w:rsidP="000B0683">
      <w:pPr>
        <w:pStyle w:val="HTML"/>
      </w:pPr>
      <w:bookmarkStart w:id="832" w:name="o837"/>
      <w:bookmarkEnd w:id="832"/>
      <w:r>
        <w:t xml:space="preserve">     a) в момент подписания или присоединения такая  международная </w:t>
      </w:r>
      <w:r>
        <w:br/>
        <w:t>организация делает заявление, указывая:</w:t>
      </w:r>
    </w:p>
    <w:p w:rsidR="000B0683" w:rsidRDefault="000B0683" w:rsidP="000B0683">
      <w:pPr>
        <w:pStyle w:val="HTML"/>
      </w:pPr>
      <w:bookmarkStart w:id="833" w:name="o838"/>
      <w:bookmarkEnd w:id="833"/>
      <w:r>
        <w:t xml:space="preserve">     i) что  она   обладает   компетенцией   во   всех   вопросах, </w:t>
      </w:r>
      <w:r>
        <w:br/>
        <w:t>регулируемых настоящим Соглашением;</w:t>
      </w:r>
    </w:p>
    <w:p w:rsidR="000B0683" w:rsidRDefault="000B0683" w:rsidP="000B0683">
      <w:pPr>
        <w:pStyle w:val="HTML"/>
      </w:pPr>
      <w:bookmarkStart w:id="834" w:name="o839"/>
      <w:bookmarkEnd w:id="834"/>
      <w:r>
        <w:t xml:space="preserve">     </w:t>
      </w:r>
      <w:proofErr w:type="gramStart"/>
      <w:r>
        <w:t xml:space="preserve">ii) что  по  этой  причине ее государства-члены не становятся </w:t>
      </w:r>
      <w:r>
        <w:br/>
        <w:t xml:space="preserve">государствами-участниками,  за  исключением  их   территорий,   на </w:t>
      </w:r>
      <w:r>
        <w:br/>
        <w:t xml:space="preserve">которые    не    распространяется   сфера   ответственности   этой </w:t>
      </w:r>
      <w:r>
        <w:br/>
        <w:t>международной организации, и</w:t>
      </w:r>
      <w:proofErr w:type="gramEnd"/>
    </w:p>
    <w:p w:rsidR="000B0683" w:rsidRDefault="000B0683" w:rsidP="000B0683">
      <w:pPr>
        <w:pStyle w:val="HTML"/>
      </w:pPr>
      <w:bookmarkStart w:id="835" w:name="o840"/>
      <w:bookmarkEnd w:id="835"/>
      <w:r>
        <w:t xml:space="preserve">     </w:t>
      </w:r>
      <w:proofErr w:type="gramStart"/>
      <w:r>
        <w:t xml:space="preserve">iii) что она принимает права и  обязательства  государств  по </w:t>
      </w:r>
      <w:r>
        <w:br/>
        <w:t>настоящему Соглашению;</w:t>
      </w:r>
      <w:proofErr w:type="gramEnd"/>
    </w:p>
    <w:p w:rsidR="000B0683" w:rsidRDefault="000B0683" w:rsidP="000B0683">
      <w:pPr>
        <w:pStyle w:val="HTML"/>
      </w:pPr>
      <w:bookmarkStart w:id="836" w:name="o841"/>
      <w:bookmarkEnd w:id="836"/>
      <w:r>
        <w:t xml:space="preserve">     b) участие такой международной организации никоим образом  не </w:t>
      </w:r>
      <w:r>
        <w:br/>
        <w:t xml:space="preserve">наделяет государства-члены этой международной  </w:t>
      </w:r>
      <w:proofErr w:type="gramStart"/>
      <w:r>
        <w:t>организации</w:t>
      </w:r>
      <w:proofErr w:type="gramEnd"/>
      <w:r>
        <w:t xml:space="preserve">  какими </w:t>
      </w:r>
      <w:r>
        <w:br/>
        <w:t>бы то ни было правами по настоящему Соглашению;</w:t>
      </w:r>
    </w:p>
    <w:p w:rsidR="000B0683" w:rsidRDefault="000B0683" w:rsidP="000B0683">
      <w:pPr>
        <w:pStyle w:val="HTML"/>
      </w:pPr>
      <w:bookmarkStart w:id="837" w:name="o842"/>
      <w:bookmarkEnd w:id="837"/>
      <w:r>
        <w:t xml:space="preserve">     c) в  случае  конфликта  между  обязательствами международной </w:t>
      </w:r>
      <w:r>
        <w:br/>
        <w:t xml:space="preserve">организации по  настоящему  Соглашению  и  ее  обязательствами  по </w:t>
      </w:r>
      <w:r>
        <w:br/>
        <w:t xml:space="preserve">Соглашению  об  учреждении  этой  международной организации или по </w:t>
      </w:r>
      <w:r>
        <w:br/>
        <w:t xml:space="preserve">любым  связанным  с  этим  актам   обязательства   по   настоящему </w:t>
      </w:r>
      <w:r>
        <w:br/>
        <w:t xml:space="preserve">Соглашению имеют преимущественную силу. </w:t>
      </w:r>
      <w:r>
        <w:br/>
      </w:r>
    </w:p>
    <w:p w:rsidR="000B0683" w:rsidRDefault="000B0683" w:rsidP="000B0683">
      <w:pPr>
        <w:pStyle w:val="HTML"/>
      </w:pPr>
      <w:bookmarkStart w:id="838" w:name="o843"/>
      <w:bookmarkEnd w:id="838"/>
      <w:r>
        <w:t xml:space="preserve">                            </w:t>
      </w:r>
      <w:r>
        <w:rPr>
          <w:b/>
          <w:bCs/>
        </w:rPr>
        <w:t>Статья 48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39" w:name="o844"/>
      <w:bookmarkEnd w:id="839"/>
      <w:r>
        <w:rPr>
          <w:b/>
          <w:bCs/>
        </w:rPr>
        <w:t xml:space="preserve">                        Статус Приложений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40" w:name="o845"/>
      <w:bookmarkEnd w:id="840"/>
      <w:r>
        <w:t xml:space="preserve">     1. Приложения   составляют   неотъемлемую   часть  настоящего </w:t>
      </w:r>
      <w:r>
        <w:br/>
        <w:t xml:space="preserve">Соглашения,  и,  если определенно не предусмотрено иное, ссылка на </w:t>
      </w:r>
      <w:r>
        <w:br/>
        <w:t xml:space="preserve">настоящее  Соглашение или на одну из его частей является ссылкой и </w:t>
      </w:r>
      <w:r>
        <w:br/>
        <w:t>на относящиеся к ним Приложения.</w:t>
      </w:r>
    </w:p>
    <w:p w:rsidR="000B0683" w:rsidRDefault="000B0683" w:rsidP="000B0683">
      <w:pPr>
        <w:pStyle w:val="HTML"/>
      </w:pPr>
      <w:bookmarkStart w:id="841" w:name="o846"/>
      <w:bookmarkEnd w:id="841"/>
      <w:r>
        <w:t xml:space="preserve">     2. Приложения     могут     периодически     пересматриваться </w:t>
      </w:r>
      <w:r>
        <w:br/>
        <w:t xml:space="preserve">государствами-участниками. Такой    пересмотр    основывается   на </w:t>
      </w:r>
      <w:r>
        <w:br/>
        <w:t xml:space="preserve">научно-технических соображениях.  Невзирая на положения статьи 45, </w:t>
      </w:r>
      <w:r>
        <w:br/>
        <w:t xml:space="preserve">в том случае,  если на совещании государств-участников консенсусом </w:t>
      </w:r>
      <w:r>
        <w:br/>
        <w:t xml:space="preserve">принимается  изменение  к  одному  из  Приложений,  это  изменение </w:t>
      </w:r>
      <w:r>
        <w:br/>
        <w:t xml:space="preserve">включается  в  настоящее  Соглашение  и вступает в силу </w:t>
      </w:r>
      <w:proofErr w:type="gramStart"/>
      <w:r>
        <w:t>с даты</w:t>
      </w:r>
      <w:proofErr w:type="gramEnd"/>
      <w:r>
        <w:t xml:space="preserve"> его </w:t>
      </w:r>
      <w:r>
        <w:br/>
        <w:t xml:space="preserve">принятия  или  с  другой  даты,  которая  может  быть  указана   в </w:t>
      </w:r>
      <w:r>
        <w:br/>
        <w:t xml:space="preserve">изменении.   Если   на  таком  совещании  изменение  к  Приложению </w:t>
      </w:r>
      <w:r>
        <w:br/>
        <w:t xml:space="preserve">консенсусом не  принимается,  применяются  процедуры  в  отношении </w:t>
      </w:r>
      <w:r>
        <w:br/>
        <w:t xml:space="preserve">поправок, изложенные в статье 45. </w:t>
      </w:r>
      <w:r>
        <w:br/>
      </w:r>
    </w:p>
    <w:p w:rsidR="000B0683" w:rsidRDefault="000B0683" w:rsidP="000B0683">
      <w:pPr>
        <w:pStyle w:val="HTML"/>
      </w:pPr>
      <w:bookmarkStart w:id="842" w:name="o847"/>
      <w:bookmarkEnd w:id="842"/>
      <w:r>
        <w:t xml:space="preserve">                            </w:t>
      </w:r>
      <w:r>
        <w:rPr>
          <w:b/>
          <w:bCs/>
        </w:rPr>
        <w:t>Статья 49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43" w:name="o848"/>
      <w:bookmarkEnd w:id="843"/>
      <w:r>
        <w:rPr>
          <w:b/>
          <w:bCs/>
        </w:rPr>
        <w:t xml:space="preserve">                           Депозитарий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44" w:name="o849"/>
      <w:bookmarkEnd w:id="844"/>
      <w:r>
        <w:t xml:space="preserve">     Депозитарием настоящего  Соглашения  и  любых  поправок   или </w:t>
      </w:r>
      <w:r>
        <w:br/>
        <w:t xml:space="preserve">изменений   к  нему  является  Генеральный  секретарь  Организации </w:t>
      </w:r>
      <w:r>
        <w:br/>
        <w:t xml:space="preserve">Объединенных Наций. </w:t>
      </w:r>
      <w:r>
        <w:br/>
      </w:r>
    </w:p>
    <w:p w:rsidR="000B0683" w:rsidRDefault="000B0683" w:rsidP="000B0683">
      <w:pPr>
        <w:pStyle w:val="HTML"/>
      </w:pPr>
      <w:bookmarkStart w:id="845" w:name="o850"/>
      <w:bookmarkEnd w:id="845"/>
      <w:r>
        <w:t xml:space="preserve">                            </w:t>
      </w:r>
      <w:r>
        <w:rPr>
          <w:b/>
          <w:bCs/>
        </w:rPr>
        <w:t>Статья 50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46" w:name="o851"/>
      <w:bookmarkEnd w:id="846"/>
      <w:r>
        <w:rPr>
          <w:b/>
          <w:bCs/>
        </w:rPr>
        <w:t xml:space="preserve">                        Аутентичные тексты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47" w:name="o852"/>
      <w:bookmarkEnd w:id="847"/>
      <w:r>
        <w:t xml:space="preserve">     Тексты настоящего   Соглашения   на   английском,   арабском, </w:t>
      </w:r>
      <w:r>
        <w:br/>
        <w:t xml:space="preserve">испанском,  китайском, русском и французском языках являются равно </w:t>
      </w:r>
      <w:r>
        <w:br/>
        <w:t xml:space="preserve">аутентичными. </w:t>
      </w:r>
      <w:r>
        <w:br/>
      </w:r>
    </w:p>
    <w:p w:rsidR="000B0683" w:rsidRDefault="000B0683" w:rsidP="000B0683">
      <w:pPr>
        <w:pStyle w:val="HTML"/>
      </w:pPr>
      <w:bookmarkStart w:id="848" w:name="o853"/>
      <w:bookmarkEnd w:id="848"/>
      <w:r>
        <w:t xml:space="preserve">     В удостоверение чего нижеподписавшиеся представители, должным </w:t>
      </w:r>
      <w:r>
        <w:br/>
        <w:t xml:space="preserve">образом на то уполномоченные, подписали настоящее Соглашение. </w:t>
      </w:r>
      <w:r>
        <w:br/>
      </w:r>
    </w:p>
    <w:p w:rsidR="000B0683" w:rsidRDefault="000B0683" w:rsidP="000B0683">
      <w:pPr>
        <w:pStyle w:val="HTML"/>
      </w:pPr>
      <w:bookmarkStart w:id="849" w:name="o854"/>
      <w:bookmarkEnd w:id="849"/>
      <w:r>
        <w:lastRenderedPageBreak/>
        <w:t xml:space="preserve">     Открыто для  подписания  в  </w:t>
      </w:r>
      <w:proofErr w:type="gramStart"/>
      <w:r>
        <w:t>г</w:t>
      </w:r>
      <w:proofErr w:type="gramEnd"/>
      <w:r>
        <w:t xml:space="preserve">.  Нью-Йорке  четвертого декабря </w:t>
      </w:r>
      <w:r>
        <w:br/>
        <w:t xml:space="preserve">тысяча девятьсот девяносто пятого года в  единственном  экземпляре </w:t>
      </w:r>
      <w:r>
        <w:br/>
        <w:t xml:space="preserve">на   английском,   арабском,   испанском,   китайском,  русском  и </w:t>
      </w:r>
      <w:r>
        <w:br/>
        <w:t xml:space="preserve">французском языках. </w:t>
      </w:r>
      <w:r>
        <w:br/>
      </w:r>
    </w:p>
    <w:p w:rsidR="000B0683" w:rsidRDefault="000B0683" w:rsidP="000B0683">
      <w:pPr>
        <w:pStyle w:val="HTML"/>
      </w:pPr>
      <w:bookmarkStart w:id="850" w:name="o855"/>
      <w:bookmarkEnd w:id="850"/>
      <w:r>
        <w:rPr>
          <w:b/>
          <w:bCs/>
        </w:rPr>
        <w:t xml:space="preserve">                           Приложение 1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51" w:name="o856"/>
      <w:bookmarkEnd w:id="851"/>
      <w:r>
        <w:rPr>
          <w:b/>
          <w:bCs/>
        </w:rPr>
        <w:t xml:space="preserve">                      Стандартные требования </w:t>
      </w:r>
      <w:r>
        <w:rPr>
          <w:b/>
          <w:bCs/>
        </w:rPr>
        <w:br/>
        <w:t xml:space="preserve">              к сбору данных и взаимному обмену 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52" w:name="o857"/>
      <w:bookmarkEnd w:id="852"/>
      <w:r>
        <w:t xml:space="preserve">                             </w:t>
      </w:r>
      <w:r>
        <w:rPr>
          <w:b/>
          <w:bCs/>
        </w:rPr>
        <w:t>Статья 1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53" w:name="o858"/>
      <w:bookmarkEnd w:id="853"/>
      <w:r>
        <w:rPr>
          <w:b/>
          <w:bCs/>
        </w:rPr>
        <w:t xml:space="preserve">                         Общие принципы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54" w:name="o859"/>
      <w:bookmarkEnd w:id="854"/>
      <w:r>
        <w:t xml:space="preserve">     1. Своевременный  сбор,  составление  и  анализ  данных имеют </w:t>
      </w:r>
      <w:r>
        <w:br/>
        <w:t xml:space="preserve">основополагающее    значение    для    эффективного     сохранения </w:t>
      </w:r>
      <w:r>
        <w:br/>
        <w:t xml:space="preserve">трансграничных  рыбных  запасов и запасов далеко мигрирующих рыб и </w:t>
      </w:r>
      <w:r>
        <w:br/>
        <w:t xml:space="preserve">управления ими.  Здесь требуются данные о промысле этих запасов  в </w:t>
      </w:r>
      <w:r>
        <w:br/>
        <w:t xml:space="preserve">открытом   море   и   в   районах,  находящихся  под  национальной </w:t>
      </w:r>
      <w:r>
        <w:br/>
        <w:t xml:space="preserve">юрисдикцией,  причем собирать и составлять их следует  так,  чтобы </w:t>
      </w:r>
      <w:r>
        <w:br/>
        <w:t xml:space="preserve">это  позволяло  проводить  статистически значимый анализ для целей </w:t>
      </w:r>
      <w:r>
        <w:br/>
        <w:t xml:space="preserve">сохранения рыбных ресурсов и управления ими.  Эти данные  включают </w:t>
      </w:r>
      <w:r>
        <w:br/>
        <w:t xml:space="preserve">статистику улова и промыслового усилия и другую связанную с рыбным </w:t>
      </w:r>
      <w:r>
        <w:br/>
        <w:t xml:space="preserve">промыслом информацию, например, данные, касающиеся судов, и другие </w:t>
      </w:r>
      <w:r>
        <w:br/>
        <w:t xml:space="preserve">данные  для стандартизации промыслового усилия.  Собираемые данные </w:t>
      </w:r>
      <w:r>
        <w:br/>
        <w:t xml:space="preserve">должны также включать информацию о видах,  не являющихся  объектом </w:t>
      </w:r>
      <w:r>
        <w:br/>
        <w:t xml:space="preserve">специализированного промысла, и ассоциированных и зависимых видах. </w:t>
      </w:r>
      <w:r>
        <w:br/>
        <w:t xml:space="preserve">Все данные следует проверять для обеспечения точности. Соблюдается </w:t>
      </w:r>
      <w:r>
        <w:br/>
        <w:t xml:space="preserve">конфиденциальность   необобщенных  данных.  Распространение  таких </w:t>
      </w:r>
      <w:r>
        <w:br/>
        <w:t xml:space="preserve">данных  производится  при  соблюдении  условий,  на  которых   они </w:t>
      </w:r>
      <w:r>
        <w:br/>
        <w:t>представляются.</w:t>
      </w:r>
    </w:p>
    <w:p w:rsidR="000B0683" w:rsidRDefault="000B0683" w:rsidP="000B0683">
      <w:pPr>
        <w:pStyle w:val="HTML"/>
      </w:pPr>
      <w:bookmarkStart w:id="855" w:name="o860"/>
      <w:bookmarkEnd w:id="855"/>
      <w:r>
        <w:t xml:space="preserve">     2. Развивающимся государствам предоставляется помощь,  в  том </w:t>
      </w:r>
      <w:r>
        <w:br/>
        <w:t xml:space="preserve">числе   помощь   с   подготовкой  кадров,  а  также  финансовая  и </w:t>
      </w:r>
      <w:r>
        <w:br/>
        <w:t xml:space="preserve">техническая помощь  для  наращивания  их  возможностей  в  области </w:t>
      </w:r>
      <w:r>
        <w:br/>
        <w:t xml:space="preserve">сохранения живых морских ресурсов и управления ими. Помощь следует </w:t>
      </w:r>
      <w:r>
        <w:br/>
        <w:t xml:space="preserve">фокусировать на совершенствовании  возможностей  по  осуществлению </w:t>
      </w:r>
      <w:r>
        <w:br/>
        <w:t xml:space="preserve">сбора  и  проверки  данных,  программ  использования наблюдателей, </w:t>
      </w:r>
      <w:r>
        <w:br/>
        <w:t xml:space="preserve">анализа данных и исследовательских проектов, что помогает в оценке </w:t>
      </w:r>
      <w:r>
        <w:br/>
        <w:t xml:space="preserve">запасов.  Следует  поощрять  как  можно  более  полное привлечение </w:t>
      </w:r>
      <w:r>
        <w:br/>
        <w:t xml:space="preserve">ученых и хозяйственников из развивающихся государств к  сохранению </w:t>
      </w:r>
      <w:r>
        <w:br/>
        <w:t xml:space="preserve">трансграничных  рыбных  запасов и </w:t>
      </w:r>
      <w:proofErr w:type="gramStart"/>
      <w:r>
        <w:t>запасов</w:t>
      </w:r>
      <w:proofErr w:type="gramEnd"/>
      <w:r>
        <w:t xml:space="preserve"> далеко мигрирующих рыб и </w:t>
      </w:r>
      <w:r>
        <w:br/>
        <w:t xml:space="preserve">управлению ими. </w:t>
      </w:r>
      <w:r>
        <w:br/>
      </w:r>
    </w:p>
    <w:p w:rsidR="000B0683" w:rsidRDefault="000B0683" w:rsidP="000B0683">
      <w:pPr>
        <w:pStyle w:val="HTML"/>
      </w:pPr>
      <w:bookmarkStart w:id="856" w:name="o861"/>
      <w:bookmarkEnd w:id="856"/>
      <w:r>
        <w:t xml:space="preserve">                             </w:t>
      </w:r>
      <w:r>
        <w:rPr>
          <w:b/>
          <w:bCs/>
        </w:rPr>
        <w:t>Статья 2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57" w:name="o862"/>
      <w:bookmarkEnd w:id="857"/>
      <w:r>
        <w:rPr>
          <w:b/>
          <w:bCs/>
        </w:rPr>
        <w:t xml:space="preserve">         Принципы сбора, составления данных и обмена 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58" w:name="o863"/>
      <w:bookmarkEnd w:id="858"/>
      <w:r>
        <w:t xml:space="preserve">     При определении параметров для сбора,  составления данных  об </w:t>
      </w:r>
      <w:r>
        <w:br/>
        <w:t xml:space="preserve">операциях  по  промыслу  трансграничных  рыбных  запасов и </w:t>
      </w:r>
      <w:proofErr w:type="gramStart"/>
      <w:r>
        <w:t>запасов</w:t>
      </w:r>
      <w:proofErr w:type="gramEnd"/>
      <w:r>
        <w:t xml:space="preserve"> </w:t>
      </w:r>
      <w:r>
        <w:br/>
        <w:t xml:space="preserve">далеко мигрирующих рыб и обмена такими данными  следует  учитывать </w:t>
      </w:r>
      <w:r>
        <w:br/>
        <w:t>следующие общие принципы:</w:t>
      </w:r>
    </w:p>
    <w:p w:rsidR="000B0683" w:rsidRDefault="000B0683" w:rsidP="000B0683">
      <w:pPr>
        <w:pStyle w:val="HTML"/>
      </w:pPr>
      <w:bookmarkStart w:id="859" w:name="o864"/>
      <w:bookmarkEnd w:id="859"/>
      <w:r>
        <w:t xml:space="preserve">     </w:t>
      </w:r>
      <w:proofErr w:type="gramStart"/>
      <w:r>
        <w:t xml:space="preserve">a) государства должны обеспечивать, чтобы данные о рыболовной </w:t>
      </w:r>
      <w:r>
        <w:br/>
        <w:t xml:space="preserve">деятельности   собирались   с  судов,  плавающих  под  их  флагом, </w:t>
      </w:r>
      <w:r>
        <w:br/>
        <w:t xml:space="preserve">сообразно с рабочими характеристиками каждого промыслового  метода </w:t>
      </w:r>
      <w:r>
        <w:br/>
        <w:t xml:space="preserve">(например,   каждое  индивидуальное  траление,  каждая  постановка </w:t>
      </w:r>
      <w:r>
        <w:br/>
        <w:t xml:space="preserve">яруса,  каждый облавливаемый косяк при удобном лове и каждый  день </w:t>
      </w:r>
      <w:r>
        <w:br/>
        <w:t xml:space="preserve">промысла  при тролловом лове) и были достаточно подробными,  чтобы </w:t>
      </w:r>
      <w:r>
        <w:br/>
        <w:t>обеспечивать эффективную оценку запасов;</w:t>
      </w:r>
      <w:proofErr w:type="gramEnd"/>
    </w:p>
    <w:p w:rsidR="000B0683" w:rsidRDefault="000B0683" w:rsidP="000B0683">
      <w:pPr>
        <w:pStyle w:val="HTML"/>
      </w:pPr>
      <w:r>
        <w:t xml:space="preserve">   b) государства должны обеспечивать,  чтобы промысловые данные </w:t>
      </w:r>
      <w:r>
        <w:br/>
        <w:t>проходили проверку через соответствующую систему;</w:t>
      </w:r>
    </w:p>
    <w:p w:rsidR="000B0683" w:rsidRDefault="000B0683" w:rsidP="000B0683">
      <w:pPr>
        <w:pStyle w:val="HTML"/>
      </w:pPr>
      <w:bookmarkStart w:id="860" w:name="o866"/>
      <w:bookmarkEnd w:id="860"/>
      <w:r>
        <w:t xml:space="preserve">     </w:t>
      </w:r>
      <w:proofErr w:type="gramStart"/>
      <w:r>
        <w:t xml:space="preserve">c) государства  должны составлять данные,  касающиеся рыбного </w:t>
      </w:r>
      <w:r>
        <w:br/>
        <w:t xml:space="preserve">промысла,  и другие вспомогательные научные данные и предоставлять </w:t>
      </w:r>
      <w:r>
        <w:br/>
        <w:t xml:space="preserve">их   в   согласованной   форме   и   своевременно  соответствующей </w:t>
      </w:r>
      <w:r>
        <w:br/>
        <w:t xml:space="preserve">субрегиональной или региональной рыбохозяйственной организации или </w:t>
      </w:r>
      <w:r>
        <w:br/>
      </w:r>
      <w:r>
        <w:lastRenderedPageBreak/>
        <w:t>договоренности,   где   таковая   имеется.</w:t>
      </w:r>
      <w:proofErr w:type="gramEnd"/>
      <w:r>
        <w:t xml:space="preserve">   В   противном  случае </w:t>
      </w:r>
      <w:r>
        <w:br/>
        <w:t xml:space="preserve">государства сотрудничают в деле обмена данных либо напрямую,  либо </w:t>
      </w:r>
      <w:r>
        <w:br/>
        <w:t xml:space="preserve">через  такие  иные  механизмы  сотрудничества,  которые могут быть </w:t>
      </w:r>
      <w:r>
        <w:br/>
        <w:t>согласованы между ними;</w:t>
      </w:r>
    </w:p>
    <w:p w:rsidR="000B0683" w:rsidRDefault="000B0683" w:rsidP="000B0683">
      <w:pPr>
        <w:pStyle w:val="HTML"/>
      </w:pPr>
      <w:bookmarkStart w:id="861" w:name="o867"/>
      <w:bookmarkEnd w:id="861"/>
      <w:r>
        <w:t xml:space="preserve">     d) в      рамках     субрегиональных     или     региональных </w:t>
      </w:r>
      <w:r>
        <w:br/>
        <w:t xml:space="preserve">рыбохозяйственных  организаций  или  договоренностей   или   иными </w:t>
      </w:r>
      <w:r>
        <w:br/>
        <w:t xml:space="preserve">средствами  государства  должны  согласовывать  параметры данных и </w:t>
      </w:r>
      <w:r>
        <w:br/>
        <w:t xml:space="preserve">форму,  в которой их  надлежит  предоставлять,  в  соответствии  с </w:t>
      </w:r>
      <w:r>
        <w:br/>
        <w:t xml:space="preserve">настоящим Приложением и с учетом характера запасов и промысла этих </w:t>
      </w:r>
      <w:r>
        <w:br/>
        <w:t xml:space="preserve">запасов в регионе.  Такие организации  или  договоренности  должны </w:t>
      </w:r>
      <w:r>
        <w:br/>
        <w:t xml:space="preserve">требовать  от  сторон,  не  являющихся их членами или участниками, </w:t>
      </w:r>
      <w:r>
        <w:br/>
        <w:t xml:space="preserve">предоставления данных о соответствующей  промысловой  деятельности </w:t>
      </w:r>
      <w:r>
        <w:br/>
        <w:t>судов, плавающих под их флагом;</w:t>
      </w:r>
    </w:p>
    <w:p w:rsidR="000B0683" w:rsidRDefault="000B0683" w:rsidP="000B0683">
      <w:pPr>
        <w:pStyle w:val="HTML"/>
      </w:pPr>
      <w:bookmarkStart w:id="862" w:name="o868"/>
      <w:bookmarkEnd w:id="862"/>
      <w:r>
        <w:t xml:space="preserve">     e) такие  организации   или   договоренности   составляют   и </w:t>
      </w:r>
      <w:r>
        <w:br/>
        <w:t xml:space="preserve">предоставляют  данные  своевременно  и  в  согласованной  форме  в </w:t>
      </w:r>
      <w:r>
        <w:br/>
        <w:t xml:space="preserve">распоряжение  всех  заинтересованных   государств   на   условиях, </w:t>
      </w:r>
      <w:r>
        <w:br/>
        <w:t>установленных организацией или договоренностью; и</w:t>
      </w:r>
    </w:p>
    <w:p w:rsidR="000B0683" w:rsidRDefault="000B0683" w:rsidP="000B0683">
      <w:pPr>
        <w:pStyle w:val="HTML"/>
      </w:pPr>
      <w:bookmarkStart w:id="863" w:name="o869"/>
      <w:bookmarkEnd w:id="863"/>
      <w:r>
        <w:t xml:space="preserve">     f) ученые государства флага и соответствующей субрегиональной </w:t>
      </w:r>
      <w:r>
        <w:br/>
        <w:t xml:space="preserve">или  региональной рыбохозяйственной организации или договоренности </w:t>
      </w:r>
      <w:r>
        <w:br/>
        <w:t xml:space="preserve">должны  анализировать  эти  данные  раздельно  либо  совместно,  в </w:t>
      </w:r>
      <w:r>
        <w:br/>
        <w:t xml:space="preserve">зависимости от обстоятельств. </w:t>
      </w:r>
      <w:r>
        <w:br/>
      </w:r>
    </w:p>
    <w:p w:rsidR="000B0683" w:rsidRDefault="000B0683" w:rsidP="000B0683">
      <w:pPr>
        <w:pStyle w:val="HTML"/>
      </w:pPr>
      <w:bookmarkStart w:id="864" w:name="o870"/>
      <w:bookmarkEnd w:id="864"/>
      <w:r>
        <w:t xml:space="preserve">                             </w:t>
      </w:r>
      <w:r>
        <w:rPr>
          <w:b/>
          <w:bCs/>
        </w:rPr>
        <w:t>Статья 3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65" w:name="o871"/>
      <w:bookmarkEnd w:id="865"/>
      <w:r>
        <w:rPr>
          <w:b/>
          <w:bCs/>
        </w:rPr>
        <w:t xml:space="preserve">                   Основные промысловые данные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66" w:name="o872"/>
      <w:bookmarkEnd w:id="866"/>
      <w:r>
        <w:t xml:space="preserve">     1. Для  содействия  эффективной  оценке  запасов  государства </w:t>
      </w:r>
      <w:r>
        <w:br/>
        <w:t xml:space="preserve">выполняют в соответствии с согласованными  процедурами  достаточно </w:t>
      </w:r>
      <w:r>
        <w:br/>
        <w:t xml:space="preserve">подробный  сбор  и  предоставление соответствующей субрегиональной </w:t>
      </w:r>
      <w:r>
        <w:br/>
        <w:t xml:space="preserve">или региональной рыбохозяйственной организации или  договоренности </w:t>
      </w:r>
      <w:r>
        <w:br/>
        <w:t>следующих типов данных:</w:t>
      </w:r>
    </w:p>
    <w:p w:rsidR="000B0683" w:rsidRDefault="000B0683" w:rsidP="000B0683">
      <w:pPr>
        <w:pStyle w:val="HTML"/>
      </w:pPr>
      <w:bookmarkStart w:id="867" w:name="o873"/>
      <w:bookmarkEnd w:id="867"/>
      <w:r>
        <w:t xml:space="preserve">     a) временные  ряды   статистических   данных   об   улове   и </w:t>
      </w:r>
      <w:r>
        <w:br/>
        <w:t>промысловом усилии с разбивкой по промыслам и флотам;</w:t>
      </w:r>
    </w:p>
    <w:p w:rsidR="000B0683" w:rsidRDefault="000B0683" w:rsidP="000B0683">
      <w:pPr>
        <w:pStyle w:val="HTML"/>
      </w:pPr>
      <w:bookmarkStart w:id="868" w:name="o874"/>
      <w:bookmarkEnd w:id="868"/>
      <w:r>
        <w:t xml:space="preserve">     </w:t>
      </w:r>
      <w:proofErr w:type="gramStart"/>
      <w:r>
        <w:t xml:space="preserve">b) общий улов,  выраженный в количестве, номинальном весе или </w:t>
      </w:r>
      <w:r>
        <w:br/>
        <w:t xml:space="preserve">и в том,  и в другом,  с разбивкой по видам (как являющимся, так и </w:t>
      </w:r>
      <w:r>
        <w:br/>
        <w:t xml:space="preserve">не   являющимся   объектом   специализированного   промысла),    в </w:t>
      </w:r>
      <w:r>
        <w:br/>
        <w:t xml:space="preserve">зависимости  от  особенностей  каждого  промысла  (номинальный вес </w:t>
      </w:r>
      <w:r>
        <w:br/>
        <w:t xml:space="preserve">определяется Продовольственной и сельскохозяйственной организацией </w:t>
      </w:r>
      <w:r>
        <w:br/>
        <w:t>Объединенных Наций как эквивалент выгрузки в живом весе);</w:t>
      </w:r>
      <w:proofErr w:type="gramEnd"/>
    </w:p>
    <w:p w:rsidR="000B0683" w:rsidRDefault="000B0683" w:rsidP="000B0683">
      <w:pPr>
        <w:pStyle w:val="HTML"/>
      </w:pPr>
      <w:bookmarkStart w:id="869" w:name="o875"/>
      <w:bookmarkEnd w:id="869"/>
      <w:r>
        <w:t xml:space="preserve">     c) статистические   данные   о    выбросах,    включая    при </w:t>
      </w:r>
      <w:r>
        <w:br/>
        <w:t xml:space="preserve">необходимости  оценочные данные,  выраженные в виде количества или </w:t>
      </w:r>
      <w:r>
        <w:br/>
        <w:t xml:space="preserve">номинального  веса  с  разбивкой  по  видам,  в   зависимости   от </w:t>
      </w:r>
      <w:r>
        <w:br/>
        <w:t>особенностей каждого промысла;</w:t>
      </w:r>
    </w:p>
    <w:p w:rsidR="000B0683" w:rsidRDefault="000B0683" w:rsidP="000B0683">
      <w:pPr>
        <w:pStyle w:val="HTML"/>
      </w:pPr>
      <w:bookmarkStart w:id="870" w:name="o876"/>
      <w:bookmarkEnd w:id="870"/>
      <w:r>
        <w:t xml:space="preserve">     d) статистические данные о  промысловом  усилии  для  каждого </w:t>
      </w:r>
      <w:r>
        <w:br/>
        <w:t>промыслового метода, и</w:t>
      </w:r>
    </w:p>
    <w:p w:rsidR="000B0683" w:rsidRDefault="000B0683" w:rsidP="000B0683">
      <w:pPr>
        <w:pStyle w:val="HTML"/>
      </w:pPr>
      <w:bookmarkStart w:id="871" w:name="o877"/>
      <w:bookmarkEnd w:id="871"/>
      <w:r>
        <w:t xml:space="preserve">     e) место,  дата и время лова,  а при необходимости  и  другие </w:t>
      </w:r>
      <w:r>
        <w:br/>
        <w:t>статистические данные о промысловых операциях.</w:t>
      </w:r>
    </w:p>
    <w:p w:rsidR="000B0683" w:rsidRDefault="000B0683" w:rsidP="000B0683">
      <w:pPr>
        <w:pStyle w:val="HTML"/>
      </w:pPr>
      <w:bookmarkStart w:id="872" w:name="o878"/>
      <w:bookmarkEnd w:id="872"/>
      <w:r>
        <w:t xml:space="preserve">     2. Государства  собирают  также  в   подходящих   случаях   и </w:t>
      </w:r>
      <w:r>
        <w:br/>
        <w:t xml:space="preserve">предоставляют  соответствующей  субрегиональной  или  региональной </w:t>
      </w:r>
      <w:r>
        <w:br/>
        <w:t xml:space="preserve">рыбохозяйственной  организации  или   договоренности   информацию, </w:t>
      </w:r>
      <w:r>
        <w:br/>
        <w:t>помогающую в оценке запасов, включая следующие данные:</w:t>
      </w:r>
    </w:p>
    <w:p w:rsidR="000B0683" w:rsidRDefault="000B0683" w:rsidP="000B0683">
      <w:pPr>
        <w:pStyle w:val="HTML"/>
      </w:pPr>
      <w:bookmarkStart w:id="873" w:name="o879"/>
      <w:bookmarkEnd w:id="873"/>
      <w:r>
        <w:t xml:space="preserve">     a) состав улова с разбивкой по размерам, весу и полу;</w:t>
      </w:r>
    </w:p>
    <w:p w:rsidR="000B0683" w:rsidRDefault="000B0683" w:rsidP="000B0683">
      <w:pPr>
        <w:pStyle w:val="HTML"/>
      </w:pPr>
      <w:bookmarkStart w:id="874" w:name="o880"/>
      <w:bookmarkEnd w:id="874"/>
      <w:r>
        <w:t xml:space="preserve">     b) другую   биологическую  информацию,  помогающую  в  оценке </w:t>
      </w:r>
      <w:r>
        <w:br/>
        <w:t xml:space="preserve">запасов,  например,  информацию  о  возрасте,  росте,  пополнении, </w:t>
      </w:r>
      <w:r>
        <w:br/>
        <w:t>распределении и принадлежности запасов, и</w:t>
      </w:r>
    </w:p>
    <w:p w:rsidR="000B0683" w:rsidRDefault="000B0683" w:rsidP="000B0683">
      <w:pPr>
        <w:pStyle w:val="HTML"/>
      </w:pPr>
      <w:bookmarkStart w:id="875" w:name="o881"/>
      <w:bookmarkEnd w:id="875"/>
      <w:r>
        <w:t xml:space="preserve">     c) результаты других  соответствующих  исследований,  включая </w:t>
      </w:r>
      <w:r>
        <w:br/>
        <w:t xml:space="preserve">съемки  численности,  съемки  биомассы,  гидроакустические съемки, </w:t>
      </w:r>
      <w:r>
        <w:br/>
        <w:t xml:space="preserve">изучение естественно-природных факторов,  влияющих на  численность </w:t>
      </w:r>
      <w:r>
        <w:br/>
        <w:t xml:space="preserve">запаса, а также океанографические и экологические исследования. </w:t>
      </w:r>
      <w:r>
        <w:br/>
      </w:r>
    </w:p>
    <w:p w:rsidR="000B0683" w:rsidRDefault="000B0683" w:rsidP="000B0683">
      <w:pPr>
        <w:pStyle w:val="HTML"/>
      </w:pPr>
      <w:bookmarkStart w:id="876" w:name="o882"/>
      <w:bookmarkEnd w:id="876"/>
      <w:r>
        <w:t xml:space="preserve">                             </w:t>
      </w:r>
      <w:r>
        <w:rPr>
          <w:b/>
          <w:bCs/>
        </w:rPr>
        <w:t>Статья 4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77" w:name="o883"/>
      <w:bookmarkEnd w:id="877"/>
      <w:r>
        <w:rPr>
          <w:b/>
          <w:bCs/>
        </w:rPr>
        <w:t xml:space="preserve">                   Данные и информация о судах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78" w:name="o884"/>
      <w:bookmarkEnd w:id="878"/>
      <w:r>
        <w:lastRenderedPageBreak/>
        <w:t xml:space="preserve">     1. Для  стандартизации  состава  флота и промысловой мощности </w:t>
      </w:r>
      <w:r>
        <w:br/>
        <w:t xml:space="preserve">судов,  а  также  для   пересчета   различных   единиц   измерения </w:t>
      </w:r>
      <w:r>
        <w:br/>
        <w:t xml:space="preserve">промыслового   усилия   при  анализе  данных  об  улове  и  усилии </w:t>
      </w:r>
      <w:r>
        <w:br/>
        <w:t>государства должны собирать следующие типы данных о судах:</w:t>
      </w:r>
    </w:p>
    <w:p w:rsidR="000B0683" w:rsidRDefault="000B0683" w:rsidP="000B0683">
      <w:pPr>
        <w:pStyle w:val="HTML"/>
      </w:pPr>
      <w:bookmarkStart w:id="879" w:name="o885"/>
      <w:bookmarkEnd w:id="879"/>
      <w:r>
        <w:t xml:space="preserve">     a) принадлежность судна, его флаг и порт приписки;</w:t>
      </w:r>
    </w:p>
    <w:p w:rsidR="000B0683" w:rsidRDefault="000B0683" w:rsidP="000B0683">
      <w:pPr>
        <w:pStyle w:val="HTML"/>
      </w:pPr>
      <w:bookmarkStart w:id="880" w:name="o886"/>
      <w:bookmarkEnd w:id="880"/>
      <w:r>
        <w:t xml:space="preserve">     b) тип судна;</w:t>
      </w:r>
    </w:p>
    <w:p w:rsidR="000B0683" w:rsidRDefault="000B0683" w:rsidP="000B0683">
      <w:pPr>
        <w:pStyle w:val="HTML"/>
      </w:pPr>
      <w:bookmarkStart w:id="881" w:name="o887"/>
      <w:bookmarkEnd w:id="881"/>
      <w:r>
        <w:t xml:space="preserve">     c) технические      характеристики      судна      (например, </w:t>
      </w:r>
      <w:r>
        <w:br/>
        <w:t xml:space="preserve">конструкционные  материалы,  дата  постройки,  регистровая  длина, </w:t>
      </w:r>
      <w:r>
        <w:br/>
        <w:t xml:space="preserve">валовый   регистровый   тоннаж,   мощность   главных   двигателей, </w:t>
      </w:r>
      <w:r>
        <w:br/>
        <w:t>вместимость трюма и методы хранения улова), и</w:t>
      </w:r>
    </w:p>
    <w:p w:rsidR="000B0683" w:rsidRDefault="000B0683" w:rsidP="000B0683">
      <w:pPr>
        <w:pStyle w:val="HTML"/>
      </w:pPr>
      <w:bookmarkStart w:id="882" w:name="o888"/>
      <w:bookmarkEnd w:id="882"/>
      <w:r>
        <w:t xml:space="preserve">     d) описание   орудий   лова   (например,   типы,  технические </w:t>
      </w:r>
      <w:r>
        <w:br/>
        <w:t>характеристики и количество).</w:t>
      </w:r>
    </w:p>
    <w:p w:rsidR="000B0683" w:rsidRDefault="000B0683" w:rsidP="000B0683">
      <w:pPr>
        <w:pStyle w:val="HTML"/>
      </w:pPr>
      <w:bookmarkStart w:id="883" w:name="o889"/>
      <w:bookmarkEnd w:id="883"/>
      <w:r>
        <w:t xml:space="preserve">     2. Государство флага будет собирать следующую информацию:</w:t>
      </w:r>
    </w:p>
    <w:p w:rsidR="000B0683" w:rsidRDefault="000B0683" w:rsidP="000B0683">
      <w:pPr>
        <w:pStyle w:val="HTML"/>
      </w:pPr>
      <w:bookmarkStart w:id="884" w:name="o890"/>
      <w:bookmarkEnd w:id="884"/>
      <w:r>
        <w:t xml:space="preserve">     a) навигационное   оборудование   и   средства    определения </w:t>
      </w:r>
      <w:r>
        <w:br/>
        <w:t>местоположения;</w:t>
      </w:r>
    </w:p>
    <w:p w:rsidR="000B0683" w:rsidRDefault="000B0683" w:rsidP="000B0683">
      <w:pPr>
        <w:pStyle w:val="HTML"/>
      </w:pPr>
      <w:bookmarkStart w:id="885" w:name="o891"/>
      <w:bookmarkEnd w:id="885"/>
      <w:r>
        <w:t xml:space="preserve">     b) аппаратура связи и международные радиопозывные, и</w:t>
      </w:r>
    </w:p>
    <w:p w:rsidR="000B0683" w:rsidRDefault="000B0683" w:rsidP="000B0683">
      <w:pPr>
        <w:pStyle w:val="HTML"/>
      </w:pPr>
      <w:bookmarkStart w:id="886" w:name="o892"/>
      <w:bookmarkEnd w:id="886"/>
      <w:r>
        <w:t xml:space="preserve">     c) численность экипажа. </w:t>
      </w:r>
      <w:r>
        <w:br/>
      </w:r>
    </w:p>
    <w:p w:rsidR="000B0683" w:rsidRDefault="000B0683" w:rsidP="000B0683">
      <w:pPr>
        <w:pStyle w:val="HTML"/>
      </w:pPr>
      <w:bookmarkStart w:id="887" w:name="o893"/>
      <w:bookmarkEnd w:id="887"/>
      <w:r>
        <w:t xml:space="preserve">                             </w:t>
      </w:r>
      <w:r>
        <w:rPr>
          <w:b/>
          <w:bCs/>
        </w:rPr>
        <w:t>Статья 5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88" w:name="o894"/>
      <w:bookmarkEnd w:id="888"/>
      <w:r>
        <w:rPr>
          <w:b/>
          <w:bCs/>
        </w:rPr>
        <w:t xml:space="preserve">                            Отчетность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89" w:name="o895"/>
      <w:bookmarkEnd w:id="889"/>
      <w:r>
        <w:t xml:space="preserve">     </w:t>
      </w:r>
      <w:proofErr w:type="gramStart"/>
      <w:r>
        <w:t xml:space="preserve">Государство обеспечивает,   чтобы  суда,  плавающие  под  его </w:t>
      </w:r>
      <w:r>
        <w:br/>
        <w:t xml:space="preserve">флагом,  с  достаточно  высокой  периодичностью   направляли   его </w:t>
      </w:r>
      <w:r>
        <w:br/>
        <w:t xml:space="preserve">национальному    рыбохозяйственному   ведомству   и,   когда   это </w:t>
      </w:r>
      <w:r>
        <w:br/>
        <w:t xml:space="preserve">согласовано,  соответствующей  субрегиональной  или   региональной </w:t>
      </w:r>
      <w:r>
        <w:br/>
        <w:t xml:space="preserve">организации  или договоренности данные судовых журналов об улове и </w:t>
      </w:r>
      <w:r>
        <w:br/>
        <w:t xml:space="preserve">промысловом  усилии,  включая  данные  о  рыболовных  операциях  в </w:t>
      </w:r>
      <w:r>
        <w:br/>
        <w:t xml:space="preserve">открытом   море,   для   соблюдения   национальных   требований  и </w:t>
      </w:r>
      <w:r>
        <w:br/>
        <w:t>региональных и международных обязательств.</w:t>
      </w:r>
      <w:proofErr w:type="gramEnd"/>
      <w:r>
        <w:t xml:space="preserve"> Такие данные передаются </w:t>
      </w:r>
      <w:r>
        <w:br/>
        <w:t>при   необходимости   по   ради</w:t>
      </w:r>
      <w:proofErr w:type="gramStart"/>
      <w:r>
        <w:t>о-</w:t>
      </w:r>
      <w:proofErr w:type="gramEnd"/>
      <w:r>
        <w:t xml:space="preserve">,   телексной,  факсимильной  или </w:t>
      </w:r>
      <w:r>
        <w:br/>
        <w:t xml:space="preserve">спутниковой связи или иными средствами. </w:t>
      </w:r>
      <w:r>
        <w:br/>
      </w:r>
    </w:p>
    <w:p w:rsidR="000B0683" w:rsidRDefault="000B0683" w:rsidP="000B0683">
      <w:pPr>
        <w:pStyle w:val="HTML"/>
      </w:pPr>
      <w:bookmarkStart w:id="890" w:name="o896"/>
      <w:bookmarkEnd w:id="890"/>
      <w:r>
        <w:t xml:space="preserve">                             </w:t>
      </w:r>
      <w:r>
        <w:rPr>
          <w:b/>
          <w:bCs/>
        </w:rPr>
        <w:t>Статья 6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91" w:name="o897"/>
      <w:bookmarkEnd w:id="891"/>
      <w:r>
        <w:rPr>
          <w:b/>
          <w:bCs/>
        </w:rPr>
        <w:t xml:space="preserve">                         Проверка данных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92" w:name="o898"/>
      <w:bookmarkEnd w:id="892"/>
      <w:r>
        <w:t xml:space="preserve">     Государства либо,    в    зависимости    от    обстоятельств, </w:t>
      </w:r>
      <w:r>
        <w:br/>
        <w:t xml:space="preserve">субрегиональные или региональные рыбохозяйственные организации или </w:t>
      </w:r>
      <w:r>
        <w:br/>
        <w:t xml:space="preserve">договоренности должны  создавать  механизмы  проверки  промысловых </w:t>
      </w:r>
      <w:r>
        <w:br/>
        <w:t>данных, как-то:</w:t>
      </w:r>
    </w:p>
    <w:p w:rsidR="000B0683" w:rsidRDefault="000B0683" w:rsidP="000B0683">
      <w:pPr>
        <w:pStyle w:val="HTML"/>
      </w:pPr>
      <w:bookmarkStart w:id="893" w:name="o899"/>
      <w:bookmarkEnd w:id="893"/>
      <w:r>
        <w:t xml:space="preserve">     a) проверку местоположения через систему слежения за судами;</w:t>
      </w:r>
    </w:p>
    <w:p w:rsidR="000B0683" w:rsidRDefault="000B0683" w:rsidP="000B0683">
      <w:pPr>
        <w:pStyle w:val="HTML"/>
      </w:pPr>
      <w:bookmarkStart w:id="894" w:name="o900"/>
      <w:bookmarkEnd w:id="894"/>
      <w:r>
        <w:t xml:space="preserve">     b) программы   использования  научных  наблюдателей  в  целях </w:t>
      </w:r>
      <w:r>
        <w:br/>
        <w:t xml:space="preserve">слежения за уловом,  промысловым усилием,  составом улова  (видов, </w:t>
      </w:r>
      <w:r>
        <w:br/>
        <w:t xml:space="preserve">являющихся  и не являющихся объектом специализированного промысла) </w:t>
      </w:r>
      <w:r>
        <w:br/>
        <w:t>и другими деталями рыболовных операций;</w:t>
      </w:r>
    </w:p>
    <w:p w:rsidR="000B0683" w:rsidRDefault="000B0683" w:rsidP="000B0683">
      <w:pPr>
        <w:pStyle w:val="HTML"/>
      </w:pPr>
      <w:bookmarkStart w:id="895" w:name="o901"/>
      <w:bookmarkEnd w:id="895"/>
      <w:r>
        <w:t xml:space="preserve">     c) сообщения о маршруте судна, выгрузке и перевалке, и</w:t>
      </w:r>
    </w:p>
    <w:p w:rsidR="000B0683" w:rsidRDefault="000B0683" w:rsidP="000B0683">
      <w:pPr>
        <w:pStyle w:val="HTML"/>
      </w:pPr>
      <w:bookmarkStart w:id="896" w:name="o902"/>
      <w:bookmarkEnd w:id="896"/>
      <w:r>
        <w:t xml:space="preserve">     d) взятие проб в порту. </w:t>
      </w:r>
      <w:r>
        <w:br/>
      </w:r>
    </w:p>
    <w:p w:rsidR="000B0683" w:rsidRDefault="000B0683" w:rsidP="000B0683">
      <w:pPr>
        <w:pStyle w:val="HTML"/>
      </w:pPr>
      <w:bookmarkStart w:id="897" w:name="o903"/>
      <w:bookmarkEnd w:id="897"/>
      <w:r>
        <w:t xml:space="preserve">                             </w:t>
      </w:r>
      <w:r>
        <w:rPr>
          <w:b/>
          <w:bCs/>
        </w:rPr>
        <w:t>Статья 7</w:t>
      </w:r>
      <w:r>
        <w:t xml:space="preserve"> </w:t>
      </w:r>
      <w:r>
        <w:br/>
      </w:r>
    </w:p>
    <w:p w:rsidR="000B0683" w:rsidRDefault="000B0683" w:rsidP="000B0683">
      <w:pPr>
        <w:pStyle w:val="HTML"/>
      </w:pPr>
      <w:bookmarkStart w:id="898" w:name="o904"/>
      <w:bookmarkEnd w:id="898"/>
      <w:r>
        <w:rPr>
          <w:b/>
          <w:bCs/>
        </w:rPr>
        <w:t xml:space="preserve">                          Обмен данными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899" w:name="o905"/>
      <w:bookmarkEnd w:id="899"/>
      <w:r>
        <w:t xml:space="preserve">     1. Данные, собранные государствами флага, должны обмениваться </w:t>
      </w:r>
      <w:r>
        <w:br/>
        <w:t xml:space="preserve">на    взаимной    основе   с   другими   государствами   флага   и </w:t>
      </w:r>
      <w:r>
        <w:br/>
        <w:t xml:space="preserve">соответствующими  прибрежными   государствами   через   надлежащие </w:t>
      </w:r>
      <w:r>
        <w:br/>
        <w:t xml:space="preserve">субрегиональные или региональные рыбохозяйственные организации или </w:t>
      </w:r>
      <w:r>
        <w:br/>
        <w:t xml:space="preserve">договоренности.  Такие организации или договоренности составляют и </w:t>
      </w:r>
      <w:r>
        <w:br/>
        <w:t xml:space="preserve">предоставляют  данные  своевременно  и  в  согласованной  форме  в </w:t>
      </w:r>
      <w:r>
        <w:br/>
        <w:t xml:space="preserve">распоряжение  всех  заинтересованных   государств   на   условиях, </w:t>
      </w:r>
      <w:r>
        <w:br/>
        <w:t xml:space="preserve">установленных  организацией  или  договоренностью,  при соблюдении </w:t>
      </w:r>
      <w:r>
        <w:br/>
        <w:t xml:space="preserve">конфиденциальности необобщенных данных  и  должны,  насколько  это </w:t>
      </w:r>
      <w:r>
        <w:br/>
        <w:t xml:space="preserve">осуществимо,  разрабатывать  системы  баз  данных,  обеспечивающие </w:t>
      </w:r>
      <w:r>
        <w:br/>
        <w:t>эффективный доступ к данным.</w:t>
      </w:r>
    </w:p>
    <w:p w:rsidR="000B0683" w:rsidRDefault="000B0683" w:rsidP="000B0683">
      <w:pPr>
        <w:pStyle w:val="HTML"/>
      </w:pPr>
      <w:bookmarkStart w:id="900" w:name="o906"/>
      <w:bookmarkEnd w:id="900"/>
      <w:r>
        <w:lastRenderedPageBreak/>
        <w:t xml:space="preserve">     2. На общемировом уровне сбор и распространение данных должны </w:t>
      </w:r>
      <w:r>
        <w:br/>
        <w:t xml:space="preserve">осуществляться  через  Продовольственную  и   сельскохозяйственную </w:t>
      </w:r>
      <w:r>
        <w:br/>
        <w:t xml:space="preserve">организацию  Объединенных  Наций.  Там,  где  субрегиональных  или </w:t>
      </w:r>
      <w:r>
        <w:br/>
        <w:t xml:space="preserve">региональных рыбохозяйственных организаций или договоренностей  не </w:t>
      </w:r>
      <w:r>
        <w:br/>
        <w:t xml:space="preserve">существует,  эта  Организация  по  соглашению  с заинтересованными </w:t>
      </w:r>
      <w:r>
        <w:br/>
        <w:t xml:space="preserve">государствами может  заниматься  этим  и  на  субрегиональном  или </w:t>
      </w:r>
      <w:r>
        <w:br/>
        <w:t xml:space="preserve">региональном уровне. </w:t>
      </w:r>
      <w:r>
        <w:br/>
      </w:r>
    </w:p>
    <w:p w:rsidR="000B0683" w:rsidRDefault="000B0683" w:rsidP="000B0683">
      <w:pPr>
        <w:pStyle w:val="HTML"/>
      </w:pPr>
      <w:bookmarkStart w:id="901" w:name="o907"/>
      <w:bookmarkEnd w:id="901"/>
      <w:r>
        <w:rPr>
          <w:b/>
          <w:bCs/>
        </w:rPr>
        <w:t xml:space="preserve">                           Приложение 2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902" w:name="o908"/>
      <w:bookmarkEnd w:id="902"/>
      <w:r>
        <w:rPr>
          <w:b/>
          <w:bCs/>
        </w:rPr>
        <w:t xml:space="preserve">                      Руководящие принципы, </w:t>
      </w:r>
      <w:r>
        <w:rPr>
          <w:b/>
          <w:bCs/>
        </w:rPr>
        <w:br/>
        <w:t xml:space="preserve">            регулирующие применение опорных критериев </w:t>
      </w:r>
      <w:r>
        <w:rPr>
          <w:b/>
          <w:bCs/>
        </w:rPr>
        <w:br/>
        <w:t xml:space="preserve">       предосторожности в сохранении трансграничных рыбных </w:t>
      </w:r>
      <w:r>
        <w:rPr>
          <w:b/>
          <w:bCs/>
        </w:rPr>
        <w:br/>
        <w:t xml:space="preserve">             запасов и </w:t>
      </w:r>
      <w:proofErr w:type="gramStart"/>
      <w:r>
        <w:rPr>
          <w:b/>
          <w:bCs/>
        </w:rPr>
        <w:t>запасов</w:t>
      </w:r>
      <w:proofErr w:type="gramEnd"/>
      <w:r>
        <w:rPr>
          <w:b/>
          <w:bCs/>
        </w:rPr>
        <w:t xml:space="preserve"> далеко мигрирующих рыб </w:t>
      </w:r>
      <w:r>
        <w:rPr>
          <w:b/>
          <w:bCs/>
        </w:rPr>
        <w:br/>
        <w:t xml:space="preserve">                         и управление ими </w:t>
      </w:r>
      <w:r>
        <w:rPr>
          <w:b/>
          <w:bCs/>
        </w:rPr>
        <w:br/>
      </w:r>
    </w:p>
    <w:p w:rsidR="000B0683" w:rsidRDefault="000B0683" w:rsidP="000B0683">
      <w:pPr>
        <w:pStyle w:val="HTML"/>
      </w:pPr>
      <w:bookmarkStart w:id="903" w:name="o909"/>
      <w:bookmarkEnd w:id="903"/>
      <w:r>
        <w:t xml:space="preserve">     1. Опорный   критерий   предосторожности   -  это  выведенная </w:t>
      </w:r>
      <w:r>
        <w:br/>
        <w:t xml:space="preserve">согласованным  научным  порядком   расчетная   величина,   которая </w:t>
      </w:r>
      <w:r>
        <w:br/>
        <w:t xml:space="preserve">соответствует определенному состоянию ресурса и промысла и которая </w:t>
      </w:r>
      <w:r>
        <w:br/>
        <w:t>может использоваться как ориентир для управления рыболовством.</w:t>
      </w:r>
    </w:p>
    <w:p w:rsidR="000B0683" w:rsidRDefault="000B0683" w:rsidP="000B0683">
      <w:pPr>
        <w:pStyle w:val="HTML"/>
      </w:pPr>
      <w:bookmarkStart w:id="904" w:name="o910"/>
      <w:bookmarkEnd w:id="904"/>
      <w:r>
        <w:t xml:space="preserve">     2. Следует   пользоваться   двумя  типами  опорных  критериев </w:t>
      </w:r>
      <w:r>
        <w:br/>
        <w:t xml:space="preserve">предосторожности:  рыбоохранные,  или   предельные,   критерии   и </w:t>
      </w:r>
      <w:r>
        <w:br/>
        <w:t xml:space="preserve">рыбохозяйственные,   или   целевые  критерии.  Предельные  опорные </w:t>
      </w:r>
      <w:r>
        <w:br/>
        <w:t xml:space="preserve">критерии устанавливают границы,  призванные удерживать промысел  в </w:t>
      </w:r>
      <w:r>
        <w:br/>
        <w:t xml:space="preserve">безопасных   биологических   рамках,  в  которых  запасы  способны </w:t>
      </w:r>
      <w:r>
        <w:br/>
        <w:t xml:space="preserve">обеспечить  максимальную  устойчивую   добычу.   Целевые   опорные </w:t>
      </w:r>
      <w:r>
        <w:br/>
        <w:t>критерии предназначены для решения хозяйственных задач.</w:t>
      </w:r>
    </w:p>
    <w:p w:rsidR="000B0683" w:rsidRDefault="000B0683" w:rsidP="000B0683">
      <w:pPr>
        <w:pStyle w:val="HTML"/>
      </w:pPr>
      <w:bookmarkStart w:id="905" w:name="o911"/>
      <w:bookmarkEnd w:id="905"/>
      <w:r>
        <w:t xml:space="preserve">     3. Опорные критерии предосторожности  должны  ориентироваться </w:t>
      </w:r>
      <w:r>
        <w:br/>
        <w:t xml:space="preserve">на   конкретные  запасы,  учитывая,  в  частности,  репродуктивную </w:t>
      </w:r>
      <w:r>
        <w:br/>
        <w:t xml:space="preserve">способность,  восстанавливаемость каждого запаса и  характеристики </w:t>
      </w:r>
      <w:r>
        <w:br/>
        <w:t xml:space="preserve">промыслов,  на  которых  запас  эксплуатируется,  а  также  другие </w:t>
      </w:r>
      <w:r>
        <w:br/>
        <w:t>источники смертности и основные источники неопределенности.</w:t>
      </w:r>
    </w:p>
    <w:p w:rsidR="000B0683" w:rsidRDefault="000B0683" w:rsidP="000B0683">
      <w:pPr>
        <w:pStyle w:val="HTML"/>
      </w:pPr>
      <w:bookmarkStart w:id="906" w:name="o912"/>
      <w:bookmarkEnd w:id="906"/>
      <w:r>
        <w:t xml:space="preserve">     4. Хозяйственные   стратегии   должны   быть   направлены  на </w:t>
      </w:r>
      <w:r>
        <w:br/>
        <w:t xml:space="preserve">поддержание или восстановление популяций облавливаемых запасов,  а </w:t>
      </w:r>
      <w:r>
        <w:br/>
        <w:t xml:space="preserve">в  случае необходимости также ассоциированных и зависимых видов на </w:t>
      </w:r>
      <w:r>
        <w:br/>
        <w:t xml:space="preserve">уровнях,  соответствующих заранее согласованным опорным  критериям </w:t>
      </w:r>
      <w:r>
        <w:br/>
        <w:t xml:space="preserve">предосторожности.  Такие  критерии используются для задействования </w:t>
      </w:r>
      <w:r>
        <w:br/>
        <w:t xml:space="preserve">заранее   согласованных   мер   по   сохранению   и    управлению. </w:t>
      </w:r>
      <w:r>
        <w:br/>
        <w:t xml:space="preserve">Хозяйственные    стратегии    включают    меры,    которые   могут </w:t>
      </w:r>
      <w:r>
        <w:br/>
        <w:t xml:space="preserve">осуществляться    при    приближении    к    опорным     критериям </w:t>
      </w:r>
      <w:r>
        <w:br/>
        <w:t>предосторожности.</w:t>
      </w:r>
    </w:p>
    <w:p w:rsidR="000B0683" w:rsidRDefault="000B0683" w:rsidP="000B0683">
      <w:pPr>
        <w:pStyle w:val="HTML"/>
      </w:pPr>
      <w:bookmarkStart w:id="907" w:name="o913"/>
      <w:bookmarkEnd w:id="907"/>
      <w:r>
        <w:t xml:space="preserve">     5. Рыбохозяйственные  стратегии  должны  обеспечивать,  чтобы </w:t>
      </w:r>
      <w:r>
        <w:br/>
        <w:t xml:space="preserve">риск  превышения  предельных  опорных критериев был весьма низким. </w:t>
      </w:r>
      <w:r>
        <w:br/>
        <w:t xml:space="preserve">Если размеры запаса падают ниже предельного опорного критерия  или </w:t>
      </w:r>
      <w:r>
        <w:br/>
        <w:t xml:space="preserve">если   ему   грозит  риск  упасть  ниже  такого  критерия,  должны </w:t>
      </w:r>
      <w:r>
        <w:br/>
        <w:t xml:space="preserve">приниматься  меры  по  сохранению  и  управлению  для   содействия </w:t>
      </w:r>
      <w:r>
        <w:br/>
        <w:t xml:space="preserve">восстановлению    запаса.   Рыбохозяйственные   стратегии   должны </w:t>
      </w:r>
      <w:r>
        <w:br/>
        <w:t xml:space="preserve">обеспечивать,  чтобы  целевые  опорные  критерии  в   среднем   не </w:t>
      </w:r>
      <w:r>
        <w:br/>
        <w:t>превышались.</w:t>
      </w:r>
    </w:p>
    <w:p w:rsidR="000B0683" w:rsidRDefault="000B0683" w:rsidP="000B0683">
      <w:pPr>
        <w:pStyle w:val="HTML"/>
      </w:pPr>
      <w:bookmarkStart w:id="908" w:name="o914"/>
      <w:bookmarkEnd w:id="908"/>
      <w:r>
        <w:t xml:space="preserve">     6. Когда информация,  позволяющая выводить  опорные  критерии </w:t>
      </w:r>
      <w:r>
        <w:br/>
        <w:t xml:space="preserve">для   того   или   иного   промысла,   скудна   или   отсутствует, </w:t>
      </w:r>
      <w:r>
        <w:br/>
        <w:t xml:space="preserve">устанавливаются предварительные опорные критерии.  Предварительные </w:t>
      </w:r>
      <w:r>
        <w:br/>
        <w:t xml:space="preserve">критерии  могут  устанавливаться  по  аналогии со сходными и более </w:t>
      </w:r>
      <w:r>
        <w:br/>
        <w:t xml:space="preserve">известными  запасами.  В   таких   ситуациях   промысел   подлежит </w:t>
      </w:r>
      <w:r>
        <w:br/>
        <w:t xml:space="preserve">усиленному   мониторингу,   с  </w:t>
      </w:r>
      <w:proofErr w:type="gramStart"/>
      <w:r>
        <w:t>тем</w:t>
      </w:r>
      <w:proofErr w:type="gramEnd"/>
      <w:r>
        <w:t xml:space="preserve">  чтобы  при  поступлении  более </w:t>
      </w:r>
      <w:r>
        <w:br/>
        <w:t xml:space="preserve">совершенной информации предварительные опорные критерии можно было </w:t>
      </w:r>
      <w:r>
        <w:br/>
        <w:t>пересмотреть.</w:t>
      </w:r>
    </w:p>
    <w:p w:rsidR="000B0683" w:rsidRDefault="000B0683" w:rsidP="000B0683">
      <w:pPr>
        <w:pStyle w:val="HTML"/>
      </w:pPr>
      <w:bookmarkStart w:id="909" w:name="o915"/>
      <w:bookmarkEnd w:id="909"/>
      <w:r>
        <w:t xml:space="preserve">     7. В качестве минимального стандарта для  предельных  опорных </w:t>
      </w:r>
      <w:r>
        <w:br/>
        <w:t xml:space="preserve">критериев    следует    рассматривать    коэффициент   промысловой </w:t>
      </w:r>
      <w:r>
        <w:br/>
        <w:t xml:space="preserve">смертности,  дающий значение  максимальной  устойчивой  добычи.  В </w:t>
      </w:r>
      <w:r>
        <w:br/>
        <w:t xml:space="preserve">отношении    запасов,    которые    не    подвергаются   перелову, </w:t>
      </w:r>
      <w:r>
        <w:br/>
        <w:t xml:space="preserve">рыбохозяйственные стратегии должны обеспечивать, чтобы промысловая </w:t>
      </w:r>
      <w:r>
        <w:br/>
        <w:t xml:space="preserve">смертность  не  превышала той,  которая соответствует максимальной </w:t>
      </w:r>
      <w:r>
        <w:br/>
        <w:t xml:space="preserve">устойчивой добыче, а биомасса не падала ниже заранее определенного </w:t>
      </w:r>
      <w:r>
        <w:br/>
      </w:r>
      <w:r>
        <w:lastRenderedPageBreak/>
        <w:t xml:space="preserve">порогового  показателя.  В  отношении  перелавливаемых  запасов  в </w:t>
      </w:r>
      <w:r>
        <w:br/>
        <w:t xml:space="preserve">качестве  целевого  показателя  их  восстановления  может  служить </w:t>
      </w:r>
      <w:r>
        <w:br/>
        <w:t xml:space="preserve">значение биомассы, которая дала бы максимальную устойчивую добычу. </w:t>
      </w:r>
      <w:r>
        <w:br/>
      </w:r>
      <w:r>
        <w:t xml:space="preserve">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0683"/>
    <w:rsid w:val="000B0683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0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0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5_057" TargetMode="External"/><Relationship Id="rId13" Type="http://schemas.openxmlformats.org/officeDocument/2006/relationships/hyperlink" Target="http://zakon4.rada.gov.ua/laws/show/995_05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5_057" TargetMode="External"/><Relationship Id="rId12" Type="http://schemas.openxmlformats.org/officeDocument/2006/relationships/hyperlink" Target="http://zakon4.rada.gov.ua/laws/show/995_05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995_05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95_057" TargetMode="External"/><Relationship Id="rId11" Type="http://schemas.openxmlformats.org/officeDocument/2006/relationships/hyperlink" Target="http://zakon4.rada.gov.ua/laws/show/995_057" TargetMode="External"/><Relationship Id="rId5" Type="http://schemas.openxmlformats.org/officeDocument/2006/relationships/hyperlink" Target="http://zakon4.rada.gov.ua/laws/show/995_057" TargetMode="External"/><Relationship Id="rId15" Type="http://schemas.openxmlformats.org/officeDocument/2006/relationships/hyperlink" Target="http://zakon4.rada.gov.ua/laws/show/995_057" TargetMode="External"/><Relationship Id="rId10" Type="http://schemas.openxmlformats.org/officeDocument/2006/relationships/hyperlink" Target="http://zakon4.rada.gov.ua/laws/show/995_057" TargetMode="External"/><Relationship Id="rId4" Type="http://schemas.openxmlformats.org/officeDocument/2006/relationships/hyperlink" Target="http://zakon4.rada.gov.ua/laws/show/995_057" TargetMode="External"/><Relationship Id="rId9" Type="http://schemas.openxmlformats.org/officeDocument/2006/relationships/hyperlink" Target="http://zakon4.rada.gov.ua/laws/show/995_057" TargetMode="External"/><Relationship Id="rId14" Type="http://schemas.openxmlformats.org/officeDocument/2006/relationships/hyperlink" Target="http://zakon4.rada.gov.ua/laws/show/995_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30990</Words>
  <Characters>176644</Characters>
  <Application>Microsoft Office Word</Application>
  <DocSecurity>0</DocSecurity>
  <Lines>1472</Lines>
  <Paragraphs>414</Paragraphs>
  <ScaleCrop>false</ScaleCrop>
  <Company/>
  <LinksUpToDate>false</LinksUpToDate>
  <CharactersWithSpaces>207220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2014-06-16T08:19:00Z</dcterms:created>
  <dcterms:modified xsi:type="dcterms:W3CDTF">2014-06-16T08:21:00Z</dcterms:modified>
</cp:coreProperties>
</file>