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37" w:rsidRDefault="00A820E2">
      <w:pPr>
        <w:pStyle w:val="ab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ІНСТИТУТ ОБДАРОВАНОЇ ДИТИНИ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33E37" w:rsidRDefault="00A820E2">
      <w:pPr>
        <w:pStyle w:val="ab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АНОТАЦІЯ НАУКОВОЇ ДІЯЛЬНОСТІ</w:t>
      </w:r>
    </w:p>
    <w:p w:rsidR="00A33E37" w:rsidRDefault="00A33E37">
      <w:pPr>
        <w:pStyle w:val="ab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3E37" w:rsidRDefault="00A820E2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Сухий Олексій Лукич</w:t>
      </w:r>
    </w:p>
    <w:p w:rsidR="00A33E37" w:rsidRDefault="00DD7EC0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інноваційних </w:t>
      </w:r>
      <w:r w:rsidR="00A820E2">
        <w:rPr>
          <w:rFonts w:ascii="Times New Roman" w:hAnsi="Times New Roman" w:cs="Times New Roman"/>
          <w:sz w:val="28"/>
          <w:szCs w:val="28"/>
        </w:rPr>
        <w:t>технологій в освіті обдарованих</w:t>
      </w:r>
    </w:p>
    <w:p w:rsidR="00A33E37" w:rsidRDefault="00A820E2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Посада – завідувач відділу</w:t>
      </w:r>
    </w:p>
    <w:p w:rsidR="00A33E37" w:rsidRDefault="00A33E37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A33E37" w:rsidRDefault="00A33E37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E37" w:rsidRDefault="00A820E2">
      <w:pPr>
        <w:pStyle w:val="ab"/>
        <w:spacing w:line="276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Наукові публікації (за останні три роки):</w:t>
      </w:r>
    </w:p>
    <w:p w:rsidR="00A33E37" w:rsidRPr="00854533" w:rsidRDefault="00A820E2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533">
        <w:rPr>
          <w:rFonts w:ascii="Times New Roman" w:hAnsi="Times New Roman" w:cs="Times New Roman"/>
          <w:i/>
          <w:sz w:val="28"/>
          <w:szCs w:val="28"/>
        </w:rPr>
        <w:t>науково-метричні видання:</w:t>
      </w:r>
    </w:p>
    <w:p w:rsidR="00A33E37" w:rsidRPr="00854533" w:rsidRDefault="00A820E2" w:rsidP="00854533">
      <w:pPr>
        <w:pStyle w:val="ab"/>
        <w:numPr>
          <w:ilvl w:val="1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54533">
        <w:rPr>
          <w:rFonts w:ascii="Times New Roman" w:hAnsi="Times New Roman" w:cs="Times New Roman"/>
          <w:sz w:val="28"/>
          <w:szCs w:val="28"/>
        </w:rPr>
        <w:t xml:space="preserve">Сухий О. Л. Пошукова інтеграція інформаційних ресурсів навчального призначення // Звітна наукова конференція за результатами роботи Інституту обдарованої дитини </w:t>
      </w:r>
      <w:proofErr w:type="spellStart"/>
      <w:r w:rsidRPr="00854533"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 w:rsidRPr="00854533">
        <w:rPr>
          <w:rFonts w:ascii="Times New Roman" w:hAnsi="Times New Roman" w:cs="Times New Roman"/>
          <w:sz w:val="28"/>
          <w:szCs w:val="28"/>
        </w:rPr>
        <w:t xml:space="preserve"> України у 2014 році : Матеріали конференції. – К. : </w:t>
      </w:r>
      <w:proofErr w:type="spellStart"/>
      <w:r w:rsidRPr="00854533">
        <w:rPr>
          <w:rFonts w:ascii="Times New Roman" w:hAnsi="Times New Roman" w:cs="Times New Roman"/>
          <w:sz w:val="28"/>
          <w:szCs w:val="28"/>
        </w:rPr>
        <w:t>ІОД</w:t>
      </w:r>
      <w:proofErr w:type="spellEnd"/>
      <w:r w:rsidRPr="00854533">
        <w:rPr>
          <w:rFonts w:ascii="Times New Roman" w:hAnsi="Times New Roman" w:cs="Times New Roman"/>
          <w:sz w:val="28"/>
          <w:szCs w:val="28"/>
        </w:rPr>
        <w:t>, 2014 – С. 34-36.</w:t>
      </w:r>
    </w:p>
    <w:p w:rsidR="00A33E37" w:rsidRPr="00854533" w:rsidRDefault="00A820E2" w:rsidP="00854533">
      <w:pPr>
        <w:pStyle w:val="ab"/>
        <w:numPr>
          <w:ilvl w:val="1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54533">
        <w:rPr>
          <w:rFonts w:ascii="Times New Roman" w:hAnsi="Times New Roman" w:cs="Times New Roman"/>
          <w:sz w:val="28"/>
          <w:szCs w:val="28"/>
        </w:rPr>
        <w:t xml:space="preserve">Сухий О. Л.      Розвиток особистості як психічна категорія та сутність взаємодії в інформаційно-соціальному середовищі // </w:t>
      </w:r>
      <w:proofErr w:type="spellStart"/>
      <w:r w:rsidRPr="00854533">
        <w:rPr>
          <w:rFonts w:ascii="Times New Roman" w:hAnsi="Times New Roman" w:cs="Times New Roman"/>
          <w:sz w:val="28"/>
          <w:szCs w:val="28"/>
        </w:rPr>
        <w:t>О.Л.Сухий</w:t>
      </w:r>
      <w:proofErr w:type="spellEnd"/>
      <w:r w:rsidRPr="00854533">
        <w:rPr>
          <w:rFonts w:ascii="Times New Roman" w:hAnsi="Times New Roman" w:cs="Times New Roman"/>
          <w:sz w:val="28"/>
          <w:szCs w:val="28"/>
        </w:rPr>
        <w:t xml:space="preserve"> , В. М. </w:t>
      </w:r>
      <w:proofErr w:type="spellStart"/>
      <w:r w:rsidRPr="00854533">
        <w:rPr>
          <w:rFonts w:ascii="Times New Roman" w:hAnsi="Times New Roman" w:cs="Times New Roman"/>
          <w:sz w:val="28"/>
          <w:szCs w:val="28"/>
        </w:rPr>
        <w:t>Тарадайник</w:t>
      </w:r>
      <w:proofErr w:type="spellEnd"/>
      <w:r w:rsidRPr="00854533">
        <w:rPr>
          <w:rFonts w:ascii="Times New Roman" w:hAnsi="Times New Roman" w:cs="Times New Roman"/>
          <w:sz w:val="28"/>
          <w:szCs w:val="28"/>
        </w:rPr>
        <w:t xml:space="preserve">  / Освіта та розвиток обдарованої особистості : Щомісячний науково-методичний журнал. – К. : Інститут обдарованої дитини, 2014. – № 11 (30). – С. 16-22.</w:t>
      </w:r>
    </w:p>
    <w:p w:rsidR="00A33E37" w:rsidRPr="00854533" w:rsidRDefault="00A820E2" w:rsidP="00854533">
      <w:pPr>
        <w:pStyle w:val="ab"/>
        <w:numPr>
          <w:ilvl w:val="1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54533">
        <w:rPr>
          <w:rFonts w:ascii="Times New Roman" w:hAnsi="Times New Roman" w:cs="Times New Roman"/>
          <w:sz w:val="28"/>
          <w:szCs w:val="28"/>
        </w:rPr>
        <w:t xml:space="preserve">Сухий О. </w:t>
      </w:r>
      <w:proofErr w:type="spellStart"/>
      <w:r w:rsidRPr="00854533">
        <w:rPr>
          <w:rFonts w:ascii="Times New Roman" w:hAnsi="Times New Roman" w:cs="Times New Roman"/>
          <w:sz w:val="28"/>
          <w:szCs w:val="28"/>
        </w:rPr>
        <w:t>Л.Інтеграція</w:t>
      </w:r>
      <w:proofErr w:type="spellEnd"/>
      <w:r w:rsidRPr="00854533">
        <w:rPr>
          <w:rFonts w:ascii="Times New Roman" w:hAnsi="Times New Roman" w:cs="Times New Roman"/>
          <w:sz w:val="28"/>
          <w:szCs w:val="28"/>
        </w:rPr>
        <w:t xml:space="preserve"> інформаційних ресурсів навчального призначення// Звітна наукова конференція за результатами роботи Інституту обдарованої дитини </w:t>
      </w:r>
      <w:proofErr w:type="spellStart"/>
      <w:r w:rsidRPr="00854533"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 w:rsidRPr="00854533">
        <w:rPr>
          <w:rFonts w:ascii="Times New Roman" w:hAnsi="Times New Roman" w:cs="Times New Roman"/>
          <w:sz w:val="28"/>
          <w:szCs w:val="28"/>
        </w:rPr>
        <w:t xml:space="preserve"> України у 2015 році : Матеріали конференції. – К. : </w:t>
      </w:r>
      <w:proofErr w:type="spellStart"/>
      <w:r w:rsidRPr="00854533">
        <w:rPr>
          <w:rFonts w:ascii="Times New Roman" w:hAnsi="Times New Roman" w:cs="Times New Roman"/>
          <w:sz w:val="28"/>
          <w:szCs w:val="28"/>
        </w:rPr>
        <w:t>ІОД</w:t>
      </w:r>
      <w:proofErr w:type="spellEnd"/>
      <w:r w:rsidRPr="00854533">
        <w:rPr>
          <w:rFonts w:ascii="Times New Roman" w:hAnsi="Times New Roman" w:cs="Times New Roman"/>
          <w:sz w:val="28"/>
          <w:szCs w:val="28"/>
        </w:rPr>
        <w:t>, 2015 – С.309-314.</w:t>
      </w:r>
    </w:p>
    <w:p w:rsidR="00A33E37" w:rsidRPr="00854533" w:rsidRDefault="00A820E2" w:rsidP="00854533">
      <w:pPr>
        <w:pStyle w:val="ab"/>
        <w:numPr>
          <w:ilvl w:val="1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54533">
        <w:rPr>
          <w:rFonts w:ascii="Times New Roman" w:hAnsi="Times New Roman" w:cs="Times New Roman"/>
          <w:sz w:val="28"/>
          <w:szCs w:val="28"/>
        </w:rPr>
        <w:t xml:space="preserve">Сухий </w:t>
      </w:r>
      <w:proofErr w:type="spellStart"/>
      <w:r w:rsidRPr="00854533">
        <w:rPr>
          <w:rFonts w:ascii="Times New Roman" w:hAnsi="Times New Roman" w:cs="Times New Roman"/>
          <w:sz w:val="28"/>
          <w:szCs w:val="28"/>
        </w:rPr>
        <w:t>О.Л</w:t>
      </w:r>
      <w:proofErr w:type="spellEnd"/>
      <w:r w:rsidRPr="00854533">
        <w:rPr>
          <w:rFonts w:ascii="Times New Roman" w:hAnsi="Times New Roman" w:cs="Times New Roman"/>
          <w:sz w:val="28"/>
          <w:szCs w:val="28"/>
        </w:rPr>
        <w:t xml:space="preserve">. Віртуальне освітнє середовище як компонент сучасної системи освіти / Звітна наукова конференція за результатами роботи Інституту обдарованої дитини </w:t>
      </w:r>
      <w:proofErr w:type="spellStart"/>
      <w:r w:rsidRPr="00854533"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 w:rsidRPr="00854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533">
        <w:rPr>
          <w:rFonts w:ascii="Times New Roman" w:hAnsi="Times New Roman" w:cs="Times New Roman"/>
          <w:sz w:val="28"/>
          <w:szCs w:val="28"/>
        </w:rPr>
        <w:t>Україниу</w:t>
      </w:r>
      <w:proofErr w:type="spellEnd"/>
      <w:r w:rsidRPr="00854533">
        <w:rPr>
          <w:rFonts w:ascii="Times New Roman" w:hAnsi="Times New Roman" w:cs="Times New Roman"/>
          <w:sz w:val="28"/>
          <w:szCs w:val="28"/>
        </w:rPr>
        <w:t xml:space="preserve"> 2016 році, 28 березня 2017 року, м. Київ  : Матеріали конференції. – К. : </w:t>
      </w:r>
      <w:proofErr w:type="spellStart"/>
      <w:r w:rsidRPr="00854533">
        <w:rPr>
          <w:rFonts w:ascii="Times New Roman" w:hAnsi="Times New Roman" w:cs="Times New Roman"/>
          <w:sz w:val="28"/>
          <w:szCs w:val="28"/>
        </w:rPr>
        <w:t>ІОД</w:t>
      </w:r>
      <w:proofErr w:type="spellEnd"/>
      <w:r w:rsidRPr="00854533">
        <w:rPr>
          <w:rFonts w:ascii="Times New Roman" w:hAnsi="Times New Roman" w:cs="Times New Roman"/>
          <w:sz w:val="28"/>
          <w:szCs w:val="28"/>
        </w:rPr>
        <w:t>, 2017. – С.207-214.</w:t>
      </w:r>
    </w:p>
    <w:p w:rsidR="00A33E37" w:rsidRPr="00854533" w:rsidRDefault="00A820E2">
      <w:pPr>
        <w:pStyle w:val="ab"/>
        <w:numPr>
          <w:ilvl w:val="0"/>
          <w:numId w:val="1"/>
        </w:numPr>
        <w:spacing w:line="276" w:lineRule="auto"/>
        <w:jc w:val="both"/>
        <w:rPr>
          <w:i/>
          <w:sz w:val="28"/>
          <w:szCs w:val="28"/>
        </w:rPr>
      </w:pPr>
      <w:r w:rsidRPr="00854533">
        <w:rPr>
          <w:rFonts w:ascii="Times New Roman" w:hAnsi="Times New Roman" w:cs="Times New Roman"/>
          <w:i/>
          <w:sz w:val="28"/>
          <w:szCs w:val="28"/>
        </w:rPr>
        <w:t>монографії:</w:t>
      </w:r>
    </w:p>
    <w:p w:rsidR="00A33E37" w:rsidRPr="00854533" w:rsidRDefault="00A820E2" w:rsidP="00854533">
      <w:pPr>
        <w:pStyle w:val="ab"/>
        <w:numPr>
          <w:ilvl w:val="1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Сухий О. 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Міленін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М., Юрченко Т. А., Галкін С.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Тарадайник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М. Науково-методичні основи створення соціально-інформаційних систем для розвитку обдарованої дитини : монографія. – К., 2015. – 289 с.</w:t>
      </w:r>
    </w:p>
    <w:p w:rsidR="00A33E37" w:rsidRPr="00854533" w:rsidRDefault="00A820E2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54533">
        <w:rPr>
          <w:rFonts w:ascii="Times New Roman" w:hAnsi="Times New Roman" w:cs="Times New Roman"/>
          <w:i/>
          <w:sz w:val="28"/>
          <w:szCs w:val="28"/>
        </w:rPr>
        <w:t>методичні рекомендації</w:t>
      </w:r>
    </w:p>
    <w:p w:rsidR="00A33E37" w:rsidRPr="00854533" w:rsidRDefault="00A820E2" w:rsidP="00854533">
      <w:pPr>
        <w:pStyle w:val="ab"/>
        <w:numPr>
          <w:ilvl w:val="1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54533">
        <w:rPr>
          <w:rFonts w:ascii="Times New Roman" w:hAnsi="Times New Roman" w:cs="Times New Roman"/>
          <w:sz w:val="28"/>
          <w:szCs w:val="28"/>
        </w:rPr>
        <w:t xml:space="preserve">Сухий </w:t>
      </w:r>
      <w:proofErr w:type="spellStart"/>
      <w:r w:rsidRPr="00854533">
        <w:rPr>
          <w:rFonts w:ascii="Times New Roman" w:hAnsi="Times New Roman" w:cs="Times New Roman"/>
          <w:sz w:val="28"/>
          <w:szCs w:val="28"/>
        </w:rPr>
        <w:t>О.Л</w:t>
      </w:r>
      <w:proofErr w:type="spellEnd"/>
      <w:r w:rsidRPr="0085453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54533">
        <w:rPr>
          <w:rFonts w:ascii="Times New Roman" w:hAnsi="Times New Roman" w:cs="Times New Roman"/>
          <w:sz w:val="28"/>
          <w:szCs w:val="28"/>
        </w:rPr>
        <w:t>Міленін</w:t>
      </w:r>
      <w:proofErr w:type="spellEnd"/>
      <w:r w:rsidRPr="00854533">
        <w:rPr>
          <w:rFonts w:ascii="Times New Roman" w:hAnsi="Times New Roman" w:cs="Times New Roman"/>
          <w:sz w:val="28"/>
          <w:szCs w:val="28"/>
        </w:rPr>
        <w:t xml:space="preserve"> В.М.,</w:t>
      </w:r>
      <w:proofErr w:type="spellStart"/>
      <w:r w:rsidRPr="00854533">
        <w:rPr>
          <w:rFonts w:ascii="Times New Roman" w:hAnsi="Times New Roman" w:cs="Times New Roman"/>
          <w:sz w:val="28"/>
          <w:szCs w:val="28"/>
        </w:rPr>
        <w:t>Тарадайнік</w:t>
      </w:r>
      <w:proofErr w:type="spellEnd"/>
      <w:r w:rsidRPr="00854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533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Pr="00854533">
        <w:rPr>
          <w:rFonts w:ascii="Times New Roman" w:hAnsi="Times New Roman" w:cs="Times New Roman"/>
          <w:sz w:val="28"/>
          <w:szCs w:val="28"/>
        </w:rPr>
        <w:t>. Алгоритми пошуку в інформаційних системах</w:t>
      </w:r>
    </w:p>
    <w:p w:rsidR="00A33E37" w:rsidRDefault="00A33E37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E37" w:rsidRPr="00854533" w:rsidRDefault="00A820E2">
      <w:pPr>
        <w:pStyle w:val="ab"/>
        <w:spacing w:line="276" w:lineRule="auto"/>
        <w:ind w:firstLine="709"/>
        <w:jc w:val="both"/>
        <w:rPr>
          <w:b/>
          <w:bCs/>
          <w:i/>
          <w:sz w:val="28"/>
          <w:szCs w:val="28"/>
        </w:rPr>
      </w:pPr>
      <w:r w:rsidRPr="00854533">
        <w:rPr>
          <w:rFonts w:ascii="Times New Roman" w:hAnsi="Times New Roman" w:cs="Times New Roman"/>
          <w:b/>
          <w:bCs/>
          <w:i/>
          <w:sz w:val="28"/>
          <w:szCs w:val="28"/>
        </w:rPr>
        <w:t>Гіпотеза наукових досліджень :</w:t>
      </w:r>
    </w:p>
    <w:p w:rsidR="00A33E37" w:rsidRPr="00854533" w:rsidRDefault="00A820E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Формування програмних засобів для комп’ютеризації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психологічного діагностування сприяє поширенню комплексних методів виявлення та супроводження обдарованих дітей та молоді</w:t>
      </w:r>
      <w:r w:rsidR="008545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7EC0" w:rsidRDefault="00DD7EC0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:rsidR="00A33E37" w:rsidRPr="00854533" w:rsidRDefault="00A820E2">
      <w:pPr>
        <w:pStyle w:val="ab"/>
        <w:spacing w:line="276" w:lineRule="auto"/>
        <w:ind w:firstLine="709"/>
        <w:jc w:val="both"/>
        <w:rPr>
          <w:b/>
          <w:bCs/>
          <w:i/>
          <w:sz w:val="28"/>
          <w:szCs w:val="28"/>
        </w:rPr>
      </w:pPr>
      <w:r w:rsidRPr="00854533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Методологічна основа наукових досліджень:</w:t>
      </w:r>
    </w:p>
    <w:p w:rsidR="00A33E37" w:rsidRDefault="00A820E2" w:rsidP="00DD7E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Використання програмних засобів для проведення психологічного діагностування має переваги перед звичайним, паперовим шляхом, в першу чергу, в тому, що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діагностуємий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отримує можливість вільного вибору часу, режиму та ритму проходження тестів. Зникає психологічна складова присутності дослідника, яка може стати на заваді націлюванню дитини на процес діагностування.</w:t>
      </w:r>
    </w:p>
    <w:p w:rsidR="00A33E37" w:rsidRDefault="00A820E2" w:rsidP="00DD7E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Однією із найважливіших переваг є повна автоматизація процесу аналізу вхідних даних та отримання резюме результатів діагностування безпосередньо після завершення кола тестів. Накопичення різноманітних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методик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разом із моментальною обробкою даних дозволяє підвищити об’єктивність та точність діагностування.</w:t>
      </w:r>
    </w:p>
    <w:p w:rsidR="00A33E37" w:rsidRPr="00854533" w:rsidRDefault="00A820E2" w:rsidP="00DD7EC0">
      <w:pPr>
        <w:pStyle w:val="ab"/>
        <w:spacing w:line="276" w:lineRule="auto"/>
        <w:ind w:firstLine="709"/>
        <w:jc w:val="both"/>
        <w:rPr>
          <w:b/>
          <w:bCs/>
          <w:i/>
          <w:sz w:val="28"/>
          <w:szCs w:val="28"/>
        </w:rPr>
      </w:pPr>
      <w:r w:rsidRPr="00854533">
        <w:rPr>
          <w:rFonts w:ascii="Times New Roman" w:hAnsi="Times New Roman" w:cs="Times New Roman"/>
          <w:b/>
          <w:bCs/>
          <w:i/>
          <w:sz w:val="28"/>
          <w:szCs w:val="28"/>
        </w:rPr>
        <w:t>Технологічна основа наукових досліджень</w:t>
      </w:r>
      <w:r w:rsidR="00854533" w:rsidRPr="0085453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:</w:t>
      </w:r>
      <w:r w:rsidRPr="008545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A33E37" w:rsidRDefault="00A820E2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програмного комплексу дозволить фахівцям-</w:t>
      </w:r>
      <w:r>
        <w:rPr>
          <w:rFonts w:ascii="Times New Roman" w:hAnsi="Times New Roman" w:cs="Times New Roman"/>
          <w:bCs/>
          <w:sz w:val="28"/>
          <w:szCs w:val="28"/>
        </w:rPr>
        <w:t>психологам реалізовувати власні методики із залученням програмістів лише для реалізації “нестандартних” алгоритмів обчислення результатів. Таким чином час на відтворення та налагодження будь-якого нового тесту буде мінімальним, особливо у випадках стандартного табличного обчислення результатів.</w:t>
      </w:r>
    </w:p>
    <w:p w:rsidR="00A33E37" w:rsidRDefault="00A820E2">
      <w:pPr>
        <w:pStyle w:val="ab"/>
        <w:spacing w:line="276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Використання сучасних стандартів щодо розробки програмного забезпечення та ергономічних вимог до онлайн-ресурсів, особливо із урахування особливостей дитячої аудиторії,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надасть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можливість простого втілення діагностичних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методик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і полегшить роботу фахівців-психологів навіть із дітьми молодшого віку.</w:t>
      </w:r>
      <w:bookmarkStart w:id="0" w:name="_GoBack"/>
      <w:bookmarkEnd w:id="0"/>
    </w:p>
    <w:sectPr w:rsidR="00A33E37" w:rsidSect="00A33E37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C75"/>
    <w:multiLevelType w:val="multilevel"/>
    <w:tmpl w:val="ACF0E20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61F41899"/>
    <w:multiLevelType w:val="multilevel"/>
    <w:tmpl w:val="93ACB7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7C94512"/>
    <w:multiLevelType w:val="multilevel"/>
    <w:tmpl w:val="216A45E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ind w:left="2149" w:hanging="36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37"/>
    <w:rsid w:val="00854533"/>
    <w:rsid w:val="00A33E37"/>
    <w:rsid w:val="00A820E2"/>
    <w:rsid w:val="00C411BA"/>
    <w:rsid w:val="00D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C16FB3"/>
  </w:style>
  <w:style w:type="character" w:customStyle="1" w:styleId="a5">
    <w:name w:val="Нижний колонтитул Знак"/>
    <w:basedOn w:val="a0"/>
    <w:uiPriority w:val="99"/>
    <w:qFormat/>
    <w:rsid w:val="00C16FB3"/>
  </w:style>
  <w:style w:type="character" w:customStyle="1" w:styleId="ListLabel1">
    <w:name w:val="ListLabel 1"/>
    <w:qFormat/>
    <w:rsid w:val="00A33E37"/>
    <w:rPr>
      <w:rFonts w:cs="Courier New"/>
    </w:rPr>
  </w:style>
  <w:style w:type="character" w:customStyle="1" w:styleId="ListLabel2">
    <w:name w:val="ListLabel 2"/>
    <w:qFormat/>
    <w:rsid w:val="00A33E37"/>
    <w:rPr>
      <w:rFonts w:cs="Courier New"/>
    </w:rPr>
  </w:style>
  <w:style w:type="character" w:customStyle="1" w:styleId="ListLabel3">
    <w:name w:val="ListLabel 3"/>
    <w:qFormat/>
    <w:rsid w:val="00A33E37"/>
    <w:rPr>
      <w:rFonts w:cs="Courier New"/>
    </w:rPr>
  </w:style>
  <w:style w:type="character" w:styleId="a6">
    <w:name w:val="Hyperlink"/>
    <w:rsid w:val="00A33E37"/>
    <w:rPr>
      <w:color w:val="000080"/>
      <w:u w:val="single"/>
    </w:rPr>
  </w:style>
  <w:style w:type="character" w:customStyle="1" w:styleId="ListLabel4">
    <w:name w:val="ListLabel 4"/>
    <w:qFormat/>
    <w:rsid w:val="00A33E37"/>
    <w:rPr>
      <w:rFonts w:ascii="Times New Roman" w:hAnsi="Times New Roman" w:cs="Symbol"/>
      <w:sz w:val="28"/>
    </w:rPr>
  </w:style>
  <w:style w:type="character" w:customStyle="1" w:styleId="ListLabel5">
    <w:name w:val="ListLabel 5"/>
    <w:qFormat/>
    <w:rsid w:val="00A33E37"/>
    <w:rPr>
      <w:rFonts w:cs="Courier New"/>
    </w:rPr>
  </w:style>
  <w:style w:type="character" w:customStyle="1" w:styleId="ListLabel6">
    <w:name w:val="ListLabel 6"/>
    <w:qFormat/>
    <w:rsid w:val="00A33E37"/>
    <w:rPr>
      <w:rFonts w:cs="Wingdings"/>
    </w:rPr>
  </w:style>
  <w:style w:type="character" w:customStyle="1" w:styleId="ListLabel7">
    <w:name w:val="ListLabel 7"/>
    <w:qFormat/>
    <w:rsid w:val="00A33E37"/>
    <w:rPr>
      <w:rFonts w:cs="Symbol"/>
    </w:rPr>
  </w:style>
  <w:style w:type="character" w:customStyle="1" w:styleId="ListLabel8">
    <w:name w:val="ListLabel 8"/>
    <w:qFormat/>
    <w:rsid w:val="00A33E37"/>
    <w:rPr>
      <w:rFonts w:cs="Courier New"/>
    </w:rPr>
  </w:style>
  <w:style w:type="character" w:customStyle="1" w:styleId="ListLabel9">
    <w:name w:val="ListLabel 9"/>
    <w:qFormat/>
    <w:rsid w:val="00A33E37"/>
    <w:rPr>
      <w:rFonts w:cs="Wingdings"/>
    </w:rPr>
  </w:style>
  <w:style w:type="character" w:customStyle="1" w:styleId="ListLabel10">
    <w:name w:val="ListLabel 10"/>
    <w:qFormat/>
    <w:rsid w:val="00A33E37"/>
    <w:rPr>
      <w:rFonts w:cs="Symbol"/>
    </w:rPr>
  </w:style>
  <w:style w:type="character" w:customStyle="1" w:styleId="ListLabel11">
    <w:name w:val="ListLabel 11"/>
    <w:qFormat/>
    <w:rsid w:val="00A33E37"/>
    <w:rPr>
      <w:rFonts w:cs="Courier New"/>
    </w:rPr>
  </w:style>
  <w:style w:type="character" w:customStyle="1" w:styleId="ListLabel12">
    <w:name w:val="ListLabel 12"/>
    <w:qFormat/>
    <w:rsid w:val="00A33E37"/>
    <w:rPr>
      <w:rFonts w:cs="Wingdings"/>
    </w:rPr>
  </w:style>
  <w:style w:type="character" w:customStyle="1" w:styleId="ListLabel13">
    <w:name w:val="ListLabel 13"/>
    <w:qFormat/>
    <w:rsid w:val="00A33E37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A33E37"/>
    <w:rPr>
      <w:rFonts w:cs="Courier New"/>
      <w:sz w:val="28"/>
    </w:rPr>
  </w:style>
  <w:style w:type="character" w:customStyle="1" w:styleId="ListLabel15">
    <w:name w:val="ListLabel 15"/>
    <w:qFormat/>
    <w:rsid w:val="00A33E37"/>
    <w:rPr>
      <w:rFonts w:cs="Wingdings"/>
    </w:rPr>
  </w:style>
  <w:style w:type="character" w:customStyle="1" w:styleId="ListLabel16">
    <w:name w:val="ListLabel 16"/>
    <w:qFormat/>
    <w:rsid w:val="00A33E37"/>
    <w:rPr>
      <w:rFonts w:cs="Symbol"/>
    </w:rPr>
  </w:style>
  <w:style w:type="character" w:customStyle="1" w:styleId="ListLabel17">
    <w:name w:val="ListLabel 17"/>
    <w:qFormat/>
    <w:rsid w:val="00A33E37"/>
    <w:rPr>
      <w:rFonts w:cs="Courier New"/>
    </w:rPr>
  </w:style>
  <w:style w:type="character" w:customStyle="1" w:styleId="ListLabel18">
    <w:name w:val="ListLabel 18"/>
    <w:qFormat/>
    <w:rsid w:val="00A33E37"/>
    <w:rPr>
      <w:rFonts w:cs="Wingdings"/>
    </w:rPr>
  </w:style>
  <w:style w:type="character" w:customStyle="1" w:styleId="ListLabel19">
    <w:name w:val="ListLabel 19"/>
    <w:qFormat/>
    <w:rsid w:val="00A33E37"/>
    <w:rPr>
      <w:rFonts w:cs="Symbol"/>
    </w:rPr>
  </w:style>
  <w:style w:type="character" w:customStyle="1" w:styleId="ListLabel20">
    <w:name w:val="ListLabel 20"/>
    <w:qFormat/>
    <w:rsid w:val="00A33E37"/>
    <w:rPr>
      <w:rFonts w:cs="Courier New"/>
    </w:rPr>
  </w:style>
  <w:style w:type="character" w:customStyle="1" w:styleId="ListLabel21">
    <w:name w:val="ListLabel 21"/>
    <w:qFormat/>
    <w:rsid w:val="00A33E37"/>
    <w:rPr>
      <w:rFonts w:cs="Wingdings"/>
    </w:rPr>
  </w:style>
  <w:style w:type="paragraph" w:customStyle="1" w:styleId="a7">
    <w:name w:val="Заголовок"/>
    <w:basedOn w:val="a"/>
    <w:next w:val="a8"/>
    <w:qFormat/>
    <w:rsid w:val="00A33E37"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styleId="a8">
    <w:name w:val="Body Text"/>
    <w:basedOn w:val="a"/>
    <w:rsid w:val="00A33E37"/>
    <w:pPr>
      <w:spacing w:after="140" w:line="288" w:lineRule="auto"/>
    </w:pPr>
  </w:style>
  <w:style w:type="paragraph" w:styleId="a9">
    <w:name w:val="List"/>
    <w:basedOn w:val="a8"/>
    <w:rsid w:val="00A33E37"/>
    <w:rPr>
      <w:rFonts w:ascii="Times New Roman" w:hAnsi="Times New Roman" w:cs="FreeSans"/>
      <w:sz w:val="24"/>
    </w:rPr>
  </w:style>
  <w:style w:type="paragraph" w:customStyle="1" w:styleId="1">
    <w:name w:val="Название объекта1"/>
    <w:basedOn w:val="a"/>
    <w:qFormat/>
    <w:rsid w:val="00A33E37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aa">
    <w:name w:val="Покажчик"/>
    <w:basedOn w:val="a"/>
    <w:qFormat/>
    <w:rsid w:val="00A33E37"/>
    <w:pPr>
      <w:suppressLineNumbers/>
    </w:pPr>
    <w:rPr>
      <w:rFonts w:ascii="Times New Roman" w:hAnsi="Times New Roman" w:cs="FreeSans"/>
      <w:sz w:val="24"/>
    </w:rPr>
  </w:style>
  <w:style w:type="paragraph" w:customStyle="1" w:styleId="10">
    <w:name w:val="Верхний колонтитул1"/>
    <w:basedOn w:val="a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paragraph" w:styleId="ab">
    <w:name w:val="No Spacing"/>
    <w:uiPriority w:val="1"/>
    <w:qFormat/>
    <w:rsid w:val="00C16FB3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C16FB3"/>
  </w:style>
  <w:style w:type="character" w:customStyle="1" w:styleId="a5">
    <w:name w:val="Нижний колонтитул Знак"/>
    <w:basedOn w:val="a0"/>
    <w:uiPriority w:val="99"/>
    <w:qFormat/>
    <w:rsid w:val="00C16FB3"/>
  </w:style>
  <w:style w:type="character" w:customStyle="1" w:styleId="ListLabel1">
    <w:name w:val="ListLabel 1"/>
    <w:qFormat/>
    <w:rsid w:val="00A33E37"/>
    <w:rPr>
      <w:rFonts w:cs="Courier New"/>
    </w:rPr>
  </w:style>
  <w:style w:type="character" w:customStyle="1" w:styleId="ListLabel2">
    <w:name w:val="ListLabel 2"/>
    <w:qFormat/>
    <w:rsid w:val="00A33E37"/>
    <w:rPr>
      <w:rFonts w:cs="Courier New"/>
    </w:rPr>
  </w:style>
  <w:style w:type="character" w:customStyle="1" w:styleId="ListLabel3">
    <w:name w:val="ListLabel 3"/>
    <w:qFormat/>
    <w:rsid w:val="00A33E37"/>
    <w:rPr>
      <w:rFonts w:cs="Courier New"/>
    </w:rPr>
  </w:style>
  <w:style w:type="character" w:styleId="a6">
    <w:name w:val="Hyperlink"/>
    <w:rsid w:val="00A33E37"/>
    <w:rPr>
      <w:color w:val="000080"/>
      <w:u w:val="single"/>
    </w:rPr>
  </w:style>
  <w:style w:type="character" w:customStyle="1" w:styleId="ListLabel4">
    <w:name w:val="ListLabel 4"/>
    <w:qFormat/>
    <w:rsid w:val="00A33E37"/>
    <w:rPr>
      <w:rFonts w:ascii="Times New Roman" w:hAnsi="Times New Roman" w:cs="Symbol"/>
      <w:sz w:val="28"/>
    </w:rPr>
  </w:style>
  <w:style w:type="character" w:customStyle="1" w:styleId="ListLabel5">
    <w:name w:val="ListLabel 5"/>
    <w:qFormat/>
    <w:rsid w:val="00A33E37"/>
    <w:rPr>
      <w:rFonts w:cs="Courier New"/>
    </w:rPr>
  </w:style>
  <w:style w:type="character" w:customStyle="1" w:styleId="ListLabel6">
    <w:name w:val="ListLabel 6"/>
    <w:qFormat/>
    <w:rsid w:val="00A33E37"/>
    <w:rPr>
      <w:rFonts w:cs="Wingdings"/>
    </w:rPr>
  </w:style>
  <w:style w:type="character" w:customStyle="1" w:styleId="ListLabel7">
    <w:name w:val="ListLabel 7"/>
    <w:qFormat/>
    <w:rsid w:val="00A33E37"/>
    <w:rPr>
      <w:rFonts w:cs="Symbol"/>
    </w:rPr>
  </w:style>
  <w:style w:type="character" w:customStyle="1" w:styleId="ListLabel8">
    <w:name w:val="ListLabel 8"/>
    <w:qFormat/>
    <w:rsid w:val="00A33E37"/>
    <w:rPr>
      <w:rFonts w:cs="Courier New"/>
    </w:rPr>
  </w:style>
  <w:style w:type="character" w:customStyle="1" w:styleId="ListLabel9">
    <w:name w:val="ListLabel 9"/>
    <w:qFormat/>
    <w:rsid w:val="00A33E37"/>
    <w:rPr>
      <w:rFonts w:cs="Wingdings"/>
    </w:rPr>
  </w:style>
  <w:style w:type="character" w:customStyle="1" w:styleId="ListLabel10">
    <w:name w:val="ListLabel 10"/>
    <w:qFormat/>
    <w:rsid w:val="00A33E37"/>
    <w:rPr>
      <w:rFonts w:cs="Symbol"/>
    </w:rPr>
  </w:style>
  <w:style w:type="character" w:customStyle="1" w:styleId="ListLabel11">
    <w:name w:val="ListLabel 11"/>
    <w:qFormat/>
    <w:rsid w:val="00A33E37"/>
    <w:rPr>
      <w:rFonts w:cs="Courier New"/>
    </w:rPr>
  </w:style>
  <w:style w:type="character" w:customStyle="1" w:styleId="ListLabel12">
    <w:name w:val="ListLabel 12"/>
    <w:qFormat/>
    <w:rsid w:val="00A33E37"/>
    <w:rPr>
      <w:rFonts w:cs="Wingdings"/>
    </w:rPr>
  </w:style>
  <w:style w:type="character" w:customStyle="1" w:styleId="ListLabel13">
    <w:name w:val="ListLabel 13"/>
    <w:qFormat/>
    <w:rsid w:val="00A33E37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A33E37"/>
    <w:rPr>
      <w:rFonts w:cs="Courier New"/>
      <w:sz w:val="28"/>
    </w:rPr>
  </w:style>
  <w:style w:type="character" w:customStyle="1" w:styleId="ListLabel15">
    <w:name w:val="ListLabel 15"/>
    <w:qFormat/>
    <w:rsid w:val="00A33E37"/>
    <w:rPr>
      <w:rFonts w:cs="Wingdings"/>
    </w:rPr>
  </w:style>
  <w:style w:type="character" w:customStyle="1" w:styleId="ListLabel16">
    <w:name w:val="ListLabel 16"/>
    <w:qFormat/>
    <w:rsid w:val="00A33E37"/>
    <w:rPr>
      <w:rFonts w:cs="Symbol"/>
    </w:rPr>
  </w:style>
  <w:style w:type="character" w:customStyle="1" w:styleId="ListLabel17">
    <w:name w:val="ListLabel 17"/>
    <w:qFormat/>
    <w:rsid w:val="00A33E37"/>
    <w:rPr>
      <w:rFonts w:cs="Courier New"/>
    </w:rPr>
  </w:style>
  <w:style w:type="character" w:customStyle="1" w:styleId="ListLabel18">
    <w:name w:val="ListLabel 18"/>
    <w:qFormat/>
    <w:rsid w:val="00A33E37"/>
    <w:rPr>
      <w:rFonts w:cs="Wingdings"/>
    </w:rPr>
  </w:style>
  <w:style w:type="character" w:customStyle="1" w:styleId="ListLabel19">
    <w:name w:val="ListLabel 19"/>
    <w:qFormat/>
    <w:rsid w:val="00A33E37"/>
    <w:rPr>
      <w:rFonts w:cs="Symbol"/>
    </w:rPr>
  </w:style>
  <w:style w:type="character" w:customStyle="1" w:styleId="ListLabel20">
    <w:name w:val="ListLabel 20"/>
    <w:qFormat/>
    <w:rsid w:val="00A33E37"/>
    <w:rPr>
      <w:rFonts w:cs="Courier New"/>
    </w:rPr>
  </w:style>
  <w:style w:type="character" w:customStyle="1" w:styleId="ListLabel21">
    <w:name w:val="ListLabel 21"/>
    <w:qFormat/>
    <w:rsid w:val="00A33E37"/>
    <w:rPr>
      <w:rFonts w:cs="Wingdings"/>
    </w:rPr>
  </w:style>
  <w:style w:type="paragraph" w:customStyle="1" w:styleId="a7">
    <w:name w:val="Заголовок"/>
    <w:basedOn w:val="a"/>
    <w:next w:val="a8"/>
    <w:qFormat/>
    <w:rsid w:val="00A33E37"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styleId="a8">
    <w:name w:val="Body Text"/>
    <w:basedOn w:val="a"/>
    <w:rsid w:val="00A33E37"/>
    <w:pPr>
      <w:spacing w:after="140" w:line="288" w:lineRule="auto"/>
    </w:pPr>
  </w:style>
  <w:style w:type="paragraph" w:styleId="a9">
    <w:name w:val="List"/>
    <w:basedOn w:val="a8"/>
    <w:rsid w:val="00A33E37"/>
    <w:rPr>
      <w:rFonts w:ascii="Times New Roman" w:hAnsi="Times New Roman" w:cs="FreeSans"/>
      <w:sz w:val="24"/>
    </w:rPr>
  </w:style>
  <w:style w:type="paragraph" w:customStyle="1" w:styleId="1">
    <w:name w:val="Название объекта1"/>
    <w:basedOn w:val="a"/>
    <w:qFormat/>
    <w:rsid w:val="00A33E37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aa">
    <w:name w:val="Покажчик"/>
    <w:basedOn w:val="a"/>
    <w:qFormat/>
    <w:rsid w:val="00A33E37"/>
    <w:pPr>
      <w:suppressLineNumbers/>
    </w:pPr>
    <w:rPr>
      <w:rFonts w:ascii="Times New Roman" w:hAnsi="Times New Roman" w:cs="FreeSans"/>
      <w:sz w:val="24"/>
    </w:rPr>
  </w:style>
  <w:style w:type="paragraph" w:customStyle="1" w:styleId="10">
    <w:name w:val="Верхний колонтитул1"/>
    <w:basedOn w:val="a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paragraph" w:styleId="ab">
    <w:name w:val="No Spacing"/>
    <w:uiPriority w:val="1"/>
    <w:qFormat/>
    <w:rsid w:val="00C16FB3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Татьяна</cp:lastModifiedBy>
  <cp:revision>4</cp:revision>
  <dcterms:created xsi:type="dcterms:W3CDTF">2017-05-17T11:46:00Z</dcterms:created>
  <dcterms:modified xsi:type="dcterms:W3CDTF">2017-05-17T11:55:00Z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